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1984"/>
        <w:gridCol w:w="3118"/>
        <w:gridCol w:w="1123"/>
        <w:gridCol w:w="1996"/>
        <w:gridCol w:w="1417"/>
      </w:tblGrid>
      <w:tr w:rsidR="00057669" w:rsidRPr="003C632D" w:rsidTr="003C6017">
        <w:tc>
          <w:tcPr>
            <w:tcW w:w="9638" w:type="dxa"/>
            <w:gridSpan w:val="5"/>
          </w:tcPr>
          <w:p w:rsidR="00057669" w:rsidRPr="003C632D" w:rsidRDefault="00057669" w:rsidP="003C6017">
            <w:pPr>
              <w:spacing w:line="200" w:lineRule="atLeast"/>
              <w:jc w:val="center"/>
              <w:rPr>
                <w:b/>
                <w:bCs/>
                <w:kern w:val="2"/>
                <w:sz w:val="28"/>
                <w:szCs w:val="28"/>
                <w:lang w:eastAsia="hi-IN" w:bidi="hi-IN"/>
              </w:rPr>
            </w:pPr>
            <w:r>
              <w:rPr>
                <w:noProof/>
                <w:sz w:val="28"/>
                <w:szCs w:val="28"/>
              </w:rPr>
              <w:drawing>
                <wp:inline distT="0" distB="0" distL="0" distR="0">
                  <wp:extent cx="6191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19125" cy="771525"/>
                          </a:xfrm>
                          <a:prstGeom prst="rect">
                            <a:avLst/>
                          </a:prstGeom>
                          <a:solidFill>
                            <a:srgbClr val="FFFFFF">
                              <a:alpha val="0"/>
                            </a:srgbClr>
                          </a:solidFill>
                          <a:ln w="9525">
                            <a:noFill/>
                            <a:miter lim="800000"/>
                            <a:headEnd/>
                            <a:tailEnd/>
                          </a:ln>
                        </pic:spPr>
                      </pic:pic>
                    </a:graphicData>
                  </a:graphic>
                </wp:inline>
              </w:drawing>
            </w:r>
          </w:p>
          <w:p w:rsidR="00057669" w:rsidRPr="003C632D" w:rsidRDefault="00057669" w:rsidP="003C6017">
            <w:pPr>
              <w:spacing w:line="200" w:lineRule="atLeast"/>
              <w:jc w:val="center"/>
              <w:rPr>
                <w:b/>
                <w:bCs/>
                <w:sz w:val="28"/>
                <w:szCs w:val="28"/>
              </w:rPr>
            </w:pPr>
            <w:r w:rsidRPr="003C632D">
              <w:rPr>
                <w:b/>
                <w:bCs/>
                <w:sz w:val="28"/>
                <w:szCs w:val="28"/>
              </w:rPr>
              <w:t>Администрация муниципального образования</w:t>
            </w:r>
          </w:p>
          <w:p w:rsidR="00057669" w:rsidRPr="003C632D" w:rsidRDefault="00057669" w:rsidP="003C6017">
            <w:pPr>
              <w:spacing w:line="200" w:lineRule="atLeast"/>
              <w:jc w:val="center"/>
              <w:rPr>
                <w:b/>
                <w:bCs/>
                <w:spacing w:val="-4"/>
                <w:w w:val="146"/>
                <w:sz w:val="46"/>
                <w:szCs w:val="46"/>
              </w:rPr>
            </w:pPr>
            <w:proofErr w:type="spellStart"/>
            <w:r w:rsidRPr="003C632D">
              <w:rPr>
                <w:b/>
                <w:bCs/>
                <w:sz w:val="28"/>
                <w:szCs w:val="28"/>
              </w:rPr>
              <w:t>Сланцевский</w:t>
            </w:r>
            <w:proofErr w:type="spellEnd"/>
            <w:r w:rsidRPr="003C632D">
              <w:rPr>
                <w:b/>
                <w:bCs/>
                <w:sz w:val="28"/>
                <w:szCs w:val="28"/>
              </w:rPr>
              <w:t xml:space="preserve"> муниципальный район Ленинградской области</w:t>
            </w:r>
          </w:p>
          <w:p w:rsidR="00057669" w:rsidRPr="003C632D" w:rsidRDefault="00057669" w:rsidP="003C6017">
            <w:pPr>
              <w:spacing w:line="200" w:lineRule="atLeast"/>
              <w:jc w:val="center"/>
              <w:rPr>
                <w:b/>
                <w:bCs/>
                <w:spacing w:val="-4"/>
                <w:w w:val="146"/>
                <w:sz w:val="46"/>
                <w:szCs w:val="46"/>
              </w:rPr>
            </w:pPr>
          </w:p>
          <w:p w:rsidR="00057669" w:rsidRPr="003C632D" w:rsidRDefault="00057669" w:rsidP="003C6017">
            <w:pPr>
              <w:spacing w:line="200" w:lineRule="atLeast"/>
              <w:jc w:val="center"/>
              <w:rPr>
                <w:b/>
                <w:bCs/>
                <w:spacing w:val="20"/>
                <w:w w:val="140"/>
                <w:sz w:val="21"/>
                <w:szCs w:val="21"/>
              </w:rPr>
            </w:pPr>
            <w:r w:rsidRPr="003C632D">
              <w:rPr>
                <w:b/>
                <w:bCs/>
                <w:spacing w:val="20"/>
                <w:w w:val="140"/>
                <w:sz w:val="32"/>
                <w:szCs w:val="32"/>
              </w:rPr>
              <w:t>ПОСТАНОВЛЕНИЕ</w:t>
            </w:r>
          </w:p>
          <w:p w:rsidR="00057669" w:rsidRPr="003C632D" w:rsidRDefault="00057669" w:rsidP="003C6017">
            <w:pPr>
              <w:widowControl w:val="0"/>
              <w:spacing w:line="200" w:lineRule="atLeast"/>
              <w:jc w:val="center"/>
              <w:rPr>
                <w:b/>
                <w:bCs/>
                <w:spacing w:val="20"/>
                <w:w w:val="140"/>
                <w:kern w:val="2"/>
                <w:sz w:val="21"/>
                <w:szCs w:val="21"/>
                <w:lang w:eastAsia="hi-IN" w:bidi="hi-IN"/>
              </w:rPr>
            </w:pPr>
          </w:p>
        </w:tc>
      </w:tr>
      <w:tr w:rsidR="00057669" w:rsidRPr="003C632D" w:rsidTr="003C6017">
        <w:tc>
          <w:tcPr>
            <w:tcW w:w="1984" w:type="dxa"/>
            <w:tcBorders>
              <w:top w:val="nil"/>
              <w:left w:val="nil"/>
              <w:bottom w:val="single" w:sz="4" w:space="0" w:color="000000"/>
              <w:right w:val="nil"/>
            </w:tcBorders>
            <w:tcMar>
              <w:top w:w="0" w:type="dxa"/>
              <w:left w:w="113" w:type="dxa"/>
              <w:bottom w:w="0" w:type="dxa"/>
              <w:right w:w="113" w:type="dxa"/>
            </w:tcMar>
          </w:tcPr>
          <w:p w:rsidR="00057669" w:rsidRPr="003C632D" w:rsidRDefault="00057669" w:rsidP="003C6017">
            <w:pPr>
              <w:widowControl w:val="0"/>
              <w:snapToGrid w:val="0"/>
              <w:spacing w:line="200" w:lineRule="atLeast"/>
              <w:jc w:val="center"/>
              <w:rPr>
                <w:b/>
                <w:bCs/>
                <w:kern w:val="2"/>
                <w:sz w:val="28"/>
                <w:szCs w:val="28"/>
                <w:lang w:eastAsia="hi-IN" w:bidi="hi-IN"/>
              </w:rPr>
            </w:pPr>
          </w:p>
        </w:tc>
        <w:tc>
          <w:tcPr>
            <w:tcW w:w="3118" w:type="dxa"/>
            <w:tcMar>
              <w:top w:w="0" w:type="dxa"/>
              <w:left w:w="113" w:type="dxa"/>
              <w:bottom w:w="0" w:type="dxa"/>
              <w:right w:w="113" w:type="dxa"/>
            </w:tcMar>
          </w:tcPr>
          <w:p w:rsidR="00057669" w:rsidRPr="003C632D" w:rsidRDefault="00057669" w:rsidP="003C6017">
            <w:pPr>
              <w:widowControl w:val="0"/>
              <w:snapToGrid w:val="0"/>
              <w:spacing w:line="200" w:lineRule="atLeast"/>
              <w:rPr>
                <w:b/>
                <w:bCs/>
                <w:kern w:val="2"/>
                <w:sz w:val="28"/>
                <w:szCs w:val="28"/>
                <w:lang w:eastAsia="hi-IN" w:bidi="hi-IN"/>
              </w:rPr>
            </w:pPr>
          </w:p>
        </w:tc>
        <w:tc>
          <w:tcPr>
            <w:tcW w:w="3119" w:type="dxa"/>
            <w:gridSpan w:val="2"/>
            <w:tcMar>
              <w:top w:w="0" w:type="dxa"/>
              <w:left w:w="113" w:type="dxa"/>
              <w:bottom w:w="0" w:type="dxa"/>
              <w:right w:w="113" w:type="dxa"/>
            </w:tcMar>
          </w:tcPr>
          <w:p w:rsidR="00057669" w:rsidRPr="003C632D" w:rsidRDefault="00057669" w:rsidP="003C6017">
            <w:pPr>
              <w:widowControl w:val="0"/>
              <w:snapToGrid w:val="0"/>
              <w:spacing w:line="200" w:lineRule="atLeast"/>
              <w:jc w:val="right"/>
              <w:rPr>
                <w:kern w:val="2"/>
                <w:sz w:val="28"/>
                <w:szCs w:val="28"/>
                <w:lang w:eastAsia="hi-IN" w:bidi="hi-IN"/>
              </w:rPr>
            </w:pPr>
            <w:r w:rsidRPr="003C632D">
              <w:rPr>
                <w:b/>
                <w:bCs/>
                <w:sz w:val="28"/>
                <w:szCs w:val="28"/>
              </w:rPr>
              <w:t>№</w:t>
            </w:r>
          </w:p>
        </w:tc>
        <w:tc>
          <w:tcPr>
            <w:tcW w:w="1417" w:type="dxa"/>
            <w:tcBorders>
              <w:top w:val="nil"/>
              <w:left w:val="nil"/>
              <w:bottom w:val="single" w:sz="4" w:space="0" w:color="000000"/>
              <w:right w:val="nil"/>
            </w:tcBorders>
            <w:tcMar>
              <w:top w:w="0" w:type="dxa"/>
              <w:left w:w="113" w:type="dxa"/>
              <w:bottom w:w="0" w:type="dxa"/>
              <w:right w:w="113" w:type="dxa"/>
            </w:tcMar>
          </w:tcPr>
          <w:p w:rsidR="00057669" w:rsidRPr="003C632D" w:rsidRDefault="00057669" w:rsidP="003C6017">
            <w:pPr>
              <w:widowControl w:val="0"/>
              <w:snapToGrid w:val="0"/>
              <w:spacing w:line="200" w:lineRule="atLeast"/>
              <w:jc w:val="center"/>
              <w:rPr>
                <w:kern w:val="2"/>
                <w:sz w:val="24"/>
                <w:szCs w:val="24"/>
                <w:lang w:eastAsia="hi-IN" w:bidi="hi-IN"/>
              </w:rPr>
            </w:pPr>
            <w:r>
              <w:rPr>
                <w:kern w:val="2"/>
                <w:sz w:val="24"/>
                <w:szCs w:val="24"/>
                <w:lang w:eastAsia="hi-IN" w:bidi="hi-IN"/>
              </w:rPr>
              <w:t>проект</w:t>
            </w:r>
          </w:p>
        </w:tc>
      </w:tr>
      <w:tr w:rsidR="00057669" w:rsidRPr="009D0293" w:rsidTr="003C6017">
        <w:tc>
          <w:tcPr>
            <w:tcW w:w="6225" w:type="dxa"/>
            <w:gridSpan w:val="3"/>
          </w:tcPr>
          <w:p w:rsidR="00057669" w:rsidRPr="009D0293" w:rsidRDefault="00057669" w:rsidP="00057669">
            <w:pPr>
              <w:pStyle w:val="12"/>
              <w:spacing w:after="0"/>
              <w:jc w:val="left"/>
              <w:rPr>
                <w:rFonts w:cs="Times New Roman"/>
                <w:sz w:val="26"/>
                <w:szCs w:val="26"/>
              </w:rPr>
            </w:pPr>
            <w:r w:rsidRPr="009D0293">
              <w:rPr>
                <w:rFonts w:cs="Times New Roman"/>
                <w:sz w:val="26"/>
                <w:szCs w:val="26"/>
              </w:rPr>
              <w:t>Об утверждении административного регламента по предоставлению муниципальной услуги «</w:t>
            </w:r>
            <w:r>
              <w:rPr>
                <w:sz w:val="26"/>
                <w:szCs w:val="26"/>
                <w:lang w:eastAsia="ru-RU"/>
              </w:rPr>
              <w:t>Выдача градостроительного плана земельного участка</w:t>
            </w:r>
            <w:r w:rsidRPr="009D0293">
              <w:rPr>
                <w:rFonts w:cs="Times New Roman"/>
                <w:sz w:val="26"/>
                <w:szCs w:val="26"/>
              </w:rPr>
              <w:t>»</w:t>
            </w:r>
          </w:p>
        </w:tc>
        <w:tc>
          <w:tcPr>
            <w:tcW w:w="3413" w:type="dxa"/>
            <w:gridSpan w:val="2"/>
          </w:tcPr>
          <w:p w:rsidR="00057669" w:rsidRPr="009D0293" w:rsidRDefault="00057669" w:rsidP="003C6017">
            <w:pPr>
              <w:pStyle w:val="af4"/>
              <w:snapToGrid w:val="0"/>
              <w:spacing w:after="0"/>
              <w:rPr>
                <w:rFonts w:ascii="Times New Roman" w:hAnsi="Times New Roman"/>
                <w:kern w:val="2"/>
                <w:sz w:val="26"/>
                <w:szCs w:val="26"/>
                <w:lang w:eastAsia="hi-IN" w:bidi="hi-IN"/>
              </w:rPr>
            </w:pPr>
          </w:p>
        </w:tc>
      </w:tr>
    </w:tbl>
    <w:p w:rsidR="00057669" w:rsidRPr="009D0293" w:rsidRDefault="00057669" w:rsidP="00057669">
      <w:pPr>
        <w:pStyle w:val="a5"/>
        <w:spacing w:after="0"/>
        <w:jc w:val="both"/>
        <w:rPr>
          <w:sz w:val="26"/>
          <w:szCs w:val="26"/>
        </w:rPr>
      </w:pPr>
    </w:p>
    <w:p w:rsidR="00057669" w:rsidRPr="009D0293" w:rsidRDefault="00057669" w:rsidP="00057669">
      <w:pPr>
        <w:pStyle w:val="a5"/>
        <w:spacing w:after="0"/>
        <w:ind w:firstLine="708"/>
        <w:jc w:val="both"/>
        <w:rPr>
          <w:kern w:val="2"/>
          <w:sz w:val="26"/>
          <w:szCs w:val="26"/>
          <w:lang w:eastAsia="hi-IN" w:bidi="hi-IN"/>
        </w:rPr>
      </w:pPr>
      <w:r w:rsidRPr="009D0293">
        <w:rPr>
          <w:sz w:val="26"/>
          <w:szCs w:val="26"/>
        </w:rPr>
        <w:t xml:space="preserve">В соответствии с Федеральным законом Российской Федерации от 06 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r w:rsidRPr="009D0293">
        <w:rPr>
          <w:sz w:val="26"/>
          <w:szCs w:val="26"/>
        </w:rPr>
        <w:t>п</w:t>
      </w:r>
      <w:proofErr w:type="spellEnd"/>
      <w:r w:rsidRPr="009D0293">
        <w:rPr>
          <w:sz w:val="26"/>
          <w:szCs w:val="26"/>
        </w:rPr>
        <w:t xml:space="preserve"> о с т а </w:t>
      </w:r>
      <w:proofErr w:type="spellStart"/>
      <w:r w:rsidRPr="009D0293">
        <w:rPr>
          <w:sz w:val="26"/>
          <w:szCs w:val="26"/>
        </w:rPr>
        <w:t>н</w:t>
      </w:r>
      <w:proofErr w:type="spellEnd"/>
      <w:r w:rsidRPr="009D0293">
        <w:rPr>
          <w:sz w:val="26"/>
          <w:szCs w:val="26"/>
        </w:rPr>
        <w:t xml:space="preserve"> о в л я е т:</w:t>
      </w:r>
    </w:p>
    <w:p w:rsidR="00057669" w:rsidRPr="009D0293" w:rsidRDefault="00057669" w:rsidP="00057669">
      <w:pPr>
        <w:pStyle w:val="a5"/>
        <w:spacing w:after="0"/>
        <w:ind w:firstLine="708"/>
        <w:jc w:val="both"/>
        <w:rPr>
          <w:sz w:val="26"/>
          <w:szCs w:val="26"/>
        </w:rPr>
      </w:pPr>
      <w:r w:rsidRPr="009D0293">
        <w:rPr>
          <w:sz w:val="26"/>
          <w:szCs w:val="26"/>
        </w:rPr>
        <w:t>1. Утвердить прилагаемый административный регламент по предоставлению муниципальной услуги «</w:t>
      </w:r>
      <w:r w:rsidR="003C6017">
        <w:rPr>
          <w:sz w:val="26"/>
          <w:szCs w:val="26"/>
          <w:lang w:eastAsia="ru-RU"/>
        </w:rPr>
        <w:t>Выдача градостроительного плана земельного участка</w:t>
      </w:r>
      <w:r w:rsidRPr="009D0293">
        <w:rPr>
          <w:sz w:val="26"/>
          <w:szCs w:val="26"/>
        </w:rPr>
        <w:t>».</w:t>
      </w:r>
    </w:p>
    <w:p w:rsidR="00057669" w:rsidRPr="009D0293" w:rsidRDefault="00057669" w:rsidP="00057669">
      <w:pPr>
        <w:pStyle w:val="a5"/>
        <w:spacing w:after="0"/>
        <w:ind w:firstLine="708"/>
        <w:jc w:val="both"/>
        <w:rPr>
          <w:sz w:val="26"/>
          <w:szCs w:val="26"/>
        </w:rPr>
      </w:pPr>
      <w:r w:rsidRPr="009D0293">
        <w:rPr>
          <w:sz w:val="26"/>
          <w:szCs w:val="26"/>
        </w:rPr>
        <w:t>2. Признать утратившим</w:t>
      </w:r>
      <w:r w:rsidR="003C6017">
        <w:rPr>
          <w:sz w:val="26"/>
          <w:szCs w:val="26"/>
        </w:rPr>
        <w:t>и силу постановления</w:t>
      </w:r>
      <w:r w:rsidRPr="009D0293">
        <w:rPr>
          <w:sz w:val="26"/>
          <w:szCs w:val="26"/>
        </w:rPr>
        <w:t xml:space="preserve"> администрации </w:t>
      </w:r>
      <w:proofErr w:type="spellStart"/>
      <w:r w:rsidRPr="009D0293">
        <w:rPr>
          <w:sz w:val="26"/>
          <w:szCs w:val="26"/>
        </w:rPr>
        <w:t>Сланцевского</w:t>
      </w:r>
      <w:proofErr w:type="spellEnd"/>
      <w:r w:rsidRPr="009D0293">
        <w:rPr>
          <w:sz w:val="26"/>
          <w:szCs w:val="26"/>
        </w:rPr>
        <w:t xml:space="preserve"> муниципального района от </w:t>
      </w:r>
      <w:r w:rsidR="003C6017">
        <w:rPr>
          <w:sz w:val="26"/>
          <w:szCs w:val="26"/>
        </w:rPr>
        <w:t>05.09</w:t>
      </w:r>
      <w:r w:rsidRPr="009D0293">
        <w:rPr>
          <w:sz w:val="26"/>
          <w:szCs w:val="26"/>
        </w:rPr>
        <w:t xml:space="preserve">.2017 № </w:t>
      </w:r>
      <w:r w:rsidR="003C6017">
        <w:rPr>
          <w:sz w:val="26"/>
          <w:szCs w:val="26"/>
        </w:rPr>
        <w:t>1331</w:t>
      </w:r>
      <w:r w:rsidRPr="009D0293">
        <w:rPr>
          <w:sz w:val="26"/>
          <w:szCs w:val="26"/>
        </w:rPr>
        <w:t xml:space="preserve">-п </w:t>
      </w:r>
      <w:r w:rsidR="003C6017">
        <w:rPr>
          <w:sz w:val="26"/>
          <w:szCs w:val="26"/>
        </w:rPr>
        <w:t>"</w:t>
      </w:r>
      <w:r w:rsidR="003C6017" w:rsidRPr="009D0293">
        <w:rPr>
          <w:sz w:val="26"/>
          <w:szCs w:val="26"/>
        </w:rPr>
        <w:t>Об утверждении административного регламента по предоставлению муниципальной услуги «</w:t>
      </w:r>
      <w:r w:rsidR="003C6017">
        <w:rPr>
          <w:sz w:val="26"/>
          <w:szCs w:val="26"/>
          <w:lang w:eastAsia="ru-RU"/>
        </w:rPr>
        <w:t>Выдача градостроительного плана земельного участка</w:t>
      </w:r>
      <w:r w:rsidR="003C6017" w:rsidRPr="009D0293">
        <w:rPr>
          <w:sz w:val="26"/>
          <w:szCs w:val="26"/>
        </w:rPr>
        <w:t>»</w:t>
      </w:r>
      <w:r w:rsidR="003C6017">
        <w:rPr>
          <w:sz w:val="26"/>
          <w:szCs w:val="26"/>
        </w:rPr>
        <w:t xml:space="preserve"> и от 05.12.2018 №1634-п "О внесении изменений в </w:t>
      </w:r>
      <w:r w:rsidR="003C6017" w:rsidRPr="009D0293">
        <w:rPr>
          <w:sz w:val="26"/>
          <w:szCs w:val="26"/>
        </w:rPr>
        <w:t>административн</w:t>
      </w:r>
      <w:r w:rsidR="003C6017">
        <w:rPr>
          <w:sz w:val="26"/>
          <w:szCs w:val="26"/>
        </w:rPr>
        <w:t>ый</w:t>
      </w:r>
      <w:r w:rsidR="003C6017" w:rsidRPr="009D0293">
        <w:rPr>
          <w:sz w:val="26"/>
          <w:szCs w:val="26"/>
        </w:rPr>
        <w:t xml:space="preserve"> регламен</w:t>
      </w:r>
      <w:r w:rsidR="003C6017">
        <w:rPr>
          <w:sz w:val="26"/>
          <w:szCs w:val="26"/>
        </w:rPr>
        <w:t>т</w:t>
      </w:r>
      <w:r w:rsidR="003C6017" w:rsidRPr="009D0293">
        <w:rPr>
          <w:sz w:val="26"/>
          <w:szCs w:val="26"/>
        </w:rPr>
        <w:t xml:space="preserve"> по предоставлению муниципальной услуги «</w:t>
      </w:r>
      <w:r w:rsidR="003C6017">
        <w:rPr>
          <w:sz w:val="26"/>
          <w:szCs w:val="26"/>
          <w:lang w:eastAsia="ru-RU"/>
        </w:rPr>
        <w:t>Выдача градостроительного плана земельного участка</w:t>
      </w:r>
      <w:r w:rsidR="003C6017" w:rsidRPr="009D0293">
        <w:rPr>
          <w:sz w:val="26"/>
          <w:szCs w:val="26"/>
        </w:rPr>
        <w:t>»</w:t>
      </w:r>
      <w:r w:rsidR="003C6017">
        <w:rPr>
          <w:sz w:val="26"/>
          <w:szCs w:val="26"/>
        </w:rPr>
        <w:t xml:space="preserve">, утвержденный постановлением администрации </w:t>
      </w:r>
      <w:proofErr w:type="spellStart"/>
      <w:r w:rsidR="003C6017">
        <w:rPr>
          <w:sz w:val="26"/>
          <w:szCs w:val="26"/>
        </w:rPr>
        <w:t>Сланцевского</w:t>
      </w:r>
      <w:proofErr w:type="spellEnd"/>
      <w:r w:rsidR="003C6017">
        <w:rPr>
          <w:sz w:val="26"/>
          <w:szCs w:val="26"/>
        </w:rPr>
        <w:t xml:space="preserve"> муниципального района от 05.09.2017".</w:t>
      </w:r>
    </w:p>
    <w:p w:rsidR="00057669" w:rsidRPr="009D0293" w:rsidRDefault="00057669" w:rsidP="00057669">
      <w:pPr>
        <w:pStyle w:val="a5"/>
        <w:spacing w:after="0"/>
        <w:ind w:firstLine="708"/>
        <w:jc w:val="both"/>
        <w:rPr>
          <w:sz w:val="26"/>
          <w:szCs w:val="26"/>
        </w:rPr>
      </w:pPr>
      <w:r w:rsidRPr="009D0293">
        <w:rPr>
          <w:sz w:val="26"/>
          <w:szCs w:val="26"/>
        </w:rPr>
        <w:t xml:space="preserve">3. Настоящее постановление опубликовать  в официальном приложении к газете «Знамя труда» и разместить на сайте </w:t>
      </w:r>
      <w:proofErr w:type="spellStart"/>
      <w:r w:rsidRPr="009D0293">
        <w:rPr>
          <w:sz w:val="26"/>
          <w:szCs w:val="26"/>
        </w:rPr>
        <w:t>Сланцевского</w:t>
      </w:r>
      <w:proofErr w:type="spellEnd"/>
      <w:r w:rsidRPr="009D0293">
        <w:rPr>
          <w:sz w:val="26"/>
          <w:szCs w:val="26"/>
        </w:rPr>
        <w:t xml:space="preserve"> муниципального района Ленинградской области.</w:t>
      </w:r>
    </w:p>
    <w:p w:rsidR="00057669" w:rsidRPr="009D0293" w:rsidRDefault="00057669" w:rsidP="00057669">
      <w:pPr>
        <w:pStyle w:val="a5"/>
        <w:spacing w:after="0"/>
        <w:ind w:firstLine="708"/>
        <w:jc w:val="both"/>
        <w:rPr>
          <w:sz w:val="26"/>
          <w:szCs w:val="26"/>
        </w:rPr>
      </w:pPr>
      <w:r w:rsidRPr="009D0293">
        <w:rPr>
          <w:sz w:val="26"/>
          <w:szCs w:val="26"/>
        </w:rPr>
        <w:t>4. Постановление вступает в силу на следующий день после дня официального опубликования.</w:t>
      </w:r>
    </w:p>
    <w:p w:rsidR="00057669" w:rsidRPr="009D0293" w:rsidRDefault="00057669" w:rsidP="00057669">
      <w:pPr>
        <w:pStyle w:val="a5"/>
        <w:spacing w:after="0"/>
        <w:ind w:firstLine="708"/>
        <w:jc w:val="both"/>
        <w:rPr>
          <w:sz w:val="26"/>
          <w:szCs w:val="26"/>
        </w:rPr>
      </w:pPr>
      <w:r w:rsidRPr="009D0293">
        <w:rPr>
          <w:sz w:val="26"/>
          <w:szCs w:val="26"/>
        </w:rPr>
        <w:t xml:space="preserve">5. Контроль за исполнением постановления возложить на </w:t>
      </w:r>
      <w:r>
        <w:rPr>
          <w:sz w:val="26"/>
          <w:szCs w:val="26"/>
        </w:rPr>
        <w:t>заместителя главы администрации -</w:t>
      </w:r>
      <w:r w:rsidRPr="009D0293">
        <w:rPr>
          <w:sz w:val="26"/>
          <w:szCs w:val="26"/>
        </w:rPr>
        <w:t xml:space="preserve"> председателя комитета по управлению муниципальным имуществом и земельными ресурсами </w:t>
      </w:r>
      <w:proofErr w:type="spellStart"/>
      <w:r w:rsidRPr="009D0293">
        <w:rPr>
          <w:sz w:val="26"/>
          <w:szCs w:val="26"/>
        </w:rPr>
        <w:t>Сланцевского</w:t>
      </w:r>
      <w:proofErr w:type="spellEnd"/>
      <w:r w:rsidRPr="009D0293">
        <w:rPr>
          <w:sz w:val="26"/>
          <w:szCs w:val="26"/>
        </w:rPr>
        <w:t xml:space="preserve"> муниципального района </w:t>
      </w:r>
      <w:proofErr w:type="spellStart"/>
      <w:r w:rsidRPr="009D0293">
        <w:rPr>
          <w:sz w:val="26"/>
          <w:szCs w:val="26"/>
        </w:rPr>
        <w:t>Никифорчин</w:t>
      </w:r>
      <w:proofErr w:type="spellEnd"/>
      <w:r w:rsidRPr="009D0293">
        <w:rPr>
          <w:sz w:val="26"/>
          <w:szCs w:val="26"/>
        </w:rPr>
        <w:t xml:space="preserve"> Н.А.</w:t>
      </w:r>
    </w:p>
    <w:p w:rsidR="00057669" w:rsidRDefault="00057669" w:rsidP="00057669">
      <w:pPr>
        <w:pStyle w:val="a5"/>
        <w:spacing w:after="0"/>
        <w:rPr>
          <w:sz w:val="26"/>
          <w:szCs w:val="26"/>
        </w:rPr>
      </w:pPr>
    </w:p>
    <w:p w:rsidR="001B6348" w:rsidRPr="009D0293" w:rsidRDefault="001B6348" w:rsidP="00057669">
      <w:pPr>
        <w:pStyle w:val="a5"/>
        <w:spacing w:after="0"/>
        <w:rPr>
          <w:sz w:val="26"/>
          <w:szCs w:val="26"/>
        </w:rPr>
      </w:pPr>
    </w:p>
    <w:p w:rsidR="00057669" w:rsidRPr="009D0293" w:rsidRDefault="001B6348" w:rsidP="00057669">
      <w:pPr>
        <w:pStyle w:val="a5"/>
        <w:spacing w:after="0"/>
        <w:rPr>
          <w:sz w:val="26"/>
          <w:szCs w:val="26"/>
        </w:rPr>
      </w:pPr>
      <w:r>
        <w:rPr>
          <w:sz w:val="26"/>
          <w:szCs w:val="26"/>
        </w:rPr>
        <w:t>Глава</w:t>
      </w:r>
      <w:r w:rsidR="00057669" w:rsidRPr="009D0293">
        <w:rPr>
          <w:sz w:val="26"/>
          <w:szCs w:val="26"/>
        </w:rPr>
        <w:t xml:space="preserve"> администрации </w:t>
      </w:r>
    </w:p>
    <w:p w:rsidR="00057669" w:rsidRPr="008D68A8" w:rsidRDefault="00057669" w:rsidP="00057669">
      <w:pPr>
        <w:pStyle w:val="a5"/>
        <w:spacing w:after="0"/>
        <w:rPr>
          <w:sz w:val="28"/>
          <w:szCs w:val="28"/>
        </w:rPr>
      </w:pPr>
      <w:r w:rsidRPr="009D0293">
        <w:rPr>
          <w:sz w:val="26"/>
          <w:szCs w:val="26"/>
        </w:rPr>
        <w:t>муниципального образования</w:t>
      </w:r>
      <w:r w:rsidRPr="008D68A8">
        <w:rPr>
          <w:sz w:val="28"/>
          <w:szCs w:val="28"/>
        </w:rPr>
        <w:t xml:space="preserve">                                                 </w:t>
      </w:r>
      <w:r>
        <w:rPr>
          <w:sz w:val="28"/>
          <w:szCs w:val="28"/>
        </w:rPr>
        <w:t xml:space="preserve">         М.Б. Чистова</w:t>
      </w:r>
    </w:p>
    <w:p w:rsidR="00057669" w:rsidRDefault="00057669" w:rsidP="00057669">
      <w:pPr>
        <w:pStyle w:val="ConsPlusTitle"/>
        <w:tabs>
          <w:tab w:val="left" w:pos="1134"/>
        </w:tabs>
        <w:ind w:firstLine="5387"/>
        <w:rPr>
          <w:b w:val="0"/>
        </w:rPr>
      </w:pPr>
    </w:p>
    <w:p w:rsidR="00057669" w:rsidRDefault="00057669" w:rsidP="00057669">
      <w:pPr>
        <w:pStyle w:val="ConsPlusTitle"/>
        <w:tabs>
          <w:tab w:val="left" w:pos="1134"/>
        </w:tabs>
        <w:ind w:firstLine="5387"/>
        <w:rPr>
          <w:b w:val="0"/>
        </w:rPr>
      </w:pPr>
    </w:p>
    <w:p w:rsidR="00057669" w:rsidRDefault="00057669" w:rsidP="00057669">
      <w:pPr>
        <w:jc w:val="center"/>
        <w:rPr>
          <w:color w:val="000000"/>
          <w:sz w:val="28"/>
          <w:szCs w:val="28"/>
        </w:rPr>
      </w:pPr>
    </w:p>
    <w:p w:rsidR="00DC10CA" w:rsidRDefault="00DC10CA" w:rsidP="00DC10CA">
      <w:pPr>
        <w:widowControl w:val="0"/>
        <w:numPr>
          <w:ilvl w:val="0"/>
          <w:numId w:val="9"/>
        </w:numPr>
        <w:suppressAutoHyphens/>
        <w:autoSpaceDE w:val="0"/>
        <w:contextualSpacing/>
        <w:jc w:val="right"/>
        <w:rPr>
          <w:sz w:val="26"/>
          <w:szCs w:val="26"/>
        </w:rPr>
      </w:pPr>
    </w:p>
    <w:p w:rsidR="00DC10CA" w:rsidRDefault="00DC10CA" w:rsidP="00DC10CA">
      <w:pPr>
        <w:widowControl w:val="0"/>
        <w:numPr>
          <w:ilvl w:val="0"/>
          <w:numId w:val="9"/>
        </w:numPr>
        <w:suppressAutoHyphens/>
        <w:autoSpaceDE w:val="0"/>
        <w:contextualSpacing/>
        <w:jc w:val="right"/>
        <w:rPr>
          <w:sz w:val="26"/>
          <w:szCs w:val="26"/>
        </w:rPr>
      </w:pPr>
    </w:p>
    <w:p w:rsidR="002363E7" w:rsidRDefault="00DC10CA" w:rsidP="002363E7">
      <w:pPr>
        <w:widowControl w:val="0"/>
        <w:numPr>
          <w:ilvl w:val="0"/>
          <w:numId w:val="9"/>
        </w:numPr>
        <w:suppressAutoHyphens/>
        <w:autoSpaceDE w:val="0"/>
        <w:contextualSpacing/>
        <w:jc w:val="right"/>
        <w:rPr>
          <w:sz w:val="26"/>
          <w:szCs w:val="26"/>
        </w:rPr>
      </w:pPr>
      <w:r>
        <w:rPr>
          <w:sz w:val="26"/>
          <w:szCs w:val="26"/>
        </w:rPr>
        <w:lastRenderedPageBreak/>
        <w:t>УТВЕРЖДЕН</w:t>
      </w:r>
    </w:p>
    <w:p w:rsidR="00DC10CA" w:rsidRPr="002363E7" w:rsidRDefault="00DC10CA" w:rsidP="002363E7">
      <w:pPr>
        <w:widowControl w:val="0"/>
        <w:numPr>
          <w:ilvl w:val="0"/>
          <w:numId w:val="9"/>
        </w:numPr>
        <w:suppressAutoHyphens/>
        <w:autoSpaceDE w:val="0"/>
        <w:contextualSpacing/>
        <w:jc w:val="right"/>
        <w:rPr>
          <w:sz w:val="26"/>
          <w:szCs w:val="26"/>
        </w:rPr>
      </w:pPr>
      <w:r w:rsidRPr="002363E7">
        <w:rPr>
          <w:sz w:val="26"/>
          <w:szCs w:val="26"/>
        </w:rPr>
        <w:t xml:space="preserve">постановлением администрации </w:t>
      </w:r>
    </w:p>
    <w:p w:rsidR="00DC10CA" w:rsidRDefault="00DC10CA" w:rsidP="00DC10CA">
      <w:pPr>
        <w:widowControl w:val="0"/>
        <w:numPr>
          <w:ilvl w:val="0"/>
          <w:numId w:val="9"/>
        </w:numPr>
        <w:suppressAutoHyphens/>
        <w:autoSpaceDE w:val="0"/>
        <w:contextualSpacing/>
        <w:jc w:val="right"/>
        <w:rPr>
          <w:sz w:val="26"/>
          <w:szCs w:val="26"/>
        </w:rPr>
      </w:pPr>
      <w:proofErr w:type="spellStart"/>
      <w:r>
        <w:rPr>
          <w:sz w:val="26"/>
          <w:szCs w:val="26"/>
        </w:rPr>
        <w:t>Сланцевского</w:t>
      </w:r>
      <w:proofErr w:type="spellEnd"/>
      <w:r>
        <w:rPr>
          <w:sz w:val="26"/>
          <w:szCs w:val="26"/>
        </w:rPr>
        <w:t xml:space="preserve"> муниципального района </w:t>
      </w:r>
    </w:p>
    <w:p w:rsidR="00DC10CA" w:rsidRDefault="00DC10CA" w:rsidP="00DC10CA">
      <w:pPr>
        <w:widowControl w:val="0"/>
        <w:numPr>
          <w:ilvl w:val="0"/>
          <w:numId w:val="9"/>
        </w:numPr>
        <w:suppressAutoHyphens/>
        <w:autoSpaceDE w:val="0"/>
        <w:contextualSpacing/>
        <w:jc w:val="right"/>
        <w:rPr>
          <w:b/>
          <w:sz w:val="26"/>
          <w:szCs w:val="26"/>
        </w:rPr>
      </w:pPr>
      <w:r>
        <w:rPr>
          <w:sz w:val="26"/>
          <w:szCs w:val="26"/>
        </w:rPr>
        <w:t xml:space="preserve">от </w:t>
      </w:r>
      <w:r w:rsidR="002363E7">
        <w:rPr>
          <w:sz w:val="26"/>
          <w:szCs w:val="26"/>
        </w:rPr>
        <w:t>02.04.</w:t>
      </w:r>
      <w:r>
        <w:rPr>
          <w:sz w:val="26"/>
          <w:szCs w:val="26"/>
        </w:rPr>
        <w:t>2020 №</w:t>
      </w:r>
      <w:r w:rsidR="002363E7">
        <w:rPr>
          <w:sz w:val="26"/>
          <w:szCs w:val="26"/>
        </w:rPr>
        <w:t xml:space="preserve"> 436</w:t>
      </w:r>
      <w:r>
        <w:rPr>
          <w:sz w:val="26"/>
          <w:szCs w:val="26"/>
        </w:rPr>
        <w:t>-п</w:t>
      </w:r>
    </w:p>
    <w:p w:rsidR="00DC10CA" w:rsidRPr="002363E7" w:rsidRDefault="00DC10CA" w:rsidP="00DC10CA">
      <w:pPr>
        <w:widowControl w:val="0"/>
        <w:numPr>
          <w:ilvl w:val="0"/>
          <w:numId w:val="9"/>
        </w:numPr>
        <w:suppressAutoHyphens/>
        <w:autoSpaceDE w:val="0"/>
        <w:contextualSpacing/>
        <w:jc w:val="right"/>
        <w:rPr>
          <w:sz w:val="28"/>
          <w:szCs w:val="28"/>
        </w:rPr>
      </w:pPr>
      <w:r w:rsidRPr="002363E7">
        <w:rPr>
          <w:sz w:val="26"/>
          <w:szCs w:val="26"/>
        </w:rPr>
        <w:t xml:space="preserve">(приложение) </w:t>
      </w:r>
    </w:p>
    <w:p w:rsidR="00DC10CA" w:rsidRDefault="00DC10CA" w:rsidP="00DC10CA">
      <w:pPr>
        <w:widowControl w:val="0"/>
        <w:tabs>
          <w:tab w:val="left" w:pos="142"/>
          <w:tab w:val="left" w:pos="284"/>
        </w:tabs>
        <w:autoSpaceDE w:val="0"/>
        <w:ind w:firstLine="340"/>
        <w:jc w:val="center"/>
        <w:rPr>
          <w:b/>
          <w:sz w:val="28"/>
          <w:szCs w:val="28"/>
        </w:rPr>
      </w:pPr>
    </w:p>
    <w:p w:rsidR="00DC10CA" w:rsidRDefault="00DC10CA" w:rsidP="00DC10CA">
      <w:pPr>
        <w:widowControl w:val="0"/>
        <w:tabs>
          <w:tab w:val="left" w:pos="142"/>
          <w:tab w:val="left" w:pos="284"/>
        </w:tabs>
        <w:autoSpaceDE w:val="0"/>
        <w:ind w:firstLine="340"/>
        <w:jc w:val="center"/>
        <w:rPr>
          <w:b/>
          <w:sz w:val="28"/>
          <w:szCs w:val="28"/>
        </w:rPr>
      </w:pPr>
    </w:p>
    <w:p w:rsidR="00DC10CA" w:rsidRDefault="00DC10CA" w:rsidP="00DC10CA">
      <w:pPr>
        <w:widowControl w:val="0"/>
        <w:tabs>
          <w:tab w:val="left" w:pos="142"/>
          <w:tab w:val="left" w:pos="284"/>
        </w:tabs>
        <w:autoSpaceDE w:val="0"/>
        <w:ind w:firstLine="340"/>
        <w:jc w:val="center"/>
        <w:rPr>
          <w:b/>
          <w:bCs/>
          <w:sz w:val="28"/>
          <w:szCs w:val="28"/>
        </w:rPr>
      </w:pPr>
      <w:r>
        <w:rPr>
          <w:b/>
          <w:bCs/>
          <w:sz w:val="28"/>
          <w:szCs w:val="28"/>
        </w:rPr>
        <w:t>Административный регламент</w:t>
      </w:r>
    </w:p>
    <w:p w:rsidR="00DC10CA" w:rsidRPr="002363E7" w:rsidRDefault="00DC10CA" w:rsidP="00DC10CA">
      <w:pPr>
        <w:widowControl w:val="0"/>
        <w:tabs>
          <w:tab w:val="left" w:pos="142"/>
          <w:tab w:val="left" w:pos="284"/>
        </w:tabs>
        <w:autoSpaceDE w:val="0"/>
        <w:ind w:firstLine="340"/>
        <w:jc w:val="center"/>
        <w:rPr>
          <w:bCs/>
          <w:sz w:val="28"/>
          <w:szCs w:val="28"/>
        </w:rPr>
      </w:pPr>
      <w:r w:rsidRPr="002363E7">
        <w:rPr>
          <w:bCs/>
          <w:sz w:val="28"/>
          <w:szCs w:val="28"/>
        </w:rPr>
        <w:t xml:space="preserve"> по предоставлению муниципальной услуги</w:t>
      </w:r>
    </w:p>
    <w:p w:rsidR="00DC10CA" w:rsidRPr="002363E7" w:rsidRDefault="00DC10CA" w:rsidP="00DC10CA">
      <w:pPr>
        <w:widowControl w:val="0"/>
        <w:tabs>
          <w:tab w:val="left" w:pos="142"/>
          <w:tab w:val="left" w:pos="284"/>
        </w:tabs>
        <w:autoSpaceDE w:val="0"/>
        <w:ind w:firstLine="340"/>
        <w:jc w:val="center"/>
        <w:rPr>
          <w:color w:val="000000"/>
          <w:sz w:val="28"/>
          <w:szCs w:val="28"/>
        </w:rPr>
      </w:pPr>
      <w:r w:rsidRPr="002363E7">
        <w:rPr>
          <w:bCs/>
          <w:sz w:val="28"/>
          <w:szCs w:val="28"/>
        </w:rPr>
        <w:t xml:space="preserve"> «В</w:t>
      </w:r>
      <w:r w:rsidRPr="002363E7">
        <w:rPr>
          <w:sz w:val="28"/>
          <w:szCs w:val="28"/>
        </w:rPr>
        <w:t>ыдача градостроительного плана земельного участка»</w:t>
      </w:r>
    </w:p>
    <w:p w:rsidR="0095787D" w:rsidRPr="00B15E7C" w:rsidRDefault="0095787D" w:rsidP="0095787D">
      <w:pPr>
        <w:jc w:val="center"/>
        <w:rPr>
          <w:color w:val="000000"/>
          <w:sz w:val="28"/>
          <w:szCs w:val="28"/>
        </w:rPr>
      </w:pPr>
      <w:r w:rsidRPr="00B15E7C">
        <w:rPr>
          <w:color w:val="000000"/>
          <w:sz w:val="28"/>
          <w:szCs w:val="28"/>
        </w:rPr>
        <w:br/>
      </w:r>
      <w:r>
        <w:rPr>
          <w:b/>
          <w:bCs/>
          <w:color w:val="000000"/>
          <w:sz w:val="28"/>
          <w:szCs w:val="28"/>
        </w:rPr>
        <w:t>1</w:t>
      </w:r>
      <w:r w:rsidRPr="00B15E7C">
        <w:rPr>
          <w:b/>
          <w:bCs/>
          <w:color w:val="000000"/>
          <w:sz w:val="28"/>
          <w:szCs w:val="28"/>
        </w:rPr>
        <w:t>. Общие положения</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95787D" w:rsidRPr="00B15E7C" w:rsidRDefault="0095787D" w:rsidP="0095787D">
      <w:pPr>
        <w:shd w:val="clear" w:color="auto" w:fill="FFFFFF"/>
        <w:ind w:firstLine="709"/>
        <w:jc w:val="both"/>
        <w:rPr>
          <w:color w:val="000000"/>
          <w:sz w:val="28"/>
          <w:szCs w:val="28"/>
        </w:rPr>
      </w:pPr>
      <w:r>
        <w:rPr>
          <w:color w:val="000000"/>
          <w:sz w:val="28"/>
          <w:szCs w:val="28"/>
        </w:rPr>
        <w:t xml:space="preserve">1.1. </w:t>
      </w:r>
      <w:r w:rsidRPr="00AD4DA2">
        <w:rPr>
          <w:color w:val="000000"/>
          <w:sz w:val="28"/>
          <w:szCs w:val="28"/>
        </w:rPr>
        <w:t>Н</w:t>
      </w:r>
      <w:r>
        <w:rPr>
          <w:color w:val="000000"/>
          <w:sz w:val="28"/>
          <w:szCs w:val="28"/>
        </w:rPr>
        <w:t>астоящий</w:t>
      </w:r>
      <w:r w:rsidRPr="00AD4DA2">
        <w:rPr>
          <w:color w:val="000000"/>
          <w:sz w:val="28"/>
          <w:szCs w:val="28"/>
        </w:rPr>
        <w:t xml:space="preserve"> </w:t>
      </w:r>
      <w:r w:rsidRPr="00E86C09">
        <w:rPr>
          <w:color w:val="000000"/>
          <w:sz w:val="28"/>
          <w:szCs w:val="28"/>
        </w:rPr>
        <w:t xml:space="preserve">административный регламент (далее </w:t>
      </w:r>
      <w:r>
        <w:rPr>
          <w:color w:val="000000"/>
          <w:sz w:val="28"/>
          <w:szCs w:val="28"/>
        </w:rPr>
        <w:t>–</w:t>
      </w:r>
      <w:r w:rsidRPr="00E86C09">
        <w:rPr>
          <w:color w:val="000000"/>
          <w:sz w:val="28"/>
          <w:szCs w:val="28"/>
        </w:rPr>
        <w:t xml:space="preserve"> </w:t>
      </w:r>
      <w:r>
        <w:rPr>
          <w:color w:val="000000"/>
          <w:sz w:val="28"/>
          <w:szCs w:val="28"/>
        </w:rPr>
        <w:t>Административный р</w:t>
      </w:r>
      <w:r w:rsidRPr="00E86C09">
        <w:rPr>
          <w:color w:val="000000"/>
          <w:sz w:val="28"/>
          <w:szCs w:val="28"/>
        </w:rPr>
        <w:t xml:space="preserve">егламент) устанавливает порядок предоставления </w:t>
      </w:r>
      <w:r w:rsidRPr="00203621">
        <w:rPr>
          <w:sz w:val="28"/>
          <w:szCs w:val="28"/>
        </w:rPr>
        <w:t xml:space="preserve">администрацией муниципального образования </w:t>
      </w:r>
      <w:proofErr w:type="spellStart"/>
      <w:r w:rsidR="00892C64">
        <w:rPr>
          <w:sz w:val="28"/>
          <w:szCs w:val="28"/>
        </w:rPr>
        <w:t>Сланцевский</w:t>
      </w:r>
      <w:proofErr w:type="spellEnd"/>
      <w:r w:rsidR="00892C64">
        <w:rPr>
          <w:sz w:val="28"/>
          <w:szCs w:val="28"/>
        </w:rPr>
        <w:t xml:space="preserve"> муниципальный район</w:t>
      </w:r>
      <w:r w:rsidRPr="00203621">
        <w:rPr>
          <w:sz w:val="28"/>
          <w:szCs w:val="28"/>
        </w:rPr>
        <w:t xml:space="preserve"> </w:t>
      </w:r>
      <w:r>
        <w:rPr>
          <w:sz w:val="28"/>
          <w:szCs w:val="28"/>
        </w:rPr>
        <w:t xml:space="preserve"> </w:t>
      </w:r>
      <w:r w:rsidRPr="00AD4DA2">
        <w:rPr>
          <w:color w:val="000000"/>
          <w:sz w:val="28"/>
          <w:szCs w:val="28"/>
        </w:rPr>
        <w:t>муниципальной услуги</w:t>
      </w:r>
      <w:r>
        <w:rPr>
          <w:color w:val="000000"/>
          <w:sz w:val="28"/>
          <w:szCs w:val="28"/>
        </w:rPr>
        <w:t xml:space="preserve"> по выдаче градостроительного плана земельного участка (далее – муниципальная услуга</w:t>
      </w:r>
      <w:r w:rsidRPr="00B15E7C">
        <w:rPr>
          <w:color w:val="000000"/>
          <w:sz w:val="28"/>
          <w:szCs w:val="28"/>
        </w:rPr>
        <w:t>)</w:t>
      </w:r>
      <w:r>
        <w:rPr>
          <w:color w:val="000000"/>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95787D" w:rsidRPr="00AD4DA2" w:rsidRDefault="0095787D" w:rsidP="0095787D">
      <w:pPr>
        <w:shd w:val="clear" w:color="auto" w:fill="FFFFFF"/>
        <w:ind w:firstLine="709"/>
        <w:jc w:val="both"/>
        <w:rPr>
          <w:color w:val="000000"/>
          <w:sz w:val="28"/>
          <w:szCs w:val="28"/>
        </w:rPr>
      </w:pPr>
      <w:bookmarkStart w:id="0" w:name="sub_1012"/>
      <w:r w:rsidRPr="00AD4DA2">
        <w:rPr>
          <w:color w:val="000000"/>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1.2.1. Муниципальную услугу предоставляет  </w:t>
      </w:r>
      <w:r w:rsidR="00892C64">
        <w:rPr>
          <w:color w:val="000000"/>
          <w:sz w:val="28"/>
          <w:szCs w:val="28"/>
        </w:rPr>
        <w:t xml:space="preserve">администрация </w:t>
      </w:r>
      <w:proofErr w:type="spellStart"/>
      <w:r w:rsidR="00892C64">
        <w:rPr>
          <w:color w:val="000000"/>
          <w:sz w:val="28"/>
          <w:szCs w:val="28"/>
        </w:rPr>
        <w:t>Сланцевского</w:t>
      </w:r>
      <w:proofErr w:type="spellEnd"/>
      <w:r w:rsidR="00892C64">
        <w:rPr>
          <w:color w:val="000000"/>
          <w:sz w:val="28"/>
          <w:szCs w:val="28"/>
        </w:rPr>
        <w:t xml:space="preserve"> муниципального района</w:t>
      </w:r>
      <w:r w:rsidRPr="00AD4DA2">
        <w:rPr>
          <w:color w:val="000000"/>
          <w:sz w:val="28"/>
          <w:szCs w:val="28"/>
        </w:rPr>
        <w:t xml:space="preserve"> </w:t>
      </w:r>
      <w:r w:rsidRPr="00AD4DA2">
        <w:rPr>
          <w:color w:val="000000"/>
          <w:sz w:val="28"/>
          <w:szCs w:val="28"/>
          <w:vertAlign w:val="superscript"/>
        </w:rPr>
        <w:t xml:space="preserve">   </w:t>
      </w:r>
      <w:r w:rsidRPr="00AD4DA2">
        <w:rPr>
          <w:color w:val="000000"/>
          <w:sz w:val="28"/>
          <w:szCs w:val="28"/>
        </w:rPr>
        <w:t>(далее - Администрация).</w:t>
      </w:r>
      <w:r w:rsidRPr="00E86C09">
        <w:rPr>
          <w:color w:val="000000"/>
        </w:rPr>
        <w:t>)</w:t>
      </w:r>
    </w:p>
    <w:p w:rsidR="0095787D" w:rsidRPr="00AD4DA2" w:rsidRDefault="0095787D" w:rsidP="00892C64">
      <w:pPr>
        <w:shd w:val="clear" w:color="auto" w:fill="FFFFFF"/>
        <w:ind w:firstLine="709"/>
        <w:jc w:val="both"/>
        <w:rPr>
          <w:color w:val="000000"/>
          <w:sz w:val="28"/>
          <w:szCs w:val="28"/>
        </w:rPr>
      </w:pPr>
      <w:r w:rsidRPr="00AD4DA2">
        <w:rPr>
          <w:color w:val="000000"/>
          <w:sz w:val="28"/>
          <w:szCs w:val="28"/>
        </w:rPr>
        <w:t>1.2.2. Структурным подразделением</w:t>
      </w:r>
      <w:r>
        <w:rPr>
          <w:color w:val="000000"/>
          <w:sz w:val="28"/>
          <w:szCs w:val="28"/>
        </w:rPr>
        <w:t xml:space="preserve"> администрации муниципального образования</w:t>
      </w:r>
      <w:r w:rsidR="00892C64">
        <w:rPr>
          <w:color w:val="000000"/>
          <w:sz w:val="28"/>
          <w:szCs w:val="28"/>
        </w:rPr>
        <w:t xml:space="preserve"> </w:t>
      </w:r>
      <w:proofErr w:type="spellStart"/>
      <w:r w:rsidR="00892C64">
        <w:rPr>
          <w:color w:val="000000"/>
          <w:sz w:val="28"/>
          <w:szCs w:val="28"/>
        </w:rPr>
        <w:t>Сланцевскийц</w:t>
      </w:r>
      <w:proofErr w:type="spellEnd"/>
      <w:r w:rsidR="00892C64">
        <w:rPr>
          <w:color w:val="000000"/>
          <w:sz w:val="28"/>
          <w:szCs w:val="28"/>
        </w:rPr>
        <w:t xml:space="preserve"> муниципальный район</w:t>
      </w:r>
      <w:r>
        <w:rPr>
          <w:color w:val="000000"/>
          <w:sz w:val="28"/>
          <w:szCs w:val="28"/>
        </w:rPr>
        <w:t>,</w:t>
      </w:r>
      <w:r w:rsidRPr="00AD4DA2">
        <w:rPr>
          <w:color w:val="000000"/>
          <w:sz w:val="28"/>
          <w:szCs w:val="28"/>
        </w:rPr>
        <w:t xml:space="preserve"> ответственными за предоставление муниципальной  услуги, является </w:t>
      </w:r>
      <w:r w:rsidR="00892C64">
        <w:rPr>
          <w:color w:val="000000"/>
          <w:sz w:val="28"/>
          <w:szCs w:val="28"/>
        </w:rPr>
        <w:t xml:space="preserve">сектор по архитектуре </w:t>
      </w:r>
      <w:r w:rsidRPr="00AD4DA2">
        <w:rPr>
          <w:color w:val="000000"/>
          <w:sz w:val="28"/>
          <w:szCs w:val="28"/>
        </w:rPr>
        <w:t xml:space="preserve">(далее – </w:t>
      </w:r>
      <w:r w:rsidR="00892C64">
        <w:rPr>
          <w:color w:val="000000"/>
          <w:sz w:val="28"/>
          <w:szCs w:val="28"/>
        </w:rPr>
        <w:t>Сектор</w:t>
      </w:r>
      <w:r w:rsidRPr="00AD4DA2">
        <w:rPr>
          <w:color w:val="000000"/>
          <w:sz w:val="28"/>
          <w:szCs w:val="28"/>
        </w:rPr>
        <w:t>).</w:t>
      </w:r>
    </w:p>
    <w:bookmarkEnd w:id="0"/>
    <w:p w:rsidR="0095787D" w:rsidRPr="00AD4DA2" w:rsidRDefault="0095787D" w:rsidP="0095787D">
      <w:pPr>
        <w:shd w:val="clear" w:color="auto" w:fill="FFFFFF"/>
        <w:ind w:firstLine="709"/>
        <w:jc w:val="both"/>
        <w:rPr>
          <w:color w:val="000000"/>
          <w:sz w:val="28"/>
          <w:szCs w:val="28"/>
        </w:rPr>
      </w:pPr>
      <w:r w:rsidRPr="00AD4DA2">
        <w:rPr>
          <w:color w:val="000000"/>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95787D" w:rsidRPr="00AD4DA2" w:rsidRDefault="0095787D" w:rsidP="0095787D">
      <w:pPr>
        <w:shd w:val="clear" w:color="auto" w:fill="FFFFFF"/>
        <w:ind w:firstLine="709"/>
        <w:jc w:val="both"/>
        <w:rPr>
          <w:color w:val="000000"/>
          <w:sz w:val="28"/>
          <w:szCs w:val="28"/>
        </w:rPr>
      </w:pPr>
      <w:bookmarkStart w:id="1" w:name="sub_103"/>
      <w:r w:rsidRPr="00AD4DA2">
        <w:rPr>
          <w:color w:val="000000"/>
          <w:sz w:val="28"/>
          <w:szCs w:val="28"/>
        </w:rPr>
        <w:t xml:space="preserve">1.3. Информация о месте нахождения и графике работы Администрации, </w:t>
      </w:r>
      <w:r w:rsidR="00892C64">
        <w:rPr>
          <w:color w:val="000000"/>
          <w:sz w:val="28"/>
          <w:szCs w:val="28"/>
        </w:rPr>
        <w:t>Сектора</w:t>
      </w:r>
      <w:r w:rsidRPr="00AD4DA2">
        <w:rPr>
          <w:color w:val="000000"/>
          <w:sz w:val="28"/>
          <w:szCs w:val="28"/>
        </w:rPr>
        <w:t>.</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1.3.1. Информация о месте нахождения и графике работы Администрации.</w:t>
      </w:r>
    </w:p>
    <w:p w:rsidR="00892C64" w:rsidRDefault="00892C64" w:rsidP="00892C64">
      <w:pPr>
        <w:shd w:val="clear" w:color="auto" w:fill="FFFFFF"/>
        <w:ind w:firstLine="709"/>
        <w:jc w:val="both"/>
        <w:rPr>
          <w:color w:val="000000"/>
          <w:sz w:val="28"/>
          <w:szCs w:val="28"/>
        </w:rPr>
      </w:pPr>
      <w:r>
        <w:rPr>
          <w:color w:val="000000"/>
          <w:sz w:val="28"/>
          <w:szCs w:val="28"/>
        </w:rPr>
        <w:t>Место нахождения: 188560, Ленинградская область, г. Сланцы, пер. Почтовый, д.3;</w:t>
      </w:r>
    </w:p>
    <w:p w:rsidR="00892C64" w:rsidRDefault="00892C64" w:rsidP="00892C64">
      <w:pPr>
        <w:shd w:val="clear" w:color="auto" w:fill="FFFFFF"/>
        <w:ind w:firstLine="709"/>
        <w:jc w:val="both"/>
        <w:rPr>
          <w:color w:val="000000"/>
          <w:sz w:val="28"/>
          <w:szCs w:val="28"/>
        </w:rPr>
      </w:pPr>
      <w:r>
        <w:rPr>
          <w:color w:val="000000"/>
          <w:sz w:val="28"/>
          <w:szCs w:val="28"/>
        </w:rPr>
        <w:t xml:space="preserve">График работы: понедельник-четверг - с 8-30 час. до 13-00 час. и с 13-48 час. до 17-30 час.; пятница - с 8-30 час. до 13-00 час. и с 13-48 час. до 16-30 час.; </w:t>
      </w:r>
    </w:p>
    <w:p w:rsidR="00892C64" w:rsidRDefault="00892C64" w:rsidP="00892C64">
      <w:pPr>
        <w:shd w:val="clear" w:color="auto" w:fill="FFFFFF"/>
        <w:ind w:firstLine="709"/>
        <w:jc w:val="both"/>
        <w:rPr>
          <w:color w:val="000000"/>
          <w:sz w:val="28"/>
          <w:szCs w:val="28"/>
        </w:rPr>
      </w:pPr>
      <w:r>
        <w:rPr>
          <w:color w:val="000000"/>
          <w:sz w:val="28"/>
          <w:szCs w:val="28"/>
        </w:rPr>
        <w:t xml:space="preserve">Справочный телефон Администрации: (81374)23273 — приемная главы администрации; </w:t>
      </w:r>
    </w:p>
    <w:p w:rsidR="00892C64" w:rsidRDefault="00892C64" w:rsidP="00892C64">
      <w:pPr>
        <w:shd w:val="clear" w:color="auto" w:fill="FFFFFF"/>
        <w:ind w:firstLine="709"/>
        <w:jc w:val="both"/>
        <w:rPr>
          <w:color w:val="000000"/>
          <w:sz w:val="28"/>
          <w:szCs w:val="28"/>
        </w:rPr>
      </w:pPr>
      <w:r>
        <w:rPr>
          <w:color w:val="000000"/>
          <w:sz w:val="28"/>
          <w:szCs w:val="28"/>
        </w:rPr>
        <w:lastRenderedPageBreak/>
        <w:t>Факс: (81374)23291;</w:t>
      </w:r>
    </w:p>
    <w:p w:rsidR="00892C64" w:rsidRDefault="00892C64" w:rsidP="00892C64">
      <w:pPr>
        <w:shd w:val="clear" w:color="auto" w:fill="FFFFFF"/>
        <w:ind w:firstLine="709"/>
        <w:jc w:val="both"/>
        <w:rPr>
          <w:color w:val="000000"/>
          <w:sz w:val="28"/>
          <w:szCs w:val="28"/>
        </w:rPr>
      </w:pPr>
      <w:r>
        <w:rPr>
          <w:color w:val="000000"/>
          <w:sz w:val="28"/>
          <w:szCs w:val="28"/>
        </w:rPr>
        <w:t xml:space="preserve">Адрес электронной почты Администрации: </w:t>
      </w:r>
      <w:proofErr w:type="spellStart"/>
      <w:r>
        <w:rPr>
          <w:color w:val="000000"/>
          <w:sz w:val="28"/>
          <w:szCs w:val="28"/>
          <w:lang w:val="en-US"/>
        </w:rPr>
        <w:t>slanmo</w:t>
      </w:r>
      <w:proofErr w:type="spellEnd"/>
      <w:r w:rsidRPr="00F640BA">
        <w:rPr>
          <w:color w:val="000000"/>
          <w:sz w:val="28"/>
          <w:szCs w:val="28"/>
        </w:rPr>
        <w:t>@</w:t>
      </w:r>
      <w:proofErr w:type="spellStart"/>
      <w:r>
        <w:rPr>
          <w:color w:val="000000"/>
          <w:sz w:val="28"/>
          <w:szCs w:val="28"/>
          <w:lang w:val="en-US"/>
        </w:rPr>
        <w:t>slanmo</w:t>
      </w:r>
      <w:proofErr w:type="spellEnd"/>
      <w:r w:rsidRPr="00F640BA">
        <w:rPr>
          <w:color w:val="000000"/>
          <w:sz w:val="28"/>
          <w:szCs w:val="28"/>
        </w:rPr>
        <w:t>.</w:t>
      </w:r>
      <w:proofErr w:type="spellStart"/>
      <w:r>
        <w:rPr>
          <w:color w:val="000000"/>
          <w:sz w:val="28"/>
          <w:szCs w:val="28"/>
          <w:lang w:val="en-US"/>
        </w:rPr>
        <w:t>ru</w:t>
      </w:r>
      <w:proofErr w:type="spellEnd"/>
      <w:r>
        <w:rPr>
          <w:color w:val="000000"/>
          <w:sz w:val="28"/>
          <w:szCs w:val="28"/>
        </w:rPr>
        <w:t>.</w:t>
      </w:r>
    </w:p>
    <w:p w:rsidR="00892C64" w:rsidRDefault="0095787D" w:rsidP="00892C64">
      <w:pPr>
        <w:shd w:val="clear" w:color="auto" w:fill="FFFFFF"/>
        <w:ind w:firstLine="709"/>
        <w:jc w:val="both"/>
        <w:rPr>
          <w:color w:val="000000"/>
          <w:sz w:val="28"/>
          <w:szCs w:val="28"/>
        </w:rPr>
      </w:pPr>
      <w:r w:rsidRPr="00AD4DA2">
        <w:rPr>
          <w:color w:val="000000"/>
          <w:sz w:val="28"/>
          <w:szCs w:val="28"/>
        </w:rPr>
        <w:t xml:space="preserve">1.3.2. Информация о месте нахождения и графике работы </w:t>
      </w:r>
      <w:r w:rsidR="00892C64">
        <w:rPr>
          <w:color w:val="000000"/>
          <w:sz w:val="28"/>
          <w:szCs w:val="28"/>
        </w:rPr>
        <w:t>Сектора.</w:t>
      </w:r>
    </w:p>
    <w:p w:rsidR="00892C64" w:rsidRDefault="00892C64" w:rsidP="00892C64">
      <w:pPr>
        <w:shd w:val="clear" w:color="auto" w:fill="FFFFFF"/>
        <w:ind w:firstLine="709"/>
        <w:jc w:val="both"/>
        <w:rPr>
          <w:color w:val="000000"/>
          <w:sz w:val="28"/>
          <w:szCs w:val="28"/>
        </w:rPr>
      </w:pPr>
      <w:r>
        <w:rPr>
          <w:color w:val="000000"/>
          <w:sz w:val="28"/>
          <w:szCs w:val="28"/>
        </w:rPr>
        <w:t xml:space="preserve">Место нахождения: 188560, Ленинградская область, г. Сланцы, пер. Почтовый, д.2/8; </w:t>
      </w:r>
      <w:proofErr w:type="spellStart"/>
      <w:r>
        <w:rPr>
          <w:color w:val="000000"/>
          <w:sz w:val="28"/>
          <w:szCs w:val="28"/>
        </w:rPr>
        <w:t>каб</w:t>
      </w:r>
      <w:proofErr w:type="spellEnd"/>
      <w:r>
        <w:rPr>
          <w:color w:val="000000"/>
          <w:sz w:val="28"/>
          <w:szCs w:val="28"/>
        </w:rPr>
        <w:t>. №5;</w:t>
      </w:r>
    </w:p>
    <w:p w:rsidR="00892C64" w:rsidRDefault="00892C64" w:rsidP="00892C64">
      <w:pPr>
        <w:shd w:val="clear" w:color="auto" w:fill="FFFFFF"/>
        <w:ind w:firstLine="709"/>
        <w:jc w:val="both"/>
        <w:rPr>
          <w:color w:val="000000"/>
          <w:sz w:val="28"/>
          <w:szCs w:val="28"/>
        </w:rPr>
      </w:pPr>
      <w:r>
        <w:rPr>
          <w:color w:val="000000"/>
          <w:sz w:val="28"/>
          <w:szCs w:val="28"/>
        </w:rPr>
        <w:t>Приемные дни: вторник, четверг;</w:t>
      </w:r>
    </w:p>
    <w:p w:rsidR="00892C64" w:rsidRDefault="00892C64" w:rsidP="00892C64">
      <w:pPr>
        <w:shd w:val="clear" w:color="auto" w:fill="FFFFFF"/>
        <w:ind w:firstLine="709"/>
        <w:jc w:val="both"/>
        <w:rPr>
          <w:color w:val="000000"/>
          <w:sz w:val="28"/>
          <w:szCs w:val="28"/>
        </w:rPr>
      </w:pPr>
      <w:r>
        <w:rPr>
          <w:color w:val="000000"/>
          <w:sz w:val="28"/>
          <w:szCs w:val="28"/>
        </w:rPr>
        <w:t xml:space="preserve">Справочные телефоны </w:t>
      </w:r>
      <w:r w:rsidR="0089141C">
        <w:rPr>
          <w:color w:val="000000"/>
          <w:sz w:val="28"/>
          <w:szCs w:val="28"/>
        </w:rPr>
        <w:t>Сектора: (81374)21506; (81374)23248</w:t>
      </w:r>
    </w:p>
    <w:p w:rsidR="00892C64" w:rsidRDefault="00892C64" w:rsidP="00892C64">
      <w:pPr>
        <w:shd w:val="clear" w:color="auto" w:fill="FFFFFF"/>
        <w:ind w:firstLine="709"/>
        <w:jc w:val="both"/>
        <w:rPr>
          <w:color w:val="000000"/>
          <w:sz w:val="28"/>
          <w:szCs w:val="28"/>
        </w:rPr>
      </w:pPr>
      <w:r>
        <w:rPr>
          <w:color w:val="000000"/>
          <w:sz w:val="28"/>
          <w:szCs w:val="28"/>
        </w:rPr>
        <w:t>Факс: (81374)21506 ;</w:t>
      </w:r>
    </w:p>
    <w:p w:rsidR="00892C64" w:rsidRDefault="00892C64" w:rsidP="00892C64">
      <w:pPr>
        <w:shd w:val="clear" w:color="auto" w:fill="FFFFFF"/>
        <w:ind w:firstLine="709"/>
        <w:jc w:val="both"/>
        <w:rPr>
          <w:color w:val="000000"/>
          <w:sz w:val="28"/>
          <w:szCs w:val="28"/>
        </w:rPr>
      </w:pPr>
      <w:r>
        <w:rPr>
          <w:color w:val="000000"/>
          <w:sz w:val="28"/>
          <w:szCs w:val="28"/>
        </w:rPr>
        <w:t xml:space="preserve">Адрес электронной почты Сектора: </w:t>
      </w:r>
      <w:proofErr w:type="spellStart"/>
      <w:r>
        <w:rPr>
          <w:color w:val="000000"/>
          <w:sz w:val="28"/>
          <w:szCs w:val="28"/>
          <w:lang w:val="en-US"/>
        </w:rPr>
        <w:t>aig</w:t>
      </w:r>
      <w:proofErr w:type="spellEnd"/>
      <w:r w:rsidRPr="00F640BA">
        <w:rPr>
          <w:color w:val="000000"/>
          <w:sz w:val="28"/>
          <w:szCs w:val="28"/>
        </w:rPr>
        <w:t>@</w:t>
      </w:r>
      <w:proofErr w:type="spellStart"/>
      <w:r>
        <w:rPr>
          <w:color w:val="000000"/>
          <w:sz w:val="28"/>
          <w:szCs w:val="28"/>
          <w:lang w:val="en-US"/>
        </w:rPr>
        <w:t>slanmo</w:t>
      </w:r>
      <w:proofErr w:type="spellEnd"/>
      <w:r w:rsidRPr="00F640BA">
        <w:rPr>
          <w:color w:val="000000"/>
          <w:sz w:val="28"/>
          <w:szCs w:val="28"/>
        </w:rPr>
        <w:t>.</w:t>
      </w:r>
      <w:proofErr w:type="spellStart"/>
      <w:r>
        <w:rPr>
          <w:color w:val="000000"/>
          <w:sz w:val="28"/>
          <w:szCs w:val="28"/>
          <w:lang w:val="en-US"/>
        </w:rPr>
        <w:t>ru</w:t>
      </w:r>
      <w:proofErr w:type="spellEnd"/>
      <w:r>
        <w:rPr>
          <w:color w:val="000000"/>
          <w:sz w:val="28"/>
          <w:szCs w:val="28"/>
        </w:rPr>
        <w:t>.</w:t>
      </w:r>
    </w:p>
    <w:p w:rsidR="00072506" w:rsidRPr="00072506" w:rsidRDefault="0095787D" w:rsidP="00072506">
      <w:pPr>
        <w:pStyle w:val="ConsPlusNormal"/>
        <w:adjustRightInd/>
        <w:ind w:firstLine="709"/>
        <w:jc w:val="both"/>
        <w:rPr>
          <w:rFonts w:ascii="Times New Roman" w:hAnsi="Times New Roman" w:cs="Times New Roman"/>
          <w:sz w:val="28"/>
          <w:szCs w:val="28"/>
        </w:rPr>
      </w:pPr>
      <w:r w:rsidRPr="00072506">
        <w:rPr>
          <w:rFonts w:ascii="Times New Roman" w:hAnsi="Times New Roman" w:cs="Times New Roman"/>
          <w:color w:val="000000"/>
          <w:sz w:val="28"/>
          <w:szCs w:val="28"/>
        </w:rPr>
        <w:t xml:space="preserve">1.4. Информация о местах нахождения и графике работы, справочных телефонах и адресах электронной почты МФЦ и его филиалах приведена  </w:t>
      </w:r>
      <w:r w:rsidR="00072506" w:rsidRPr="0007250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787D" w:rsidRPr="00BB1C9B" w:rsidRDefault="0095787D" w:rsidP="0095787D">
      <w:pPr>
        <w:shd w:val="clear" w:color="auto" w:fill="FFFFFF"/>
        <w:ind w:firstLine="709"/>
        <w:jc w:val="both"/>
        <w:rPr>
          <w:sz w:val="28"/>
          <w:szCs w:val="28"/>
        </w:rPr>
      </w:pPr>
      <w:bookmarkStart w:id="2" w:name="sub_105"/>
      <w:bookmarkEnd w:id="1"/>
      <w:r w:rsidRPr="00BB1C9B">
        <w:rPr>
          <w:sz w:val="28"/>
          <w:szCs w:val="28"/>
        </w:rPr>
        <w:t>1.</w:t>
      </w:r>
      <w:r>
        <w:rPr>
          <w:sz w:val="28"/>
          <w:szCs w:val="28"/>
        </w:rPr>
        <w:t>5</w:t>
      </w:r>
      <w:r w:rsidRPr="00BB1C9B">
        <w:rPr>
          <w:sz w:val="28"/>
          <w:szCs w:val="28"/>
        </w:rPr>
        <w:t xml:space="preserve">. Адрес портала государственных и муниципальных услуг (функций) Ленинградской области в сети Интернет: </w:t>
      </w:r>
      <w:hyperlink r:id="rId6" w:history="1">
        <w:r w:rsidRPr="00BB1C9B">
          <w:rPr>
            <w:rStyle w:val="a7"/>
            <w:sz w:val="28"/>
            <w:szCs w:val="28"/>
          </w:rPr>
          <w:t>www.gu.lenobl.ru</w:t>
        </w:r>
      </w:hyperlink>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 xml:space="preserve">Адрес Единого портала государственных и муниципальных услуг (функций) в сети Интернет:  </w:t>
      </w:r>
      <w:hyperlink r:id="rId7" w:history="1">
        <w:r w:rsidRPr="00BB1C9B">
          <w:rPr>
            <w:rStyle w:val="a7"/>
            <w:sz w:val="28"/>
            <w:szCs w:val="28"/>
          </w:rPr>
          <w:t>http://www.gosuslugi.ru/</w:t>
        </w:r>
      </w:hyperlink>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ПГУ ЛО и ЕПГУ в сети Интернет содерж</w:t>
      </w:r>
      <w:r>
        <w:rPr>
          <w:sz w:val="28"/>
          <w:szCs w:val="28"/>
        </w:rPr>
        <w:t>а</w:t>
      </w:r>
      <w:r w:rsidRPr="00BB1C9B">
        <w:rPr>
          <w:sz w:val="28"/>
          <w:szCs w:val="28"/>
        </w:rPr>
        <w:t>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95787D" w:rsidRPr="00BB1C9B" w:rsidRDefault="0095787D" w:rsidP="0095787D">
      <w:pPr>
        <w:shd w:val="clear" w:color="auto" w:fill="FFFFFF"/>
        <w:ind w:firstLine="709"/>
        <w:jc w:val="both"/>
        <w:rPr>
          <w:sz w:val="28"/>
          <w:szCs w:val="28"/>
        </w:rPr>
      </w:pPr>
      <w:r w:rsidRPr="00BB1C9B">
        <w:rPr>
          <w:sz w:val="28"/>
          <w:szCs w:val="28"/>
        </w:rPr>
        <w:t xml:space="preserve">Адрес официального сайта администрации муниципального образования </w:t>
      </w:r>
      <w:proofErr w:type="spellStart"/>
      <w:r w:rsidR="00072506">
        <w:rPr>
          <w:sz w:val="28"/>
          <w:szCs w:val="28"/>
        </w:rPr>
        <w:t>Сланцевского</w:t>
      </w:r>
      <w:proofErr w:type="spellEnd"/>
      <w:r w:rsidR="00072506">
        <w:rPr>
          <w:sz w:val="28"/>
          <w:szCs w:val="28"/>
        </w:rPr>
        <w:t xml:space="preserve"> муниципального района</w:t>
      </w:r>
      <w:r w:rsidRPr="00BB1C9B">
        <w:rPr>
          <w:sz w:val="28"/>
          <w:szCs w:val="28"/>
        </w:rPr>
        <w:t xml:space="preserve"> в сети Интернет:</w:t>
      </w:r>
      <w:r w:rsidR="00072506" w:rsidRPr="00091647">
        <w:rPr>
          <w:sz w:val="28"/>
          <w:szCs w:val="28"/>
        </w:rPr>
        <w:t xml:space="preserve"> </w:t>
      </w:r>
      <w:r w:rsidR="00072506">
        <w:rPr>
          <w:sz w:val="28"/>
          <w:szCs w:val="28"/>
          <w:lang w:val="en-US"/>
        </w:rPr>
        <w:t>http</w:t>
      </w:r>
      <w:r w:rsidR="00072506" w:rsidRPr="00F640BA">
        <w:rPr>
          <w:sz w:val="28"/>
          <w:szCs w:val="28"/>
        </w:rPr>
        <w:t>://</w:t>
      </w:r>
      <w:r w:rsidR="00072506">
        <w:rPr>
          <w:sz w:val="28"/>
          <w:szCs w:val="28"/>
          <w:lang w:val="en-US"/>
        </w:rPr>
        <w:t>www</w:t>
      </w:r>
      <w:r w:rsidR="00072506" w:rsidRPr="00F640BA">
        <w:rPr>
          <w:sz w:val="28"/>
          <w:szCs w:val="28"/>
        </w:rPr>
        <w:t>.</w:t>
      </w:r>
      <w:proofErr w:type="spellStart"/>
      <w:r w:rsidR="00072506">
        <w:rPr>
          <w:rStyle w:val="a7"/>
          <w:sz w:val="28"/>
          <w:szCs w:val="28"/>
          <w:lang w:val="en-US"/>
        </w:rPr>
        <w:t>slanmo</w:t>
      </w:r>
      <w:proofErr w:type="spellEnd"/>
      <w:r w:rsidR="00072506" w:rsidRPr="00F640BA">
        <w:rPr>
          <w:rStyle w:val="a7"/>
          <w:sz w:val="28"/>
          <w:szCs w:val="28"/>
        </w:rPr>
        <w:t>.</w:t>
      </w:r>
      <w:proofErr w:type="spellStart"/>
      <w:r w:rsidR="00072506">
        <w:rPr>
          <w:rStyle w:val="a7"/>
          <w:sz w:val="28"/>
          <w:szCs w:val="28"/>
          <w:lang w:val="en-US"/>
        </w:rPr>
        <w:t>ru</w:t>
      </w:r>
      <w:proofErr w:type="spellEnd"/>
      <w:r w:rsidR="00072506">
        <w:rPr>
          <w:sz w:val="28"/>
          <w:szCs w:val="28"/>
        </w:rPr>
        <w:t>.</w:t>
      </w:r>
      <w:r w:rsidRPr="00BB1C9B">
        <w:rPr>
          <w:sz w:val="28"/>
          <w:szCs w:val="28"/>
        </w:rPr>
        <w:t>.</w:t>
      </w:r>
    </w:p>
    <w:p w:rsidR="0095787D" w:rsidRPr="00BB1C9B" w:rsidRDefault="0095787D" w:rsidP="0095787D">
      <w:pPr>
        <w:shd w:val="clear" w:color="auto" w:fill="FFFFFF"/>
        <w:ind w:firstLine="709"/>
        <w:jc w:val="both"/>
        <w:rPr>
          <w:sz w:val="28"/>
          <w:szCs w:val="28"/>
        </w:rPr>
      </w:pPr>
      <w:bookmarkStart w:id="3" w:name="sub_106"/>
      <w:r>
        <w:rPr>
          <w:sz w:val="28"/>
          <w:szCs w:val="28"/>
        </w:rPr>
        <w:t>1.6</w:t>
      </w:r>
      <w:r w:rsidRPr="00BB1C9B">
        <w:rPr>
          <w:sz w:val="28"/>
          <w:szCs w:val="28"/>
        </w:rPr>
        <w:t>.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3"/>
    <w:p w:rsidR="0095787D" w:rsidRPr="00BB1C9B" w:rsidRDefault="0095787D" w:rsidP="0095787D">
      <w:pPr>
        <w:shd w:val="clear" w:color="auto" w:fill="FFFFFF"/>
        <w:ind w:firstLine="709"/>
        <w:jc w:val="both"/>
        <w:rPr>
          <w:sz w:val="28"/>
          <w:szCs w:val="28"/>
        </w:rPr>
      </w:pPr>
      <w:r w:rsidRPr="00BB1C9B">
        <w:rPr>
          <w:sz w:val="28"/>
          <w:szCs w:val="28"/>
        </w:rPr>
        <w:t>Информация по вопросам предоставления муниципальной услуги, в том числе о ходе ее предоставления может быть получена:</w:t>
      </w:r>
    </w:p>
    <w:p w:rsidR="0095787D" w:rsidRPr="00BB1C9B" w:rsidRDefault="0095787D" w:rsidP="0095787D">
      <w:pPr>
        <w:shd w:val="clear" w:color="auto" w:fill="FFFFFF"/>
        <w:ind w:firstLine="709"/>
        <w:jc w:val="both"/>
        <w:rPr>
          <w:sz w:val="28"/>
          <w:szCs w:val="28"/>
        </w:rPr>
      </w:pPr>
      <w:r w:rsidRPr="00BB1C9B">
        <w:rPr>
          <w:sz w:val="28"/>
          <w:szCs w:val="28"/>
        </w:rPr>
        <w:t xml:space="preserve">а) устно - по адресу, указанному </w:t>
      </w:r>
      <w:hyperlink w:anchor="sub_103" w:history="1">
        <w:r w:rsidRPr="0089141C">
          <w:rPr>
            <w:rStyle w:val="a7"/>
            <w:color w:val="auto"/>
            <w:sz w:val="28"/>
            <w:szCs w:val="28"/>
            <w:u w:val="none"/>
          </w:rPr>
          <w:t>в пункте 1.3</w:t>
        </w:r>
      </w:hyperlink>
      <w:r w:rsidRPr="00BB1C9B">
        <w:rPr>
          <w:sz w:val="28"/>
          <w:szCs w:val="28"/>
        </w:rPr>
        <w:t xml:space="preserve"> настоящего Административного регламента в приемные дни </w:t>
      </w:r>
      <w:r w:rsidR="0089141C">
        <w:rPr>
          <w:color w:val="000000"/>
          <w:sz w:val="28"/>
          <w:szCs w:val="28"/>
        </w:rPr>
        <w:t xml:space="preserve">вторник, четверг; </w:t>
      </w:r>
      <w:r w:rsidRPr="00BB1C9B">
        <w:rPr>
          <w:sz w:val="28"/>
          <w:szCs w:val="28"/>
        </w:rPr>
        <w:t xml:space="preserve">по предварительной записи (запись осуществляется по справочному телефону, указанному в </w:t>
      </w:r>
      <w:hyperlink w:anchor="sub_104" w:history="1">
        <w:r w:rsidRPr="0089141C">
          <w:rPr>
            <w:rStyle w:val="a7"/>
            <w:color w:val="auto"/>
            <w:sz w:val="28"/>
            <w:szCs w:val="28"/>
            <w:u w:val="none"/>
          </w:rPr>
          <w:t>пункте 1.</w:t>
        </w:r>
      </w:hyperlink>
      <w:r w:rsidRPr="0089141C">
        <w:rPr>
          <w:sz w:val="28"/>
          <w:szCs w:val="28"/>
        </w:rPr>
        <w:t>3</w:t>
      </w:r>
      <w:r w:rsidRPr="00BB1C9B">
        <w:rPr>
          <w:sz w:val="28"/>
          <w:szCs w:val="28"/>
        </w:rPr>
        <w:t xml:space="preserve"> настоящего Административного регламента);</w:t>
      </w:r>
    </w:p>
    <w:p w:rsidR="0095787D" w:rsidRPr="00BB1C9B" w:rsidRDefault="0095787D" w:rsidP="0095787D">
      <w:pPr>
        <w:shd w:val="clear" w:color="auto" w:fill="FFFFFF"/>
        <w:ind w:firstLine="709"/>
        <w:jc w:val="both"/>
        <w:rPr>
          <w:sz w:val="28"/>
          <w:szCs w:val="28"/>
        </w:rPr>
      </w:pPr>
      <w:r w:rsidRPr="00BB1C9B">
        <w:rPr>
          <w:sz w:val="28"/>
          <w:szCs w:val="28"/>
        </w:rPr>
        <w:t xml:space="preserve">Приём заявителей в </w:t>
      </w:r>
      <w:r w:rsidR="00091647">
        <w:rPr>
          <w:sz w:val="28"/>
          <w:szCs w:val="28"/>
        </w:rPr>
        <w:t>Секторе</w:t>
      </w:r>
      <w:r w:rsidRPr="00BB1C9B">
        <w:rPr>
          <w:sz w:val="28"/>
          <w:szCs w:val="28"/>
        </w:rPr>
        <w:t xml:space="preserve"> осуществляется: </w:t>
      </w:r>
    </w:p>
    <w:p w:rsidR="0095787D" w:rsidRPr="00BB1C9B" w:rsidRDefault="0095787D" w:rsidP="0095787D">
      <w:pPr>
        <w:shd w:val="clear" w:color="auto" w:fill="FFFFFF"/>
        <w:ind w:firstLine="709"/>
        <w:jc w:val="both"/>
        <w:rPr>
          <w:sz w:val="28"/>
          <w:szCs w:val="28"/>
        </w:rPr>
      </w:pPr>
      <w:r w:rsidRPr="00BB1C9B">
        <w:rPr>
          <w:sz w:val="28"/>
          <w:szCs w:val="28"/>
        </w:rPr>
        <w:t xml:space="preserve">- начальником   </w:t>
      </w:r>
      <w:r w:rsidR="00091647">
        <w:rPr>
          <w:sz w:val="28"/>
          <w:szCs w:val="28"/>
        </w:rPr>
        <w:t>Сектора</w:t>
      </w:r>
      <w:r w:rsidRPr="00BB1C9B">
        <w:rPr>
          <w:sz w:val="28"/>
          <w:szCs w:val="28"/>
        </w:rPr>
        <w:t xml:space="preserve"> ;</w:t>
      </w:r>
    </w:p>
    <w:p w:rsidR="0095787D" w:rsidRPr="00BB1C9B" w:rsidRDefault="0095787D" w:rsidP="0095787D">
      <w:pPr>
        <w:shd w:val="clear" w:color="auto" w:fill="FFFFFF"/>
        <w:ind w:firstLine="709"/>
        <w:jc w:val="both"/>
        <w:rPr>
          <w:sz w:val="28"/>
          <w:szCs w:val="28"/>
        </w:rPr>
      </w:pPr>
      <w:r w:rsidRPr="00BB1C9B">
        <w:rPr>
          <w:sz w:val="28"/>
          <w:szCs w:val="28"/>
        </w:rPr>
        <w:t xml:space="preserve">- специалистами </w:t>
      </w:r>
      <w:r w:rsidR="00091647">
        <w:rPr>
          <w:sz w:val="28"/>
          <w:szCs w:val="28"/>
        </w:rPr>
        <w:t>Сектора</w:t>
      </w:r>
      <w:r w:rsidRPr="00BB1C9B">
        <w:rPr>
          <w:sz w:val="28"/>
          <w:szCs w:val="28"/>
        </w:rPr>
        <w:t>.</w:t>
      </w:r>
    </w:p>
    <w:p w:rsidR="0095787D" w:rsidRPr="00BB1C9B" w:rsidRDefault="0095787D" w:rsidP="0095787D">
      <w:pPr>
        <w:shd w:val="clear" w:color="auto" w:fill="FFFFFF"/>
        <w:ind w:firstLine="709"/>
        <w:jc w:val="both"/>
        <w:rPr>
          <w:sz w:val="28"/>
          <w:szCs w:val="28"/>
        </w:rPr>
      </w:pPr>
      <w:r w:rsidRPr="00BB1C9B">
        <w:rPr>
          <w:sz w:val="28"/>
          <w:szCs w:val="28"/>
        </w:rPr>
        <w:t>Время консультирования при личном обращении не должно превышать 15 минут.</w:t>
      </w:r>
    </w:p>
    <w:p w:rsidR="0095787D" w:rsidRPr="00BB1C9B" w:rsidRDefault="0095787D" w:rsidP="0095787D">
      <w:pPr>
        <w:shd w:val="clear" w:color="auto" w:fill="FFFFFF"/>
        <w:ind w:firstLine="709"/>
        <w:jc w:val="both"/>
        <w:rPr>
          <w:sz w:val="28"/>
          <w:szCs w:val="28"/>
        </w:rPr>
      </w:pPr>
      <w:r w:rsidRPr="00BB1C9B">
        <w:rPr>
          <w:sz w:val="28"/>
          <w:szCs w:val="28"/>
        </w:rPr>
        <w:t xml:space="preserve">б) письменно - путем направления почтового отправления по адресу, указанному в </w:t>
      </w:r>
      <w:hyperlink w:anchor="sub_103" w:history="1">
        <w:r w:rsidRPr="00BB1C9B">
          <w:rPr>
            <w:rStyle w:val="a7"/>
            <w:sz w:val="28"/>
            <w:szCs w:val="28"/>
          </w:rPr>
          <w:t>пункте 1.3</w:t>
        </w:r>
      </w:hyperlink>
      <w:r w:rsidRPr="00BB1C9B">
        <w:rPr>
          <w:sz w:val="28"/>
          <w:szCs w:val="28"/>
        </w:rPr>
        <w:t xml:space="preserve"> настоящего Административного регламента;</w:t>
      </w:r>
    </w:p>
    <w:p w:rsidR="0095787D" w:rsidRPr="00BB1C9B" w:rsidRDefault="0095787D" w:rsidP="0095787D">
      <w:pPr>
        <w:shd w:val="clear" w:color="auto" w:fill="FFFFFF"/>
        <w:ind w:firstLine="709"/>
        <w:jc w:val="both"/>
        <w:rPr>
          <w:sz w:val="28"/>
          <w:szCs w:val="28"/>
        </w:rPr>
      </w:pPr>
      <w:r w:rsidRPr="00BB1C9B">
        <w:rPr>
          <w:sz w:val="28"/>
          <w:szCs w:val="28"/>
        </w:rPr>
        <w:t xml:space="preserve">в) по справочному телефону, указанному в </w:t>
      </w:r>
      <w:hyperlink w:anchor="sub_104" w:history="1">
        <w:r w:rsidRPr="00BB1C9B">
          <w:rPr>
            <w:rStyle w:val="a7"/>
            <w:sz w:val="28"/>
            <w:szCs w:val="28"/>
          </w:rPr>
          <w:t>пункте 1.</w:t>
        </w:r>
      </w:hyperlink>
      <w:r w:rsidRPr="00BB1C9B">
        <w:rPr>
          <w:sz w:val="28"/>
          <w:szCs w:val="28"/>
        </w:rPr>
        <w:t>3 настоящего Административного регламента;</w:t>
      </w:r>
    </w:p>
    <w:p w:rsidR="0095787D" w:rsidRPr="00BB1C9B" w:rsidRDefault="0095787D" w:rsidP="0095787D">
      <w:pPr>
        <w:shd w:val="clear" w:color="auto" w:fill="FFFFFF"/>
        <w:ind w:firstLine="709"/>
        <w:jc w:val="both"/>
        <w:rPr>
          <w:sz w:val="28"/>
          <w:szCs w:val="28"/>
        </w:rPr>
      </w:pPr>
      <w:r w:rsidRPr="00BB1C9B">
        <w:rPr>
          <w:sz w:val="28"/>
          <w:szCs w:val="28"/>
        </w:rPr>
        <w:t xml:space="preserve">При ответах на телефонные звонки специалист, должностное лицо </w:t>
      </w:r>
      <w:r w:rsidR="00C930D1">
        <w:rPr>
          <w:sz w:val="28"/>
          <w:szCs w:val="28"/>
        </w:rPr>
        <w:t>Сектора</w:t>
      </w:r>
      <w:r w:rsidRPr="00BB1C9B">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C930D1">
        <w:rPr>
          <w:sz w:val="28"/>
          <w:szCs w:val="28"/>
        </w:rPr>
        <w:t>Сектора</w:t>
      </w:r>
      <w:r w:rsidRPr="00BB1C9B">
        <w:rPr>
          <w:sz w:val="28"/>
          <w:szCs w:val="28"/>
        </w:rPr>
        <w:t xml:space="preserve">. Время </w:t>
      </w:r>
      <w:r w:rsidRPr="00BB1C9B">
        <w:rPr>
          <w:sz w:val="28"/>
          <w:szCs w:val="28"/>
        </w:rPr>
        <w:lastRenderedPageBreak/>
        <w:t xml:space="preserve">консультирования по телефону не должно превышать 15 минут. В случае если специалист, должностное лицо </w:t>
      </w:r>
      <w:r w:rsidR="00C930D1">
        <w:rPr>
          <w:sz w:val="28"/>
          <w:szCs w:val="28"/>
        </w:rPr>
        <w:t>Сектора</w:t>
      </w:r>
      <w:r w:rsidRPr="00BB1C9B">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5787D" w:rsidRPr="00BB1C9B" w:rsidRDefault="0095787D" w:rsidP="0095787D">
      <w:pPr>
        <w:shd w:val="clear" w:color="auto" w:fill="FFFFFF"/>
        <w:ind w:firstLine="709"/>
        <w:jc w:val="both"/>
        <w:rPr>
          <w:sz w:val="28"/>
          <w:szCs w:val="28"/>
        </w:rPr>
      </w:pPr>
      <w:r w:rsidRPr="00BB1C9B">
        <w:rPr>
          <w:sz w:val="28"/>
          <w:szCs w:val="28"/>
        </w:rPr>
        <w:t xml:space="preserve">г) по электронной почте путем направления запроса по адресу электронной почты, указанному в </w:t>
      </w:r>
      <w:hyperlink w:anchor="sub_104" w:history="1">
        <w:r w:rsidRPr="00BB1C9B">
          <w:rPr>
            <w:rStyle w:val="a7"/>
            <w:sz w:val="28"/>
            <w:szCs w:val="28"/>
          </w:rPr>
          <w:t>пункте 1.</w:t>
        </w:r>
      </w:hyperlink>
      <w:r w:rsidRPr="00BB1C9B">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5787D" w:rsidRPr="00BB1C9B" w:rsidRDefault="0095787D" w:rsidP="0095787D">
      <w:pPr>
        <w:shd w:val="clear" w:color="auto" w:fill="FFFFFF"/>
        <w:ind w:firstLine="709"/>
        <w:jc w:val="both"/>
        <w:rPr>
          <w:sz w:val="28"/>
          <w:szCs w:val="28"/>
        </w:rPr>
      </w:pPr>
      <w:r w:rsidRPr="00BB1C9B">
        <w:rPr>
          <w:sz w:val="28"/>
          <w:szCs w:val="28"/>
        </w:rPr>
        <w:t>д) на Портале государственных и муниципальных услуг (функций) Ленинградской области: http://gu.lenobl.ru/;</w:t>
      </w:r>
    </w:p>
    <w:p w:rsidR="0095787D" w:rsidRPr="00BB1C9B" w:rsidRDefault="0095787D" w:rsidP="0095787D">
      <w:pPr>
        <w:shd w:val="clear" w:color="auto" w:fill="FFFFFF"/>
        <w:ind w:firstLine="709"/>
        <w:jc w:val="both"/>
        <w:rPr>
          <w:sz w:val="28"/>
          <w:szCs w:val="28"/>
        </w:rPr>
      </w:pPr>
      <w:r w:rsidRPr="00BB1C9B">
        <w:rPr>
          <w:sz w:val="28"/>
          <w:szCs w:val="28"/>
        </w:rPr>
        <w:t>Информирование заявителей в электронной форме осуществляется путем размещения информации на ПГУ ЛО либо на ЕПГУ.</w:t>
      </w:r>
    </w:p>
    <w:p w:rsidR="0095787D" w:rsidRPr="00BB1C9B" w:rsidRDefault="0095787D" w:rsidP="0095787D">
      <w:pPr>
        <w:shd w:val="clear" w:color="auto" w:fill="FFFFFF"/>
        <w:ind w:firstLine="709"/>
        <w:jc w:val="both"/>
        <w:rPr>
          <w:sz w:val="28"/>
          <w:szCs w:val="28"/>
        </w:rPr>
      </w:pPr>
      <w:r w:rsidRPr="00BB1C9B">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95787D" w:rsidRPr="00AD4DA2" w:rsidRDefault="0095787D" w:rsidP="0095787D">
      <w:pPr>
        <w:shd w:val="clear" w:color="auto" w:fill="FFFFFF"/>
        <w:ind w:firstLine="709"/>
        <w:jc w:val="both"/>
        <w:rPr>
          <w:color w:val="000000"/>
          <w:sz w:val="28"/>
          <w:szCs w:val="28"/>
        </w:rPr>
      </w:pPr>
      <w:bookmarkStart w:id="4" w:name="sub_107"/>
      <w:r w:rsidRPr="00BB1C9B">
        <w:rPr>
          <w:sz w:val="28"/>
          <w:szCs w:val="28"/>
        </w:rPr>
        <w:t>1.</w:t>
      </w:r>
      <w:r>
        <w:rPr>
          <w:sz w:val="28"/>
          <w:szCs w:val="28"/>
        </w:rPr>
        <w:t>7</w:t>
      </w:r>
      <w:r w:rsidRPr="00BB1C9B">
        <w:rPr>
          <w:sz w:val="28"/>
          <w:szCs w:val="28"/>
        </w:rPr>
        <w:t>. Текстовая информация</w:t>
      </w:r>
      <w:r w:rsidRPr="00AD4DA2">
        <w:rPr>
          <w:color w:val="000000"/>
          <w:sz w:val="28"/>
          <w:szCs w:val="28"/>
        </w:rPr>
        <w:t xml:space="preserve">, указанная в </w:t>
      </w:r>
      <w:hyperlink w:anchor="sub_103" w:history="1">
        <w:r w:rsidRPr="00BB1C9B">
          <w:rPr>
            <w:rStyle w:val="a7"/>
            <w:sz w:val="28"/>
            <w:szCs w:val="28"/>
          </w:rPr>
          <w:t>пунктах 1.3 - 1.</w:t>
        </w:r>
      </w:hyperlink>
      <w:r>
        <w:rPr>
          <w:sz w:val="28"/>
          <w:szCs w:val="28"/>
        </w:rPr>
        <w:t>5</w:t>
      </w:r>
      <w:r w:rsidRPr="00AD4DA2">
        <w:rPr>
          <w:color w:val="000000"/>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proofErr w:type="spellStart"/>
      <w:r w:rsidR="007018ED">
        <w:rPr>
          <w:color w:val="000000"/>
          <w:sz w:val="28"/>
          <w:szCs w:val="28"/>
        </w:rPr>
        <w:t>Сланцевский</w:t>
      </w:r>
      <w:proofErr w:type="spellEnd"/>
      <w:r w:rsidR="007018ED">
        <w:rPr>
          <w:color w:val="000000"/>
          <w:sz w:val="28"/>
          <w:szCs w:val="28"/>
        </w:rPr>
        <w:t xml:space="preserve"> муниципальный район,</w:t>
      </w:r>
      <w:r w:rsidRPr="00AD4DA2">
        <w:rPr>
          <w:color w:val="000000"/>
          <w:sz w:val="28"/>
          <w:szCs w:val="28"/>
        </w:rPr>
        <w:t xml:space="preserve"> в помещениях филиалов МФЦ.</w:t>
      </w:r>
    </w:p>
    <w:bookmarkEnd w:id="4"/>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Копия Административного регламента размещается на </w:t>
      </w:r>
      <w:hyperlink r:id="rId8" w:history="1">
        <w:r w:rsidRPr="00BB1C9B">
          <w:rPr>
            <w:rStyle w:val="a7"/>
            <w:sz w:val="28"/>
            <w:szCs w:val="28"/>
          </w:rPr>
          <w:t>официальном сайте</w:t>
        </w:r>
      </w:hyperlink>
      <w:r w:rsidRPr="00BB1C9B">
        <w:rPr>
          <w:sz w:val="28"/>
          <w:szCs w:val="28"/>
        </w:rPr>
        <w:t xml:space="preserve"> администрации мун</w:t>
      </w:r>
      <w:r w:rsidRPr="00AD4DA2">
        <w:rPr>
          <w:color w:val="000000"/>
          <w:sz w:val="28"/>
          <w:szCs w:val="28"/>
        </w:rPr>
        <w:t xml:space="preserve">иципального образования </w:t>
      </w:r>
      <w:proofErr w:type="spellStart"/>
      <w:r w:rsidR="007018ED">
        <w:rPr>
          <w:color w:val="000000"/>
          <w:sz w:val="28"/>
          <w:szCs w:val="28"/>
        </w:rPr>
        <w:t>Сланцевский</w:t>
      </w:r>
      <w:proofErr w:type="spellEnd"/>
      <w:r w:rsidR="007018ED">
        <w:rPr>
          <w:color w:val="000000"/>
          <w:sz w:val="28"/>
          <w:szCs w:val="28"/>
        </w:rPr>
        <w:t xml:space="preserve"> муниципальный район</w:t>
      </w:r>
      <w:r w:rsidRPr="00AD4DA2">
        <w:rPr>
          <w:color w:val="000000"/>
          <w:sz w:val="28"/>
          <w:szCs w:val="28"/>
        </w:rPr>
        <w:t xml:space="preserve"> в сети Интернет по адресу: </w:t>
      </w:r>
      <w:r w:rsidR="007018ED">
        <w:rPr>
          <w:sz w:val="28"/>
          <w:szCs w:val="28"/>
          <w:lang w:val="en-US"/>
        </w:rPr>
        <w:t>http</w:t>
      </w:r>
      <w:r w:rsidR="007018ED" w:rsidRPr="00F640BA">
        <w:rPr>
          <w:sz w:val="28"/>
          <w:szCs w:val="28"/>
        </w:rPr>
        <w:t>://</w:t>
      </w:r>
      <w:r w:rsidR="007018ED">
        <w:rPr>
          <w:sz w:val="28"/>
          <w:szCs w:val="28"/>
          <w:lang w:val="en-US"/>
        </w:rPr>
        <w:t>www</w:t>
      </w:r>
      <w:r w:rsidR="007018ED" w:rsidRPr="00F640BA">
        <w:rPr>
          <w:sz w:val="28"/>
          <w:szCs w:val="28"/>
        </w:rPr>
        <w:t>.</w:t>
      </w:r>
      <w:proofErr w:type="spellStart"/>
      <w:r w:rsidR="007018ED">
        <w:rPr>
          <w:rStyle w:val="a7"/>
          <w:sz w:val="28"/>
          <w:szCs w:val="28"/>
          <w:lang w:val="en-US"/>
        </w:rPr>
        <w:t>slanmo</w:t>
      </w:r>
      <w:proofErr w:type="spellEnd"/>
      <w:r w:rsidR="007018ED" w:rsidRPr="00F640BA">
        <w:rPr>
          <w:rStyle w:val="a7"/>
          <w:sz w:val="28"/>
          <w:szCs w:val="28"/>
        </w:rPr>
        <w:t>.</w:t>
      </w:r>
      <w:proofErr w:type="spellStart"/>
      <w:r w:rsidR="007018ED">
        <w:rPr>
          <w:rStyle w:val="a7"/>
          <w:sz w:val="28"/>
          <w:szCs w:val="28"/>
          <w:lang w:val="en-US"/>
        </w:rPr>
        <w:t>ru</w:t>
      </w:r>
      <w:proofErr w:type="spellEnd"/>
      <w:r w:rsidR="007018ED">
        <w:rPr>
          <w:sz w:val="28"/>
          <w:szCs w:val="28"/>
        </w:rPr>
        <w:t>.</w:t>
      </w:r>
      <w:r w:rsidRPr="00C4380D">
        <w:rPr>
          <w:color w:val="000000"/>
          <w:sz w:val="28"/>
          <w:szCs w:val="28"/>
        </w:rPr>
        <w:t xml:space="preserve"> </w:t>
      </w:r>
      <w:r w:rsidRPr="00AD4DA2">
        <w:rPr>
          <w:color w:val="000000"/>
          <w:sz w:val="28"/>
          <w:szCs w:val="28"/>
        </w:rPr>
        <w:t>и на портале государственных и муниципальных услуг Ленинградской области.</w:t>
      </w:r>
    </w:p>
    <w:p w:rsidR="0095787D" w:rsidRPr="0065589E" w:rsidRDefault="0095787D" w:rsidP="0095787D">
      <w:pPr>
        <w:shd w:val="clear" w:color="auto" w:fill="FFFFFF"/>
        <w:ind w:firstLine="709"/>
        <w:jc w:val="both"/>
        <w:rPr>
          <w:color w:val="000000" w:themeColor="text1"/>
          <w:sz w:val="28"/>
          <w:szCs w:val="28"/>
        </w:rPr>
      </w:pPr>
      <w:r w:rsidRPr="0065589E">
        <w:rPr>
          <w:color w:val="000000" w:themeColor="text1"/>
          <w:sz w:val="28"/>
          <w:szCs w:val="28"/>
        </w:rPr>
        <w:t xml:space="preserve">1.8. </w:t>
      </w:r>
      <w:r w:rsidRPr="007018ED">
        <w:rPr>
          <w:color w:val="000000" w:themeColor="text1"/>
          <w:sz w:val="28"/>
          <w:szCs w:val="28"/>
        </w:rPr>
        <w:t xml:space="preserve">Заявителем муниципальной услуги является </w:t>
      </w:r>
      <w:r w:rsidR="00C84928" w:rsidRPr="007018ED">
        <w:rPr>
          <w:color w:val="000000" w:themeColor="text1"/>
          <w:sz w:val="28"/>
          <w:szCs w:val="28"/>
        </w:rPr>
        <w:t>правообладатель земельного участка или иное лицо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Pr="007018ED">
        <w:rPr>
          <w:color w:val="000000" w:themeColor="text1"/>
          <w:sz w:val="28"/>
          <w:szCs w:val="28"/>
        </w:rPr>
        <w:t>,</w:t>
      </w:r>
      <w:r w:rsidRPr="00C84928">
        <w:rPr>
          <w:color w:val="000000" w:themeColor="text1"/>
          <w:sz w:val="28"/>
          <w:szCs w:val="28"/>
        </w:rPr>
        <w:t xml:space="preserve"> обратившийся в администрацию </w:t>
      </w:r>
      <w:proofErr w:type="spellStart"/>
      <w:r w:rsidR="007018ED">
        <w:rPr>
          <w:color w:val="000000" w:themeColor="text1"/>
          <w:sz w:val="28"/>
          <w:szCs w:val="28"/>
        </w:rPr>
        <w:t>Сланцевского</w:t>
      </w:r>
      <w:proofErr w:type="spellEnd"/>
      <w:r w:rsidR="007018ED">
        <w:rPr>
          <w:color w:val="000000" w:themeColor="text1"/>
          <w:sz w:val="28"/>
          <w:szCs w:val="28"/>
        </w:rPr>
        <w:t xml:space="preserve"> муниципального района </w:t>
      </w:r>
      <w:r w:rsidRPr="00C84928">
        <w:rPr>
          <w:color w:val="000000" w:themeColor="text1"/>
          <w:sz w:val="28"/>
          <w:szCs w:val="28"/>
        </w:rPr>
        <w:t xml:space="preserve"> </w:t>
      </w:r>
      <w:r w:rsidRPr="0065589E">
        <w:rPr>
          <w:color w:val="000000" w:themeColor="text1"/>
          <w:sz w:val="28"/>
          <w:szCs w:val="28"/>
        </w:rPr>
        <w:t>с заявлением о выдаче ему градостроительного плана земельного участка (далее - заявители).</w:t>
      </w:r>
    </w:p>
    <w:p w:rsidR="0095787D" w:rsidRPr="0065589E" w:rsidRDefault="0095787D" w:rsidP="0095787D">
      <w:pPr>
        <w:shd w:val="clear" w:color="auto" w:fill="FFFFFF"/>
        <w:ind w:firstLine="709"/>
        <w:jc w:val="both"/>
        <w:rPr>
          <w:color w:val="000000" w:themeColor="text1"/>
          <w:sz w:val="28"/>
          <w:szCs w:val="28"/>
        </w:rPr>
      </w:pPr>
      <w:r w:rsidRPr="0065589E">
        <w:rPr>
          <w:color w:val="000000" w:themeColor="text1"/>
          <w:sz w:val="28"/>
          <w:szCs w:val="28"/>
        </w:rPr>
        <w:t>От имени заявител</w:t>
      </w:r>
      <w:r>
        <w:rPr>
          <w:color w:val="000000" w:themeColor="text1"/>
          <w:sz w:val="28"/>
          <w:szCs w:val="28"/>
        </w:rPr>
        <w:t>я</w:t>
      </w:r>
      <w:r w:rsidRPr="0065589E">
        <w:rPr>
          <w:color w:val="000000" w:themeColor="text1"/>
          <w:sz w:val="28"/>
          <w:szCs w:val="28"/>
        </w:rPr>
        <w:t xml:space="preserve">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5787D" w:rsidRPr="00B15E7C" w:rsidRDefault="0095787D" w:rsidP="0095787D">
      <w:pPr>
        <w:shd w:val="clear" w:color="auto" w:fill="FFFFFF"/>
        <w:jc w:val="both"/>
        <w:rPr>
          <w:color w:val="000000"/>
          <w:sz w:val="28"/>
          <w:szCs w:val="28"/>
        </w:rPr>
      </w:pPr>
    </w:p>
    <w:p w:rsidR="0095787D" w:rsidRPr="00B15E7C" w:rsidRDefault="0095787D" w:rsidP="0095787D">
      <w:pPr>
        <w:shd w:val="clear" w:color="auto" w:fill="FFFFFF"/>
        <w:jc w:val="center"/>
        <w:rPr>
          <w:color w:val="000000"/>
          <w:sz w:val="28"/>
          <w:szCs w:val="28"/>
        </w:rPr>
      </w:pPr>
      <w:r>
        <w:rPr>
          <w:b/>
          <w:bCs/>
          <w:color w:val="000000"/>
          <w:sz w:val="28"/>
          <w:szCs w:val="28"/>
        </w:rPr>
        <w:t xml:space="preserve">2. </w:t>
      </w:r>
      <w:r w:rsidRPr="00B15E7C">
        <w:rPr>
          <w:b/>
          <w:bCs/>
          <w:color w:val="000000"/>
          <w:sz w:val="28"/>
          <w:szCs w:val="28"/>
        </w:rPr>
        <w:t>Стандарт предоставления муниципальной услуги</w:t>
      </w:r>
    </w:p>
    <w:p w:rsidR="0095787D" w:rsidRPr="00B15E7C" w:rsidRDefault="0095787D" w:rsidP="0095787D">
      <w:pPr>
        <w:shd w:val="clear" w:color="auto" w:fill="FFFFFF"/>
        <w:jc w:val="both"/>
        <w:rPr>
          <w:color w:val="000000"/>
          <w:sz w:val="28"/>
          <w:szCs w:val="28"/>
        </w:rPr>
      </w:pPr>
      <w:r w:rsidRPr="00B15E7C">
        <w:rPr>
          <w:b/>
          <w:bCs/>
          <w:color w:val="000000"/>
          <w:sz w:val="28"/>
          <w:szCs w:val="28"/>
        </w:rPr>
        <w:t> </w:t>
      </w:r>
    </w:p>
    <w:p w:rsidR="0095787D" w:rsidRPr="007A3981" w:rsidRDefault="0095787D" w:rsidP="0095787D">
      <w:pPr>
        <w:shd w:val="clear" w:color="auto" w:fill="FFFFFF"/>
        <w:ind w:firstLine="709"/>
        <w:jc w:val="both"/>
        <w:rPr>
          <w:color w:val="000000"/>
          <w:sz w:val="28"/>
          <w:szCs w:val="28"/>
        </w:rPr>
      </w:pPr>
      <w:r w:rsidRPr="00EF185E">
        <w:rPr>
          <w:bCs/>
          <w:color w:val="000000"/>
          <w:sz w:val="28"/>
          <w:szCs w:val="28"/>
        </w:rPr>
        <w:t>2.1. Наименование муниципальной услуги</w:t>
      </w:r>
      <w:r>
        <w:rPr>
          <w:bCs/>
          <w:color w:val="000000"/>
          <w:sz w:val="28"/>
          <w:szCs w:val="28"/>
        </w:rPr>
        <w:t>: «В</w:t>
      </w:r>
      <w:r w:rsidRPr="00EF185E">
        <w:rPr>
          <w:color w:val="000000"/>
          <w:sz w:val="28"/>
          <w:szCs w:val="28"/>
        </w:rPr>
        <w:t xml:space="preserve">ыдача градостроительного плана </w:t>
      </w:r>
      <w:r>
        <w:rPr>
          <w:color w:val="000000"/>
          <w:sz w:val="28"/>
          <w:szCs w:val="28"/>
        </w:rPr>
        <w:t>земельного участка».</w:t>
      </w:r>
    </w:p>
    <w:p w:rsidR="0095787D" w:rsidRPr="00AD4DA2" w:rsidRDefault="0095787D" w:rsidP="0095787D">
      <w:pPr>
        <w:shd w:val="clear" w:color="auto" w:fill="FFFFFF"/>
        <w:ind w:firstLine="709"/>
        <w:jc w:val="both"/>
        <w:rPr>
          <w:color w:val="000000"/>
          <w:sz w:val="28"/>
          <w:szCs w:val="28"/>
        </w:rPr>
      </w:pPr>
      <w:r w:rsidRPr="007A3981">
        <w:rPr>
          <w:color w:val="000000"/>
          <w:sz w:val="28"/>
          <w:szCs w:val="28"/>
        </w:rPr>
        <w:lastRenderedPageBreak/>
        <w:t xml:space="preserve">2.2. </w:t>
      </w:r>
      <w:r w:rsidRPr="00AD4DA2">
        <w:rPr>
          <w:color w:val="000000"/>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Муниципальную услугу предоставляет Администрация. </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Структурным подразделением, ответственным за предоставление муниципальной услуги является </w:t>
      </w:r>
      <w:r w:rsidR="0089141C">
        <w:rPr>
          <w:color w:val="000000"/>
          <w:sz w:val="28"/>
          <w:szCs w:val="28"/>
        </w:rPr>
        <w:t>Сектор</w:t>
      </w:r>
      <w:r w:rsidRPr="00AD4DA2">
        <w:rPr>
          <w:color w:val="000000"/>
          <w:sz w:val="28"/>
          <w:szCs w:val="28"/>
        </w:rPr>
        <w:t xml:space="preserve"> Администрации. </w:t>
      </w:r>
    </w:p>
    <w:p w:rsidR="0095787D" w:rsidRPr="00AD4DA2" w:rsidRDefault="0095787D" w:rsidP="0095787D">
      <w:pPr>
        <w:shd w:val="clear" w:color="auto" w:fill="FFFFFF"/>
        <w:ind w:firstLine="709"/>
        <w:jc w:val="both"/>
        <w:rPr>
          <w:color w:val="000000"/>
          <w:sz w:val="28"/>
          <w:szCs w:val="28"/>
        </w:rPr>
      </w:pPr>
      <w:r w:rsidRPr="00AD4DA2">
        <w:rPr>
          <w:color w:val="000000"/>
          <w:sz w:val="28"/>
          <w:szCs w:val="28"/>
        </w:rPr>
        <w:t xml:space="preserve">2.3. Результатом предоставления муниципальной услуги является: </w:t>
      </w:r>
    </w:p>
    <w:p w:rsidR="0095787D" w:rsidRDefault="0095787D" w:rsidP="0095787D">
      <w:pPr>
        <w:shd w:val="clear" w:color="auto" w:fill="FFFFFF"/>
        <w:ind w:firstLine="709"/>
        <w:jc w:val="both"/>
        <w:rPr>
          <w:color w:val="000000"/>
          <w:sz w:val="28"/>
          <w:szCs w:val="28"/>
        </w:rPr>
      </w:pPr>
      <w:r>
        <w:rPr>
          <w:color w:val="000000"/>
          <w:sz w:val="28"/>
          <w:szCs w:val="28"/>
        </w:rPr>
        <w:t xml:space="preserve">     - </w:t>
      </w:r>
      <w:r w:rsidRPr="00AD4DA2">
        <w:rPr>
          <w:color w:val="000000"/>
          <w:sz w:val="28"/>
          <w:szCs w:val="28"/>
        </w:rPr>
        <w:t>выдача градостроительного плана земельного участка.</w:t>
      </w:r>
    </w:p>
    <w:p w:rsidR="0095787D" w:rsidRDefault="0095787D" w:rsidP="0095787D">
      <w:pPr>
        <w:shd w:val="clear" w:color="auto" w:fill="FFFFFF"/>
        <w:ind w:firstLine="709"/>
        <w:jc w:val="both"/>
        <w:rPr>
          <w:color w:val="000000"/>
          <w:sz w:val="28"/>
          <w:szCs w:val="28"/>
        </w:rPr>
      </w:pPr>
      <w:r w:rsidRPr="00AD4DA2">
        <w:rPr>
          <w:color w:val="000000"/>
          <w:sz w:val="28"/>
          <w:szCs w:val="28"/>
        </w:rPr>
        <w:t xml:space="preserve">2.4. Срок предоставления муниципальной услуги по выдаче градостроительного плана земельного участка составляет </w:t>
      </w:r>
      <w:r w:rsidR="00CC6DA6" w:rsidRPr="00863A69">
        <w:rPr>
          <w:sz w:val="28"/>
          <w:szCs w:val="28"/>
        </w:rPr>
        <w:t>10 рабочих</w:t>
      </w:r>
      <w:r w:rsidRPr="00B15FF0">
        <w:rPr>
          <w:sz w:val="28"/>
          <w:szCs w:val="28"/>
        </w:rPr>
        <w:t xml:space="preserve"> </w:t>
      </w:r>
      <w:r w:rsidRPr="00AD4DA2">
        <w:rPr>
          <w:color w:val="000000"/>
          <w:sz w:val="28"/>
          <w:szCs w:val="28"/>
        </w:rPr>
        <w:t>дней со дня поступления в Администрацию заявления о предоставлении муниципальной услуги.</w:t>
      </w:r>
    </w:p>
    <w:p w:rsidR="0095787D" w:rsidRPr="00B36F55" w:rsidRDefault="0095787D" w:rsidP="0095787D">
      <w:pPr>
        <w:shd w:val="clear" w:color="auto" w:fill="FFFFFF"/>
        <w:ind w:firstLine="709"/>
        <w:jc w:val="both"/>
        <w:rPr>
          <w:sz w:val="28"/>
          <w:szCs w:val="28"/>
        </w:rPr>
      </w:pPr>
      <w:bookmarkStart w:id="5" w:name="sub_1026"/>
      <w:r w:rsidRPr="00B36F55">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5787D" w:rsidRDefault="0095787D" w:rsidP="0095787D">
      <w:pPr>
        <w:shd w:val="clear" w:color="auto" w:fill="FFFFFF"/>
        <w:ind w:firstLine="709"/>
        <w:jc w:val="both"/>
        <w:rPr>
          <w:color w:val="000000"/>
          <w:sz w:val="28"/>
          <w:szCs w:val="28"/>
        </w:rPr>
      </w:pPr>
      <w:r>
        <w:rPr>
          <w:color w:val="000000"/>
          <w:sz w:val="28"/>
          <w:szCs w:val="28"/>
        </w:rPr>
        <w:t xml:space="preserve">2.5. </w:t>
      </w:r>
      <w:r w:rsidRPr="00BB1C9B">
        <w:rPr>
          <w:color w:val="000000"/>
          <w:sz w:val="28"/>
          <w:szCs w:val="28"/>
        </w:rPr>
        <w:t>Правовые основания для предоставления муниципальной услуги:</w:t>
      </w:r>
    </w:p>
    <w:p w:rsidR="0095787D" w:rsidRPr="00E86C09" w:rsidRDefault="0095787D" w:rsidP="0095787D">
      <w:pPr>
        <w:shd w:val="clear" w:color="auto" w:fill="FFFFFF"/>
        <w:ind w:firstLine="709"/>
        <w:jc w:val="both"/>
        <w:rPr>
          <w:sz w:val="28"/>
          <w:szCs w:val="28"/>
        </w:rPr>
      </w:pPr>
      <w:r w:rsidRPr="00E86C09">
        <w:rPr>
          <w:sz w:val="28"/>
          <w:szCs w:val="28"/>
        </w:rPr>
        <w:t>1) Конституция Российской Федерации от 12.12.1993 («Российская газета», № 237, 25.12.1993);</w:t>
      </w:r>
    </w:p>
    <w:p w:rsidR="0095787D" w:rsidRPr="00BB1C9B" w:rsidRDefault="0095787D" w:rsidP="0095787D">
      <w:pPr>
        <w:shd w:val="clear" w:color="auto" w:fill="FFFFFF"/>
        <w:ind w:firstLine="709"/>
        <w:jc w:val="both"/>
        <w:rPr>
          <w:color w:val="000000"/>
          <w:sz w:val="28"/>
          <w:szCs w:val="28"/>
        </w:rPr>
      </w:pPr>
      <w:r>
        <w:rPr>
          <w:color w:val="000000"/>
          <w:sz w:val="28"/>
          <w:szCs w:val="28"/>
        </w:rPr>
        <w:t xml:space="preserve">2) </w:t>
      </w:r>
      <w:r w:rsidRPr="00BB1C9B">
        <w:rPr>
          <w:sz w:val="28"/>
          <w:szCs w:val="28"/>
        </w:rPr>
        <w:t>Градостроительный </w:t>
      </w:r>
      <w:hyperlink r:id="rId9" w:history="1">
        <w:r w:rsidRPr="00863A69">
          <w:rPr>
            <w:rStyle w:val="a7"/>
            <w:color w:val="auto"/>
            <w:sz w:val="28"/>
            <w:szCs w:val="28"/>
            <w:u w:val="none"/>
          </w:rPr>
          <w:t>кодекс</w:t>
        </w:r>
      </w:hyperlink>
      <w:r w:rsidRPr="00BB1C9B">
        <w:rPr>
          <w:sz w:val="28"/>
          <w:szCs w:val="28"/>
        </w:rPr>
        <w:t> </w:t>
      </w:r>
      <w:r w:rsidRPr="00BB1C9B">
        <w:rPr>
          <w:color w:val="000000"/>
          <w:sz w:val="28"/>
          <w:szCs w:val="28"/>
        </w:rPr>
        <w:t>Российской Федерации // «Российская газета» от 30.12.2004 № 290;</w:t>
      </w:r>
    </w:p>
    <w:p w:rsidR="0095787D" w:rsidRPr="00BB1C9B" w:rsidRDefault="002B14A3" w:rsidP="0095787D">
      <w:pPr>
        <w:shd w:val="clear" w:color="auto" w:fill="FFFFFF"/>
        <w:ind w:firstLine="709"/>
        <w:jc w:val="both"/>
        <w:rPr>
          <w:color w:val="000000"/>
          <w:sz w:val="28"/>
          <w:szCs w:val="28"/>
        </w:rPr>
      </w:pPr>
      <w:r>
        <w:rPr>
          <w:sz w:val="28"/>
          <w:szCs w:val="28"/>
        </w:rPr>
        <w:t>3</w:t>
      </w:r>
      <w:r w:rsidR="0095787D">
        <w:rPr>
          <w:sz w:val="28"/>
          <w:szCs w:val="28"/>
        </w:rPr>
        <w:t xml:space="preserve">) </w:t>
      </w:r>
      <w:r w:rsidR="0095787D" w:rsidRPr="00BB1C9B">
        <w:rPr>
          <w:sz w:val="28"/>
          <w:szCs w:val="28"/>
        </w:rPr>
        <w:t>Федеральный </w:t>
      </w:r>
      <w:hyperlink r:id="rId10" w:history="1">
        <w:r w:rsidR="0095787D" w:rsidRPr="00863A69">
          <w:rPr>
            <w:rStyle w:val="a7"/>
            <w:color w:val="auto"/>
            <w:sz w:val="28"/>
            <w:szCs w:val="28"/>
            <w:u w:val="none"/>
          </w:rPr>
          <w:t>закон</w:t>
        </w:r>
      </w:hyperlink>
      <w:r w:rsidR="0095787D" w:rsidRPr="00BB1C9B">
        <w:rPr>
          <w:sz w:val="28"/>
          <w:szCs w:val="28"/>
        </w:rPr>
        <w:t> от 29.12.2004 N 191-ФЗ «О введении в действие Градостроительного кодекса</w:t>
      </w:r>
      <w:r w:rsidR="0095787D" w:rsidRPr="00BB1C9B">
        <w:rPr>
          <w:color w:val="000000"/>
          <w:sz w:val="28"/>
          <w:szCs w:val="28"/>
        </w:rPr>
        <w:t xml:space="preserve"> Российской Федерации» // Собрание за</w:t>
      </w:r>
      <w:r w:rsidR="0095787D">
        <w:rPr>
          <w:color w:val="000000"/>
          <w:sz w:val="28"/>
          <w:szCs w:val="28"/>
        </w:rPr>
        <w:t>конодательства РФ. 03.01.2005 №</w:t>
      </w:r>
      <w:r w:rsidR="0095787D" w:rsidRPr="00BB1C9B">
        <w:rPr>
          <w:color w:val="000000"/>
          <w:sz w:val="28"/>
          <w:szCs w:val="28"/>
        </w:rPr>
        <w:t xml:space="preserve"> 1 (часть 1). Ст. 17;</w:t>
      </w:r>
    </w:p>
    <w:p w:rsidR="0095787D" w:rsidRDefault="002B14A3" w:rsidP="0095787D">
      <w:pPr>
        <w:shd w:val="clear" w:color="auto" w:fill="FFFFFF"/>
        <w:ind w:firstLine="709"/>
        <w:jc w:val="both"/>
        <w:rPr>
          <w:color w:val="000000"/>
          <w:sz w:val="28"/>
          <w:szCs w:val="28"/>
        </w:rPr>
      </w:pPr>
      <w:r>
        <w:rPr>
          <w:color w:val="000000"/>
          <w:sz w:val="28"/>
          <w:szCs w:val="28"/>
        </w:rPr>
        <w:t>4</w:t>
      </w:r>
      <w:r w:rsidR="0095787D">
        <w:rPr>
          <w:color w:val="000000"/>
          <w:sz w:val="28"/>
          <w:szCs w:val="28"/>
        </w:rPr>
        <w:t xml:space="preserve">) </w:t>
      </w:r>
      <w:r w:rsidR="0095787D" w:rsidRPr="00BB1C9B">
        <w:rPr>
          <w:color w:val="000000"/>
          <w:sz w:val="28"/>
          <w:szCs w:val="28"/>
        </w:rPr>
        <w:t>Федеральный закон от 06.10.2003 № 131-ФЗ «Об общих принципах организации местного самоуправления в Российской Федерации» // Собрание за</w:t>
      </w:r>
      <w:r w:rsidR="0095787D">
        <w:rPr>
          <w:color w:val="000000"/>
          <w:sz w:val="28"/>
          <w:szCs w:val="28"/>
        </w:rPr>
        <w:t>конодательства РФ, 06.10.2003, №</w:t>
      </w:r>
      <w:r w:rsidR="0095787D" w:rsidRPr="00BB1C9B">
        <w:rPr>
          <w:color w:val="000000"/>
          <w:sz w:val="28"/>
          <w:szCs w:val="28"/>
        </w:rPr>
        <w:t xml:space="preserve"> 40, Ст. 3822;</w:t>
      </w:r>
    </w:p>
    <w:p w:rsidR="0095787D" w:rsidRPr="00041816" w:rsidRDefault="002B14A3" w:rsidP="0095787D">
      <w:pPr>
        <w:shd w:val="clear" w:color="auto" w:fill="FFFFFF"/>
        <w:ind w:firstLine="709"/>
        <w:jc w:val="both"/>
        <w:rPr>
          <w:color w:val="000000"/>
          <w:sz w:val="28"/>
          <w:szCs w:val="28"/>
        </w:rPr>
      </w:pPr>
      <w:r>
        <w:rPr>
          <w:color w:val="000000"/>
          <w:sz w:val="28"/>
          <w:szCs w:val="28"/>
        </w:rPr>
        <w:t>5</w:t>
      </w:r>
      <w:r w:rsidR="0095787D" w:rsidRPr="00041816">
        <w:rPr>
          <w:color w:val="000000"/>
          <w:sz w:val="28"/>
          <w:szCs w:val="28"/>
        </w:rPr>
        <w:t>) Федеральный закон от 27.07.2010 № 210-ФЗ «Об организации предоставления государственных и муниципальных услуг»;</w:t>
      </w:r>
    </w:p>
    <w:p w:rsidR="0095787D" w:rsidRPr="00BE430F" w:rsidRDefault="002B14A3" w:rsidP="0095787D">
      <w:pPr>
        <w:tabs>
          <w:tab w:val="left" w:pos="142"/>
          <w:tab w:val="left" w:pos="284"/>
        </w:tabs>
        <w:autoSpaceDE w:val="0"/>
        <w:autoSpaceDN w:val="0"/>
        <w:adjustRightInd w:val="0"/>
        <w:ind w:firstLine="709"/>
        <w:jc w:val="both"/>
        <w:rPr>
          <w:sz w:val="28"/>
          <w:szCs w:val="28"/>
        </w:rPr>
      </w:pPr>
      <w:r>
        <w:rPr>
          <w:sz w:val="28"/>
          <w:szCs w:val="28"/>
        </w:rPr>
        <w:t>6</w:t>
      </w:r>
      <w:r w:rsidR="0095787D" w:rsidRPr="00041816">
        <w:rPr>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95787D" w:rsidRPr="00BB1C9B" w:rsidRDefault="002B14A3" w:rsidP="0095787D">
      <w:pPr>
        <w:shd w:val="clear" w:color="auto" w:fill="FFFFFF"/>
        <w:ind w:firstLine="709"/>
        <w:jc w:val="both"/>
        <w:rPr>
          <w:color w:val="000000"/>
          <w:sz w:val="28"/>
          <w:szCs w:val="28"/>
        </w:rPr>
      </w:pPr>
      <w:r>
        <w:rPr>
          <w:color w:val="000000"/>
          <w:sz w:val="28"/>
          <w:szCs w:val="28"/>
        </w:rPr>
        <w:t>7</w:t>
      </w:r>
      <w:r w:rsidR="0095787D">
        <w:rPr>
          <w:color w:val="000000"/>
          <w:sz w:val="28"/>
          <w:szCs w:val="28"/>
        </w:rPr>
        <w:t xml:space="preserve">) </w:t>
      </w:r>
      <w:r w:rsidR="0095787D" w:rsidRPr="00BB1C9B">
        <w:rPr>
          <w:color w:val="000000"/>
          <w:sz w:val="28"/>
          <w:szCs w:val="28"/>
        </w:rPr>
        <w:t xml:space="preserve">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w:t>
      </w:r>
      <w:r w:rsidR="0095787D">
        <w:rPr>
          <w:color w:val="000000"/>
          <w:sz w:val="28"/>
          <w:szCs w:val="28"/>
        </w:rPr>
        <w:t>№</w:t>
      </w:r>
      <w:r w:rsidR="0095787D" w:rsidRPr="00BB1C9B">
        <w:rPr>
          <w:color w:val="000000"/>
          <w:sz w:val="28"/>
          <w:szCs w:val="28"/>
        </w:rPr>
        <w:t xml:space="preserve"> 8, ст. 920;</w:t>
      </w:r>
    </w:p>
    <w:p w:rsidR="0095787D" w:rsidRPr="00BB1C9B" w:rsidRDefault="0012215E" w:rsidP="0095787D">
      <w:pPr>
        <w:shd w:val="clear" w:color="auto" w:fill="FFFFFF"/>
        <w:ind w:firstLine="709"/>
        <w:jc w:val="both"/>
        <w:rPr>
          <w:color w:val="000000"/>
          <w:sz w:val="28"/>
          <w:szCs w:val="28"/>
        </w:rPr>
      </w:pPr>
      <w:r>
        <w:rPr>
          <w:color w:val="000000"/>
          <w:sz w:val="28"/>
          <w:szCs w:val="28"/>
        </w:rPr>
        <w:t>8</w:t>
      </w:r>
      <w:r w:rsidR="0095787D">
        <w:rPr>
          <w:color w:val="000000"/>
          <w:sz w:val="28"/>
          <w:szCs w:val="28"/>
        </w:rPr>
        <w:t xml:space="preserve">) </w:t>
      </w:r>
      <w:r w:rsidR="0095787D" w:rsidRPr="00F31CDB">
        <w:rPr>
          <w:sz w:val="28"/>
          <w:szCs w:val="28"/>
        </w:rPr>
        <w:t xml:space="preserve">приказ Минстроя России от 25.04.2017 </w:t>
      </w:r>
      <w:r w:rsidR="00B15FF0" w:rsidRPr="00F31CDB">
        <w:rPr>
          <w:sz w:val="28"/>
          <w:szCs w:val="28"/>
        </w:rPr>
        <w:t>№</w:t>
      </w:r>
      <w:r w:rsidR="0095787D" w:rsidRPr="00F31CDB">
        <w:rPr>
          <w:sz w:val="28"/>
          <w:szCs w:val="28"/>
        </w:rPr>
        <w:t>741/</w:t>
      </w:r>
      <w:proofErr w:type="spellStart"/>
      <w:r w:rsidR="0095787D" w:rsidRPr="00F31CDB">
        <w:rPr>
          <w:sz w:val="28"/>
          <w:szCs w:val="28"/>
        </w:rPr>
        <w:t>пр</w:t>
      </w:r>
      <w:proofErr w:type="spellEnd"/>
      <w:r w:rsidR="0095787D" w:rsidRPr="00F31CDB">
        <w:rPr>
          <w:sz w:val="28"/>
          <w:szCs w:val="28"/>
        </w:rPr>
        <w:t xml:space="preserve">  "Об утверждении формы градостроительного плана земельного участка и порядка ее заполнения";</w:t>
      </w:r>
    </w:p>
    <w:p w:rsidR="0095787D" w:rsidRPr="00917338" w:rsidRDefault="0012215E" w:rsidP="0095787D">
      <w:pPr>
        <w:shd w:val="clear" w:color="auto" w:fill="FFFFFF"/>
        <w:ind w:firstLine="709"/>
        <w:jc w:val="both"/>
        <w:rPr>
          <w:sz w:val="28"/>
          <w:szCs w:val="28"/>
          <w:highlight w:val="yellow"/>
        </w:rPr>
      </w:pPr>
      <w:r>
        <w:rPr>
          <w:color w:val="000000"/>
          <w:sz w:val="28"/>
          <w:szCs w:val="28"/>
        </w:rPr>
        <w:t>9</w:t>
      </w:r>
      <w:r w:rsidR="0095787D">
        <w:rPr>
          <w:color w:val="000000"/>
          <w:sz w:val="28"/>
          <w:szCs w:val="28"/>
        </w:rPr>
        <w:t xml:space="preserve">) </w:t>
      </w:r>
      <w:r w:rsidR="0095787D" w:rsidRPr="00BB1C9B">
        <w:rPr>
          <w:color w:val="000000"/>
          <w:sz w:val="28"/>
          <w:szCs w:val="28"/>
        </w:rPr>
        <w:t xml:space="preserve">приказ Министерства регионального развития Российской Федерации от 28.12.2010 № 802 «Об утверждении  методических рекомендаций по разработке </w:t>
      </w:r>
      <w:r w:rsidR="0095787D" w:rsidRPr="00BB1C9B">
        <w:rPr>
          <w:color w:val="000000"/>
          <w:sz w:val="28"/>
          <w:szCs w:val="28"/>
        </w:rPr>
        <w:lastRenderedPageBreak/>
        <w:t>региональных программ развит</w:t>
      </w:r>
      <w:r w:rsidR="0095787D">
        <w:rPr>
          <w:color w:val="000000"/>
          <w:sz w:val="28"/>
          <w:szCs w:val="28"/>
        </w:rPr>
        <w:t>ия жилищного строительства» // «</w:t>
      </w:r>
      <w:r w:rsidR="0095787D" w:rsidRPr="00BB1C9B">
        <w:rPr>
          <w:color w:val="000000"/>
          <w:sz w:val="28"/>
          <w:szCs w:val="28"/>
        </w:rPr>
        <w:t>Нормир</w:t>
      </w:r>
      <w:r w:rsidR="0095787D">
        <w:rPr>
          <w:color w:val="000000"/>
          <w:sz w:val="28"/>
          <w:szCs w:val="28"/>
        </w:rPr>
        <w:t xml:space="preserve">ование в </w:t>
      </w:r>
      <w:r w:rsidR="0095787D" w:rsidRPr="00917338">
        <w:rPr>
          <w:sz w:val="28"/>
          <w:szCs w:val="28"/>
        </w:rPr>
        <w:t>строительстве и ЖКХ», № 2, 2011;</w:t>
      </w:r>
    </w:p>
    <w:p w:rsidR="0095787D" w:rsidRPr="00917338" w:rsidRDefault="0095787D" w:rsidP="0095787D">
      <w:pPr>
        <w:shd w:val="clear" w:color="auto" w:fill="FFFFFF"/>
        <w:ind w:firstLine="709"/>
        <w:jc w:val="both"/>
        <w:rPr>
          <w:sz w:val="28"/>
          <w:szCs w:val="28"/>
        </w:rPr>
      </w:pPr>
      <w:r w:rsidRPr="00041816">
        <w:rPr>
          <w:sz w:val="28"/>
          <w:szCs w:val="28"/>
        </w:rPr>
        <w:t>1</w:t>
      </w:r>
      <w:r w:rsidR="0012215E">
        <w:rPr>
          <w:sz w:val="28"/>
          <w:szCs w:val="28"/>
        </w:rPr>
        <w:t>0</w:t>
      </w:r>
      <w:r w:rsidRPr="00041816">
        <w:rPr>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5787D" w:rsidRDefault="0095787D" w:rsidP="0095787D">
      <w:pPr>
        <w:shd w:val="clear" w:color="auto" w:fill="FFFFFF"/>
        <w:ind w:firstLine="709"/>
        <w:jc w:val="both"/>
        <w:rPr>
          <w:color w:val="000000"/>
          <w:sz w:val="28"/>
          <w:szCs w:val="28"/>
        </w:rPr>
      </w:pPr>
      <w:r>
        <w:rPr>
          <w:color w:val="000000"/>
          <w:sz w:val="28"/>
          <w:szCs w:val="28"/>
        </w:rPr>
        <w:t>1</w:t>
      </w:r>
      <w:r w:rsidR="0012215E">
        <w:rPr>
          <w:color w:val="000000"/>
          <w:sz w:val="28"/>
          <w:szCs w:val="28"/>
        </w:rPr>
        <w:t>1</w:t>
      </w:r>
      <w:r>
        <w:rPr>
          <w:color w:val="000000"/>
          <w:sz w:val="28"/>
          <w:szCs w:val="28"/>
        </w:rPr>
        <w:t xml:space="preserve">) </w:t>
      </w:r>
      <w:r w:rsidR="002E247B">
        <w:rPr>
          <w:color w:val="000000"/>
          <w:sz w:val="28"/>
          <w:szCs w:val="28"/>
        </w:rPr>
        <w:t>решения</w:t>
      </w:r>
      <w:r w:rsidRPr="00BB1C9B">
        <w:rPr>
          <w:color w:val="000000"/>
          <w:sz w:val="28"/>
          <w:szCs w:val="28"/>
        </w:rPr>
        <w:t xml:space="preserve"> представительного органа муниципального образования «О правилах землепользования и застройки»;</w:t>
      </w:r>
    </w:p>
    <w:p w:rsidR="002E247B" w:rsidRPr="00BB1C9B" w:rsidRDefault="002E247B" w:rsidP="0095787D">
      <w:pPr>
        <w:shd w:val="clear" w:color="auto" w:fill="FFFFFF"/>
        <w:ind w:firstLine="709"/>
        <w:jc w:val="both"/>
        <w:rPr>
          <w:color w:val="000000"/>
          <w:sz w:val="28"/>
          <w:szCs w:val="28"/>
        </w:rPr>
      </w:pPr>
      <w:r>
        <w:rPr>
          <w:color w:val="000000"/>
          <w:sz w:val="28"/>
          <w:szCs w:val="28"/>
        </w:rPr>
        <w:t>12) решения</w:t>
      </w:r>
      <w:r w:rsidRPr="00BB1C9B">
        <w:rPr>
          <w:color w:val="000000"/>
          <w:sz w:val="28"/>
          <w:szCs w:val="28"/>
        </w:rPr>
        <w:t xml:space="preserve"> представительного органа муниципального образования «О</w:t>
      </w:r>
      <w:r>
        <w:rPr>
          <w:color w:val="000000"/>
          <w:sz w:val="28"/>
          <w:szCs w:val="28"/>
        </w:rPr>
        <w:t>б утверждении генерального плана</w:t>
      </w:r>
      <w:r w:rsidRPr="00BB1C9B">
        <w:rPr>
          <w:color w:val="000000"/>
          <w:sz w:val="28"/>
          <w:szCs w:val="28"/>
        </w:rPr>
        <w:t>»;</w:t>
      </w:r>
    </w:p>
    <w:p w:rsidR="0095787D" w:rsidRPr="00BB1C9B" w:rsidRDefault="0095787D" w:rsidP="0095787D">
      <w:pPr>
        <w:shd w:val="clear" w:color="auto" w:fill="FFFFFF"/>
        <w:ind w:firstLine="709"/>
        <w:jc w:val="both"/>
        <w:rPr>
          <w:color w:val="000000"/>
          <w:sz w:val="28"/>
          <w:szCs w:val="28"/>
        </w:rPr>
      </w:pPr>
      <w:r>
        <w:rPr>
          <w:color w:val="000000"/>
          <w:sz w:val="28"/>
          <w:szCs w:val="28"/>
        </w:rPr>
        <w:t>1</w:t>
      </w:r>
      <w:r w:rsidR="002E247B">
        <w:rPr>
          <w:color w:val="000000"/>
          <w:sz w:val="28"/>
          <w:szCs w:val="28"/>
        </w:rPr>
        <w:t>3</w:t>
      </w:r>
      <w:r>
        <w:rPr>
          <w:color w:val="000000"/>
          <w:sz w:val="28"/>
          <w:szCs w:val="28"/>
        </w:rPr>
        <w:t xml:space="preserve">) </w:t>
      </w:r>
      <w:hyperlink r:id="rId11" w:history="1">
        <w:r w:rsidRPr="0012215E">
          <w:rPr>
            <w:rStyle w:val="a7"/>
            <w:color w:val="auto"/>
            <w:sz w:val="28"/>
            <w:szCs w:val="28"/>
            <w:u w:val="none"/>
          </w:rPr>
          <w:t>Устав</w:t>
        </w:r>
      </w:hyperlink>
      <w:r w:rsidR="0012215E">
        <w:rPr>
          <w:color w:val="000000"/>
          <w:sz w:val="28"/>
          <w:szCs w:val="28"/>
        </w:rPr>
        <w:t xml:space="preserve"> </w:t>
      </w:r>
      <w:proofErr w:type="spellStart"/>
      <w:r w:rsidR="0012215E">
        <w:rPr>
          <w:color w:val="000000"/>
          <w:sz w:val="28"/>
          <w:szCs w:val="28"/>
        </w:rPr>
        <w:t>Сланцевского</w:t>
      </w:r>
      <w:proofErr w:type="spellEnd"/>
      <w:r w:rsidR="0012215E">
        <w:rPr>
          <w:color w:val="000000"/>
          <w:sz w:val="28"/>
          <w:szCs w:val="28"/>
        </w:rPr>
        <w:t xml:space="preserve"> муниципального района.</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787D" w:rsidRPr="00BB1C9B" w:rsidRDefault="0095787D" w:rsidP="0095787D">
      <w:pPr>
        <w:shd w:val="clear" w:color="auto" w:fill="FFFFFF"/>
        <w:ind w:firstLine="709"/>
        <w:jc w:val="both"/>
        <w:rPr>
          <w:color w:val="000000"/>
          <w:sz w:val="28"/>
          <w:szCs w:val="28"/>
        </w:rPr>
      </w:pPr>
      <w:r>
        <w:rPr>
          <w:color w:val="000000"/>
          <w:sz w:val="28"/>
          <w:szCs w:val="28"/>
        </w:rPr>
        <w:t>1</w:t>
      </w:r>
      <w:r w:rsidRPr="00BB1C9B">
        <w:rPr>
          <w:color w:val="000000"/>
          <w:sz w:val="28"/>
          <w:szCs w:val="28"/>
        </w:rPr>
        <w:t>) заявление о выдаче градостроительного плана земельного участка (Приложение</w:t>
      </w:r>
      <w:r>
        <w:rPr>
          <w:color w:val="000000"/>
          <w:sz w:val="28"/>
          <w:szCs w:val="28"/>
        </w:rPr>
        <w:t xml:space="preserve"> №</w:t>
      </w:r>
      <w:r w:rsidRPr="00BB1C9B">
        <w:rPr>
          <w:color w:val="000000"/>
          <w:sz w:val="28"/>
          <w:szCs w:val="28"/>
        </w:rPr>
        <w:t xml:space="preserve"> 1) (далее – заявление);</w:t>
      </w:r>
    </w:p>
    <w:p w:rsidR="0095787D" w:rsidRDefault="0095787D" w:rsidP="0095787D">
      <w:pPr>
        <w:shd w:val="clear" w:color="auto" w:fill="FFFFFF"/>
        <w:ind w:firstLine="709"/>
        <w:jc w:val="both"/>
        <w:rPr>
          <w:color w:val="000000"/>
          <w:sz w:val="28"/>
          <w:szCs w:val="28"/>
        </w:rPr>
      </w:pPr>
      <w:r>
        <w:rPr>
          <w:color w:val="000000"/>
          <w:sz w:val="28"/>
          <w:szCs w:val="28"/>
        </w:rPr>
        <w:t>2</w:t>
      </w:r>
      <w:r w:rsidRPr="00BB1C9B">
        <w:rPr>
          <w:color w:val="000000"/>
          <w:sz w:val="28"/>
          <w:szCs w:val="28"/>
        </w:rPr>
        <w:t xml:space="preserve">) документ, удостоверяющий личность заявителя, представителя заявителя паспорт гражданина Российской Федерации или временное удостоверение личности </w:t>
      </w:r>
      <w:r>
        <w:rPr>
          <w:color w:val="000000"/>
          <w:sz w:val="28"/>
          <w:szCs w:val="28"/>
        </w:rPr>
        <w:t>гражданина Российской Федерации</w:t>
      </w:r>
      <w:r w:rsidRPr="00BB1C9B">
        <w:rPr>
          <w:color w:val="000000"/>
          <w:sz w:val="28"/>
          <w:szCs w:val="28"/>
        </w:rPr>
        <w:t xml:space="preserve"> (подлежит возврату сразу после удостоверения личности)</w:t>
      </w:r>
      <w:r>
        <w:rPr>
          <w:color w:val="000000"/>
          <w:sz w:val="28"/>
          <w:szCs w:val="28"/>
        </w:rPr>
        <w:t>,</w:t>
      </w:r>
      <w:r w:rsidRPr="00D9335C">
        <w:rPr>
          <w:color w:val="0070C0"/>
          <w:sz w:val="28"/>
          <w:szCs w:val="28"/>
        </w:rPr>
        <w:t xml:space="preserve"> </w:t>
      </w:r>
      <w:r w:rsidRPr="00D9335C">
        <w:rPr>
          <w:sz w:val="28"/>
          <w:szCs w:val="28"/>
        </w:rPr>
        <w:t>копии учредительных документов при обращении юридического лица</w:t>
      </w:r>
      <w:r>
        <w:rPr>
          <w:sz w:val="28"/>
          <w:szCs w:val="28"/>
        </w:rPr>
        <w:t>.</w:t>
      </w:r>
    </w:p>
    <w:p w:rsidR="0095787D" w:rsidRDefault="0095787D" w:rsidP="0095787D">
      <w:pPr>
        <w:shd w:val="clear" w:color="auto" w:fill="FFFFFF"/>
        <w:ind w:firstLine="709"/>
        <w:jc w:val="both"/>
        <w:rPr>
          <w:color w:val="000000"/>
          <w:sz w:val="28"/>
          <w:szCs w:val="28"/>
        </w:rPr>
      </w:pPr>
      <w:r>
        <w:rPr>
          <w:color w:val="000000"/>
          <w:sz w:val="28"/>
          <w:szCs w:val="28"/>
        </w:rPr>
        <w:t>3</w:t>
      </w:r>
      <w:r w:rsidRPr="00BB1C9B">
        <w:rPr>
          <w:color w:val="000000"/>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E680F" w:rsidRDefault="00DE680F" w:rsidP="0095787D">
      <w:pPr>
        <w:shd w:val="clear" w:color="auto" w:fill="FFFFFF"/>
        <w:ind w:firstLine="709"/>
        <w:jc w:val="both"/>
        <w:rPr>
          <w:color w:val="000000"/>
          <w:sz w:val="28"/>
          <w:szCs w:val="28"/>
        </w:rPr>
      </w:pPr>
      <w:r w:rsidRPr="00C047C1">
        <w:rPr>
          <w:color w:val="000000"/>
          <w:sz w:val="28"/>
          <w:szCs w:val="28"/>
        </w:rPr>
        <w:t>4) в случае обращения лица, не являющего правообладателем земельного участка представляется документ, подтверждающий, что земельный участок, в отношении которого запрашивается градостроительный план земельного участка, предназначен для размещения объектов федерального значения, объектов регионального значения, объектов местного значения и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r w:rsidR="00F34749" w:rsidRPr="00C047C1">
        <w:rPr>
          <w:color w:val="000000"/>
          <w:sz w:val="28"/>
          <w:szCs w:val="28"/>
        </w:rPr>
        <w:t>;</w:t>
      </w:r>
    </w:p>
    <w:p w:rsidR="00F34749" w:rsidRDefault="00F11F02" w:rsidP="0095787D">
      <w:pPr>
        <w:shd w:val="clear" w:color="auto" w:fill="FFFFFF"/>
        <w:ind w:firstLine="709"/>
        <w:jc w:val="both"/>
        <w:rPr>
          <w:color w:val="000000"/>
          <w:sz w:val="28"/>
          <w:szCs w:val="28"/>
        </w:rPr>
      </w:pPr>
      <w:r w:rsidRPr="00C047C1">
        <w:rPr>
          <w:color w:val="000000"/>
          <w:sz w:val="28"/>
          <w:szCs w:val="28"/>
        </w:rPr>
        <w:t>5) документация по планировке территории, предусматривающей размещение объекта капитального строительства, для архитектурно-строительного проектирования, получения разрешения на строительство которого запрашивается градостроительный план земельного участка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rsidR="00F11F02" w:rsidRDefault="00F11F02" w:rsidP="0095787D">
      <w:pPr>
        <w:shd w:val="clear" w:color="auto" w:fill="FFFFFF"/>
        <w:ind w:firstLine="709"/>
        <w:jc w:val="both"/>
        <w:rPr>
          <w:color w:val="000000"/>
          <w:sz w:val="28"/>
          <w:szCs w:val="28"/>
        </w:rPr>
      </w:pPr>
      <w:r w:rsidRPr="00C047C1">
        <w:rPr>
          <w:color w:val="000000"/>
          <w:sz w:val="28"/>
          <w:szCs w:val="28"/>
        </w:rPr>
        <w:t xml:space="preserve">6) документация по планировке территории, утвержденная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w:t>
      </w:r>
      <w:r w:rsidRPr="00C047C1">
        <w:rPr>
          <w:color w:val="000000"/>
          <w:sz w:val="28"/>
          <w:szCs w:val="28"/>
        </w:rPr>
        <w:lastRenderedPageBreak/>
        <w:t>самостоятельном осуществлении комплексного развития территории) в случае, если градостроительный план земельного участка запрашивается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rsidR="0095787D" w:rsidRDefault="0095787D" w:rsidP="0095787D">
      <w:pPr>
        <w:shd w:val="clear" w:color="auto" w:fill="FFFFFF"/>
        <w:ind w:firstLine="709"/>
        <w:jc w:val="both"/>
        <w:rPr>
          <w:color w:val="000000"/>
          <w:sz w:val="28"/>
          <w:szCs w:val="28"/>
        </w:rPr>
      </w:pPr>
      <w:r w:rsidRPr="00203621">
        <w:rPr>
          <w:sz w:val="28"/>
          <w:szCs w:val="28"/>
        </w:rPr>
        <w:t>Заявитель вправе представить заявление и</w:t>
      </w:r>
      <w:r w:rsidRPr="00C84242">
        <w:rPr>
          <w:sz w:val="28"/>
          <w:szCs w:val="28"/>
        </w:rPr>
        <w:t xml:space="preserve">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w:t>
      </w:r>
      <w:r w:rsidRPr="007054A8">
        <w:rPr>
          <w:sz w:val="28"/>
          <w:szCs w:val="28"/>
        </w:rPr>
        <w:t>Портала государственных и муниципальных услуг (функций) Ленинградской области</w:t>
      </w:r>
      <w:r>
        <w:rPr>
          <w:sz w:val="28"/>
          <w:szCs w:val="28"/>
        </w:rPr>
        <w:t xml:space="preserve"> </w:t>
      </w:r>
      <w:r w:rsidRPr="00203621">
        <w:rPr>
          <w:sz w:val="28"/>
          <w:szCs w:val="28"/>
        </w:rPr>
        <w:t>или посредством многофункционального центра предоставления государственных и муниципальных услуг.</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5787D" w:rsidRPr="00BB1C9B" w:rsidRDefault="00C047C1" w:rsidP="0095787D">
      <w:pPr>
        <w:shd w:val="clear" w:color="auto" w:fill="FFFFFF"/>
        <w:ind w:firstLine="709"/>
        <w:jc w:val="both"/>
        <w:rPr>
          <w:color w:val="000000"/>
          <w:sz w:val="28"/>
          <w:szCs w:val="28"/>
        </w:rPr>
      </w:pPr>
      <w:r>
        <w:rPr>
          <w:color w:val="000000"/>
          <w:sz w:val="28"/>
          <w:szCs w:val="28"/>
        </w:rPr>
        <w:t xml:space="preserve">Сектор </w:t>
      </w:r>
      <w:r w:rsidR="0095787D" w:rsidRPr="00BB1C9B">
        <w:rPr>
          <w:color w:val="000000"/>
          <w:sz w:val="28"/>
          <w:szCs w:val="28"/>
        </w:rPr>
        <w:t xml:space="preserve">либо МФЦ в рамках </w:t>
      </w:r>
      <w:r w:rsidR="0095787D" w:rsidRPr="00BB1C9B">
        <w:rPr>
          <w:bCs/>
          <w:color w:val="000000"/>
          <w:sz w:val="28"/>
          <w:szCs w:val="28"/>
        </w:rPr>
        <w:t xml:space="preserve">межведомственного информационного взаимодействия </w:t>
      </w:r>
      <w:r w:rsidR="0095787D" w:rsidRPr="00BB1C9B">
        <w:rPr>
          <w:color w:val="000000"/>
          <w:sz w:val="28"/>
          <w:szCs w:val="28"/>
        </w:rPr>
        <w:t>для предоставления муниципальной услуги запрашивает следующие документы:</w:t>
      </w:r>
    </w:p>
    <w:p w:rsidR="0095787D" w:rsidRPr="00BB1C9B" w:rsidRDefault="0095787D" w:rsidP="0095787D">
      <w:pPr>
        <w:shd w:val="clear" w:color="auto" w:fill="FFFFFF"/>
        <w:ind w:firstLine="709"/>
        <w:jc w:val="both"/>
        <w:rPr>
          <w:color w:val="000000"/>
          <w:sz w:val="28"/>
          <w:szCs w:val="28"/>
        </w:rPr>
      </w:pPr>
      <w:r>
        <w:rPr>
          <w:color w:val="000000"/>
          <w:sz w:val="28"/>
          <w:szCs w:val="28"/>
        </w:rPr>
        <w:t>1)</w:t>
      </w:r>
      <w:r w:rsidRPr="00BB1C9B">
        <w:rPr>
          <w:color w:val="000000"/>
          <w:sz w:val="28"/>
          <w:szCs w:val="28"/>
        </w:rPr>
        <w:t xml:space="preserve"> </w:t>
      </w:r>
      <w:r w:rsidR="00863A69">
        <w:rPr>
          <w:color w:val="000000"/>
          <w:sz w:val="28"/>
          <w:szCs w:val="28"/>
        </w:rPr>
        <w:t>выписка из Единого государственного реестра недвижимости</w:t>
      </w:r>
      <w:r w:rsidRPr="00BB1C9B">
        <w:rPr>
          <w:color w:val="000000"/>
          <w:sz w:val="28"/>
          <w:szCs w:val="28"/>
        </w:rPr>
        <w:t xml:space="preserve"> (Федеральная служба государственной регистрации, кадастра и картографии России);</w:t>
      </w:r>
    </w:p>
    <w:p w:rsidR="0095787D" w:rsidRPr="00BB1C9B" w:rsidRDefault="0095787D" w:rsidP="0095787D">
      <w:pPr>
        <w:shd w:val="clear" w:color="auto" w:fill="FFFFFF"/>
        <w:ind w:firstLine="709"/>
        <w:jc w:val="both"/>
        <w:rPr>
          <w:color w:val="000000"/>
          <w:sz w:val="28"/>
          <w:szCs w:val="28"/>
        </w:rPr>
      </w:pPr>
      <w:r>
        <w:rPr>
          <w:color w:val="000000"/>
          <w:sz w:val="28"/>
          <w:szCs w:val="28"/>
        </w:rPr>
        <w:t>2)</w:t>
      </w:r>
      <w:r w:rsidRPr="00BB1C9B">
        <w:rPr>
          <w:color w:val="000000"/>
          <w:sz w:val="28"/>
          <w:szCs w:val="28"/>
        </w:rPr>
        <w:t xml:space="preserve"> </w:t>
      </w:r>
      <w:r w:rsidR="00863A69">
        <w:rPr>
          <w:color w:val="000000"/>
          <w:sz w:val="28"/>
          <w:szCs w:val="28"/>
        </w:rPr>
        <w:t>в</w:t>
      </w:r>
      <w:r w:rsidR="00863A69" w:rsidRPr="00863A69">
        <w:rPr>
          <w:color w:val="000000"/>
          <w:sz w:val="28"/>
          <w:szCs w:val="28"/>
          <w:shd w:val="clear" w:color="auto" w:fill="FFFFFF"/>
        </w:rPr>
        <w:t>ыписка из Единого государственного реестра недвижимости об основных характеристиках и зарегистрированных правах на объект недвижимости</w:t>
      </w:r>
      <w:r w:rsidR="00863A69" w:rsidRPr="00BB1C9B">
        <w:rPr>
          <w:color w:val="000000"/>
          <w:sz w:val="28"/>
          <w:szCs w:val="28"/>
        </w:rPr>
        <w:t xml:space="preserve"> </w:t>
      </w:r>
      <w:r w:rsidRPr="00BB1C9B">
        <w:rPr>
          <w:color w:val="000000"/>
          <w:sz w:val="28"/>
          <w:szCs w:val="28"/>
        </w:rPr>
        <w:t>(Федеральная служба государственной регистрации, кадастра и картографии России);</w:t>
      </w:r>
    </w:p>
    <w:p w:rsidR="0095787D" w:rsidRPr="00BB1C9B" w:rsidRDefault="00863A69" w:rsidP="0095787D">
      <w:pPr>
        <w:shd w:val="clear" w:color="auto" w:fill="FFFFFF"/>
        <w:ind w:firstLine="709"/>
        <w:jc w:val="both"/>
        <w:rPr>
          <w:color w:val="000000"/>
          <w:sz w:val="28"/>
          <w:szCs w:val="28"/>
        </w:rPr>
      </w:pPr>
      <w:r>
        <w:rPr>
          <w:color w:val="000000"/>
          <w:sz w:val="28"/>
          <w:szCs w:val="28"/>
        </w:rPr>
        <w:t xml:space="preserve">3) </w:t>
      </w:r>
      <w:r w:rsidR="0095787D" w:rsidRPr="00BB1C9B">
        <w:rPr>
          <w:color w:val="000000"/>
          <w:sz w:val="28"/>
          <w:szCs w:val="28"/>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95787D" w:rsidRPr="00BB1C9B" w:rsidRDefault="00863A69" w:rsidP="0095787D">
      <w:pPr>
        <w:shd w:val="clear" w:color="auto" w:fill="FFFFFF"/>
        <w:ind w:firstLine="709"/>
        <w:jc w:val="both"/>
        <w:rPr>
          <w:color w:val="000000"/>
          <w:sz w:val="28"/>
          <w:szCs w:val="28"/>
        </w:rPr>
      </w:pPr>
      <w:r>
        <w:rPr>
          <w:color w:val="000000"/>
          <w:sz w:val="28"/>
          <w:szCs w:val="28"/>
        </w:rPr>
        <w:t xml:space="preserve">4) </w:t>
      </w:r>
      <w:r w:rsidR="0095787D" w:rsidRPr="00BB1C9B">
        <w:rPr>
          <w:color w:val="000000"/>
          <w:sz w:val="28"/>
          <w:szCs w:val="28"/>
        </w:rPr>
        <w:t xml:space="preserve">выписка из Единого государственного реестра юридических лиц </w:t>
      </w:r>
      <w:r w:rsidR="0095787D">
        <w:rPr>
          <w:color w:val="000000"/>
          <w:sz w:val="28"/>
          <w:szCs w:val="28"/>
        </w:rPr>
        <w:t>(</w:t>
      </w:r>
      <w:r w:rsidR="0095787D" w:rsidRPr="00BB1C9B">
        <w:rPr>
          <w:color w:val="000000"/>
          <w:sz w:val="28"/>
          <w:szCs w:val="28"/>
        </w:rPr>
        <w:t>«Федеральная налоговая служба России);</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 xml:space="preserve">2.8. Заявитель вправе представить документы, указанные в </w:t>
      </w:r>
      <w:r>
        <w:rPr>
          <w:color w:val="000000"/>
          <w:sz w:val="28"/>
          <w:szCs w:val="28"/>
        </w:rPr>
        <w:t>пункте</w:t>
      </w:r>
      <w:r w:rsidRPr="00BB1C9B">
        <w:rPr>
          <w:color w:val="000000"/>
          <w:sz w:val="28"/>
          <w:szCs w:val="28"/>
        </w:rPr>
        <w:t xml:space="preserve"> 2.7. по собственной инициативе. </w:t>
      </w:r>
    </w:p>
    <w:p w:rsidR="0095787D" w:rsidRPr="00BB1C9B" w:rsidRDefault="0095787D" w:rsidP="0095787D">
      <w:pPr>
        <w:shd w:val="clear" w:color="auto" w:fill="FFFFFF"/>
        <w:ind w:firstLine="709"/>
        <w:jc w:val="both"/>
        <w:rPr>
          <w:color w:val="000000"/>
          <w:sz w:val="28"/>
          <w:szCs w:val="28"/>
        </w:rPr>
      </w:pPr>
      <w:r w:rsidRPr="00BB1C9B">
        <w:rPr>
          <w:color w:val="000000"/>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Основания для приостановления предоставления муниципальной услуги не предусм</w:t>
      </w:r>
      <w:r>
        <w:rPr>
          <w:color w:val="000000"/>
          <w:sz w:val="28"/>
          <w:szCs w:val="28"/>
        </w:rPr>
        <w:t>о</w:t>
      </w:r>
      <w:r w:rsidRPr="00FA6E7C">
        <w:rPr>
          <w:color w:val="000000"/>
          <w:sz w:val="28"/>
          <w:szCs w:val="28"/>
        </w:rPr>
        <w:t>трены.</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В приеме документов может быть отказано в следующих случаях:</w:t>
      </w:r>
    </w:p>
    <w:p w:rsidR="0095787D" w:rsidRPr="00FA6E7C"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lastRenderedPageBreak/>
        <w:t>в заявлении не указаны фамилия, имя, отчество (при наличии)</w:t>
      </w:r>
      <w:r w:rsidR="005E04E3">
        <w:rPr>
          <w:strike/>
          <w:color w:val="FF0000"/>
          <w:sz w:val="28"/>
          <w:szCs w:val="28"/>
        </w:rPr>
        <w:t xml:space="preserve"> </w:t>
      </w:r>
      <w:r w:rsidR="005E04E3" w:rsidRPr="005E04E3">
        <w:rPr>
          <w:sz w:val="28"/>
          <w:szCs w:val="28"/>
        </w:rPr>
        <w:t>заявителя</w:t>
      </w:r>
      <w:r w:rsidRPr="005E04E3">
        <w:rPr>
          <w:color w:val="000000"/>
          <w:sz w:val="28"/>
          <w:szCs w:val="28"/>
        </w:rPr>
        <w:t>,</w:t>
      </w:r>
      <w:r w:rsidRPr="00FA6E7C">
        <w:rPr>
          <w:color w:val="000000"/>
          <w:sz w:val="28"/>
          <w:szCs w:val="28"/>
        </w:rPr>
        <w:t xml:space="preserve"> либо наименование юридического лица, обратившегося за предоставлением услуги;</w:t>
      </w:r>
    </w:p>
    <w:p w:rsidR="0095787D" w:rsidRPr="00FA6E7C"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текст в заявлении не поддается прочтению;</w:t>
      </w:r>
    </w:p>
    <w:p w:rsidR="0095787D" w:rsidRDefault="0095787D" w:rsidP="0095787D">
      <w:pPr>
        <w:numPr>
          <w:ilvl w:val="0"/>
          <w:numId w:val="6"/>
        </w:numPr>
        <w:shd w:val="clear" w:color="auto" w:fill="FFFFFF"/>
        <w:ind w:left="0" w:firstLine="709"/>
        <w:jc w:val="both"/>
        <w:rPr>
          <w:color w:val="000000"/>
          <w:sz w:val="28"/>
          <w:szCs w:val="28"/>
        </w:rPr>
      </w:pPr>
      <w:r w:rsidRPr="00FA6E7C">
        <w:rPr>
          <w:color w:val="000000"/>
          <w:sz w:val="28"/>
          <w:szCs w:val="28"/>
        </w:rPr>
        <w:t>заявление подписано не уполномоченным лицом</w:t>
      </w:r>
      <w:r>
        <w:rPr>
          <w:color w:val="000000"/>
          <w:sz w:val="28"/>
          <w:szCs w:val="28"/>
        </w:rPr>
        <w:t>;</w:t>
      </w:r>
    </w:p>
    <w:p w:rsidR="0095787D" w:rsidRPr="00FA6E7C" w:rsidRDefault="0095787D" w:rsidP="0095787D">
      <w:pPr>
        <w:shd w:val="clear" w:color="auto" w:fill="FFFFFF"/>
        <w:ind w:firstLine="709"/>
        <w:jc w:val="both"/>
        <w:rPr>
          <w:color w:val="000000"/>
          <w:sz w:val="28"/>
          <w:szCs w:val="28"/>
        </w:rPr>
      </w:pPr>
      <w:r w:rsidRPr="00041816">
        <w:rPr>
          <w:color w:val="000000"/>
          <w:sz w:val="28"/>
          <w:szCs w:val="28"/>
        </w:rP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2.11. Исчерпывающий перечень оснований для отказа в пред</w:t>
      </w:r>
      <w:r w:rsidR="00863A69">
        <w:rPr>
          <w:color w:val="000000"/>
          <w:sz w:val="28"/>
          <w:szCs w:val="28"/>
        </w:rPr>
        <w:t>оставлении муниципальной услуги:</w:t>
      </w:r>
    </w:p>
    <w:p w:rsidR="00FA43B1" w:rsidRPr="00863A69" w:rsidRDefault="00FA43B1" w:rsidP="0095787D">
      <w:pPr>
        <w:shd w:val="clear" w:color="auto" w:fill="FFFFFF"/>
        <w:ind w:firstLine="709"/>
        <w:jc w:val="both"/>
        <w:rPr>
          <w:sz w:val="28"/>
          <w:szCs w:val="28"/>
        </w:rPr>
      </w:pPr>
      <w:r w:rsidRPr="00863A69">
        <w:rPr>
          <w:sz w:val="28"/>
          <w:szCs w:val="28"/>
        </w:rPr>
        <w:t>1) отсутствие документации по планировке территории</w:t>
      </w:r>
      <w:r w:rsidR="001D6B12" w:rsidRPr="00863A69">
        <w:rPr>
          <w:sz w:val="28"/>
          <w:szCs w:val="28"/>
        </w:rPr>
        <w:t>, предусматривающей размещение объекта капитального строительства, для архитектурно-строительного проектирования, получения разрешения на строительство которого запрашивается градостроительный план земельного участка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rsidR="001D6B12" w:rsidRPr="00FA43B1" w:rsidRDefault="001D6B12" w:rsidP="0095787D">
      <w:pPr>
        <w:shd w:val="clear" w:color="auto" w:fill="FFFFFF"/>
        <w:ind w:firstLine="709"/>
        <w:jc w:val="both"/>
        <w:rPr>
          <w:sz w:val="28"/>
          <w:szCs w:val="28"/>
        </w:rPr>
      </w:pPr>
      <w:r w:rsidRPr="00863A69">
        <w:rPr>
          <w:sz w:val="28"/>
          <w:szCs w:val="28"/>
        </w:rPr>
        <w:t xml:space="preserve">2) </w:t>
      </w:r>
      <w:r w:rsidR="00605894" w:rsidRPr="00863A69">
        <w:rPr>
          <w:sz w:val="28"/>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градостроительный план земельного участка запрашивается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2.12. Муниципальная услуга предоставляется Администрацией бесплатно.</w:t>
      </w:r>
    </w:p>
    <w:p w:rsidR="0095787D" w:rsidRPr="00FA6E7C" w:rsidRDefault="0095787D" w:rsidP="0095787D">
      <w:pPr>
        <w:shd w:val="clear" w:color="auto" w:fill="FFFFFF"/>
        <w:ind w:firstLine="709"/>
        <w:jc w:val="both"/>
        <w:rPr>
          <w:color w:val="000000"/>
          <w:sz w:val="28"/>
          <w:szCs w:val="28"/>
        </w:rPr>
      </w:pPr>
      <w:r w:rsidRPr="00FA6E7C">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5787D" w:rsidRPr="00E86C09" w:rsidRDefault="0095787D" w:rsidP="0095787D">
      <w:pPr>
        <w:shd w:val="clear" w:color="auto" w:fill="FFFFFF"/>
        <w:ind w:firstLine="709"/>
        <w:jc w:val="both"/>
        <w:rPr>
          <w:sz w:val="28"/>
          <w:szCs w:val="28"/>
        </w:rPr>
      </w:pPr>
      <w:r w:rsidRPr="00FA6E7C">
        <w:rPr>
          <w:color w:val="000000"/>
          <w:sz w:val="28"/>
          <w:szCs w:val="28"/>
        </w:rPr>
        <w:t>2.14. Срок регистрации запроса заявителя о предоставлении муниципальной услуги.</w:t>
      </w:r>
    </w:p>
    <w:p w:rsidR="0095787D" w:rsidRPr="00E86C09" w:rsidRDefault="0095787D" w:rsidP="0095787D">
      <w:pPr>
        <w:shd w:val="clear" w:color="auto" w:fill="FFFFFF"/>
        <w:ind w:firstLine="709"/>
        <w:jc w:val="both"/>
        <w:rPr>
          <w:sz w:val="28"/>
          <w:szCs w:val="28"/>
        </w:rPr>
      </w:pPr>
      <w:r w:rsidRPr="00E86C09">
        <w:rPr>
          <w:sz w:val="28"/>
          <w:szCs w:val="28"/>
        </w:rPr>
        <w:t>Запрос заявителя о предоставлении муниципальной услуги подлеж</w:t>
      </w:r>
      <w:r>
        <w:rPr>
          <w:sz w:val="28"/>
          <w:szCs w:val="28"/>
        </w:rPr>
        <w:t>и</w:t>
      </w:r>
      <w:r w:rsidRPr="00E86C09">
        <w:rPr>
          <w:sz w:val="28"/>
          <w:szCs w:val="28"/>
        </w:rPr>
        <w:t>т обязательной регистрации в системе электронного документооборота и делопроизводства в Администрации в день  поступления</w:t>
      </w:r>
      <w:r>
        <w:rPr>
          <w:sz w:val="28"/>
          <w:szCs w:val="28"/>
        </w:rPr>
        <w:t xml:space="preserve"> </w:t>
      </w:r>
      <w:r w:rsidRPr="00E86C09">
        <w:rPr>
          <w:sz w:val="28"/>
          <w:szCs w:val="28"/>
        </w:rPr>
        <w:t xml:space="preserve"> независимо от формы представления документов: на бумажных носителях или в электронной форме.</w:t>
      </w:r>
    </w:p>
    <w:p w:rsidR="0095787D" w:rsidRPr="00804AD6" w:rsidRDefault="0095787D" w:rsidP="0095787D">
      <w:pPr>
        <w:shd w:val="clear" w:color="auto" w:fill="FFFFFF"/>
        <w:ind w:firstLine="709"/>
        <w:jc w:val="both"/>
        <w:rPr>
          <w:sz w:val="28"/>
          <w:szCs w:val="28"/>
        </w:rPr>
      </w:pPr>
      <w:r w:rsidRPr="00804AD6">
        <w:rPr>
          <w:sz w:val="28"/>
          <w:szCs w:val="28"/>
        </w:rPr>
        <w:t>Заявление и документы, предоставляемые заявителем в ходе личного приема, регистрируются должностным лицом в течение 15 минут.</w:t>
      </w:r>
    </w:p>
    <w:p w:rsidR="0095787D" w:rsidRPr="00804AD6" w:rsidRDefault="0095787D" w:rsidP="0095787D">
      <w:pPr>
        <w:shd w:val="clear" w:color="auto" w:fill="FFFFFF"/>
        <w:ind w:firstLine="709"/>
        <w:jc w:val="both"/>
        <w:rPr>
          <w:sz w:val="28"/>
          <w:szCs w:val="28"/>
        </w:rPr>
      </w:pPr>
      <w:r w:rsidRPr="00804AD6">
        <w:rPr>
          <w:sz w:val="28"/>
          <w:szCs w:val="28"/>
        </w:rPr>
        <w:t xml:space="preserve">В ходе приема заявителя должностное лицо выдает расписку о приеме документов (Приложение № </w:t>
      </w:r>
      <w:r w:rsidR="002E247B">
        <w:rPr>
          <w:sz w:val="28"/>
          <w:szCs w:val="28"/>
        </w:rPr>
        <w:t>3</w:t>
      </w:r>
      <w:r w:rsidRPr="00804AD6">
        <w:rPr>
          <w:sz w:val="28"/>
          <w:szCs w:val="28"/>
        </w:rPr>
        <w:t>).</w:t>
      </w:r>
    </w:p>
    <w:p w:rsidR="0095787D" w:rsidRPr="00804AD6" w:rsidRDefault="0095787D" w:rsidP="0095787D">
      <w:pPr>
        <w:tabs>
          <w:tab w:val="left" w:pos="142"/>
          <w:tab w:val="left" w:pos="284"/>
        </w:tabs>
        <w:ind w:firstLine="709"/>
        <w:jc w:val="both"/>
        <w:rPr>
          <w:sz w:val="28"/>
          <w:szCs w:val="28"/>
        </w:rPr>
      </w:pPr>
      <w:r w:rsidRPr="00804AD6">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lastRenderedPageBreak/>
        <w:t>2.15.1. Предоставление муниципальной услуги осуществляется в специально выделенных для этих целей помещениях Администрации или в МФЦ.</w:t>
      </w:r>
    </w:p>
    <w:p w:rsidR="0095787D" w:rsidRPr="00804AD6" w:rsidRDefault="0095787D" w:rsidP="0095787D">
      <w:pPr>
        <w:tabs>
          <w:tab w:val="left" w:pos="142"/>
          <w:tab w:val="left" w:pos="284"/>
        </w:tabs>
        <w:ind w:firstLine="709"/>
        <w:jc w:val="both"/>
        <w:rPr>
          <w:sz w:val="28"/>
          <w:szCs w:val="28"/>
        </w:rPr>
      </w:pPr>
      <w:r w:rsidRPr="00804AD6">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5787D" w:rsidRPr="00804AD6" w:rsidRDefault="0095787D" w:rsidP="0095787D">
      <w:pPr>
        <w:tabs>
          <w:tab w:val="left" w:pos="142"/>
          <w:tab w:val="left" w:pos="284"/>
        </w:tabs>
        <w:ind w:firstLine="709"/>
        <w:jc w:val="both"/>
        <w:rPr>
          <w:sz w:val="28"/>
          <w:szCs w:val="28"/>
        </w:rPr>
      </w:pPr>
      <w:r w:rsidRPr="00804AD6">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787D" w:rsidRPr="00804AD6" w:rsidRDefault="0095787D" w:rsidP="0095787D">
      <w:pPr>
        <w:tabs>
          <w:tab w:val="left" w:pos="142"/>
          <w:tab w:val="left" w:pos="284"/>
        </w:tabs>
        <w:ind w:firstLine="709"/>
        <w:jc w:val="both"/>
        <w:rPr>
          <w:strike/>
          <w:sz w:val="28"/>
          <w:szCs w:val="28"/>
        </w:rPr>
      </w:pPr>
      <w:r w:rsidRPr="00804AD6">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95787D" w:rsidRPr="00804AD6" w:rsidRDefault="0095787D" w:rsidP="0095787D">
      <w:pPr>
        <w:tabs>
          <w:tab w:val="left" w:pos="142"/>
          <w:tab w:val="left" w:pos="284"/>
        </w:tabs>
        <w:ind w:firstLine="709"/>
        <w:jc w:val="both"/>
        <w:rPr>
          <w:sz w:val="28"/>
          <w:szCs w:val="28"/>
        </w:rPr>
      </w:pPr>
      <w:r w:rsidRPr="00804AD6">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5787D" w:rsidRPr="00804AD6" w:rsidRDefault="0095787D" w:rsidP="0095787D">
      <w:pPr>
        <w:tabs>
          <w:tab w:val="left" w:pos="142"/>
          <w:tab w:val="left" w:pos="284"/>
        </w:tabs>
        <w:ind w:firstLine="709"/>
        <w:jc w:val="both"/>
        <w:rPr>
          <w:sz w:val="28"/>
          <w:szCs w:val="28"/>
        </w:rPr>
      </w:pPr>
      <w:r w:rsidRPr="00804AD6">
        <w:rPr>
          <w:sz w:val="28"/>
          <w:szCs w:val="28"/>
        </w:rPr>
        <w:t xml:space="preserve">2.15.6. При необходимости инвалиду предоставляется помощник из числа работников Администрации </w:t>
      </w:r>
      <w:r w:rsidR="002E247B">
        <w:rPr>
          <w:sz w:val="28"/>
          <w:szCs w:val="28"/>
        </w:rPr>
        <w:t xml:space="preserve"> или </w:t>
      </w:r>
      <w:r w:rsidRPr="00804AD6">
        <w:rPr>
          <w:sz w:val="28"/>
          <w:szCs w:val="28"/>
        </w:rPr>
        <w:t xml:space="preserve"> МФЦ для преодоления барьеров, возникающих при предоставлении муниципальной услуги наравне с другими гражданами.</w:t>
      </w:r>
    </w:p>
    <w:p w:rsidR="0095787D" w:rsidRPr="00804AD6" w:rsidRDefault="0095787D" w:rsidP="0095787D">
      <w:pPr>
        <w:tabs>
          <w:tab w:val="left" w:pos="142"/>
          <w:tab w:val="left" w:pos="284"/>
        </w:tabs>
        <w:ind w:firstLine="709"/>
        <w:jc w:val="both"/>
        <w:rPr>
          <w:sz w:val="28"/>
          <w:szCs w:val="28"/>
        </w:rPr>
      </w:pPr>
      <w:r w:rsidRPr="00804AD6">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5787D" w:rsidRPr="00804AD6" w:rsidRDefault="0095787D" w:rsidP="0095787D">
      <w:pPr>
        <w:tabs>
          <w:tab w:val="left" w:pos="142"/>
          <w:tab w:val="left" w:pos="284"/>
        </w:tabs>
        <w:ind w:firstLine="709"/>
        <w:jc w:val="both"/>
        <w:rPr>
          <w:sz w:val="28"/>
          <w:szCs w:val="28"/>
        </w:rPr>
      </w:pPr>
      <w:r w:rsidRPr="00804AD6">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5787D" w:rsidRPr="00804AD6" w:rsidRDefault="002E247B" w:rsidP="0095787D">
      <w:pPr>
        <w:tabs>
          <w:tab w:val="left" w:pos="142"/>
          <w:tab w:val="left" w:pos="284"/>
        </w:tabs>
        <w:ind w:firstLine="709"/>
        <w:jc w:val="both"/>
        <w:rPr>
          <w:sz w:val="28"/>
          <w:szCs w:val="28"/>
        </w:rPr>
      </w:pPr>
      <w:r>
        <w:rPr>
          <w:sz w:val="28"/>
          <w:szCs w:val="28"/>
        </w:rPr>
        <w:t>2.15.9</w:t>
      </w:r>
      <w:r w:rsidR="0095787D" w:rsidRPr="00804AD6">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863A69">
        <w:rPr>
          <w:sz w:val="28"/>
          <w:szCs w:val="28"/>
        </w:rPr>
        <w:t>.</w:t>
      </w:r>
    </w:p>
    <w:p w:rsidR="0095787D" w:rsidRPr="00804AD6" w:rsidRDefault="0095787D" w:rsidP="0095787D">
      <w:pPr>
        <w:tabs>
          <w:tab w:val="left" w:pos="142"/>
          <w:tab w:val="left" w:pos="284"/>
        </w:tabs>
        <w:ind w:firstLine="709"/>
        <w:jc w:val="both"/>
        <w:rPr>
          <w:sz w:val="28"/>
          <w:szCs w:val="28"/>
        </w:rPr>
      </w:pPr>
      <w:r w:rsidRPr="00804AD6">
        <w:rPr>
          <w:sz w:val="28"/>
          <w:szCs w:val="28"/>
        </w:rPr>
        <w:t>2.15.1</w:t>
      </w:r>
      <w:r w:rsidR="002E247B">
        <w:rPr>
          <w:sz w:val="28"/>
          <w:szCs w:val="28"/>
        </w:rPr>
        <w:t>0</w:t>
      </w:r>
      <w:r w:rsidRPr="00804AD6">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5787D" w:rsidRPr="00804AD6" w:rsidRDefault="0095787D" w:rsidP="0095787D">
      <w:pPr>
        <w:tabs>
          <w:tab w:val="left" w:pos="142"/>
          <w:tab w:val="left" w:pos="284"/>
        </w:tabs>
        <w:ind w:firstLine="709"/>
        <w:jc w:val="both"/>
        <w:rPr>
          <w:sz w:val="28"/>
          <w:szCs w:val="28"/>
        </w:rPr>
      </w:pPr>
      <w:r w:rsidRPr="00804AD6">
        <w:rPr>
          <w:sz w:val="28"/>
          <w:szCs w:val="28"/>
        </w:rPr>
        <w:t>2.15.1</w:t>
      </w:r>
      <w:r w:rsidR="002E247B">
        <w:rPr>
          <w:sz w:val="28"/>
          <w:szCs w:val="28"/>
        </w:rPr>
        <w:t>1</w:t>
      </w:r>
      <w:r w:rsidRPr="00804AD6">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5787D" w:rsidRPr="00804AD6" w:rsidRDefault="0095787D" w:rsidP="0095787D">
      <w:pPr>
        <w:tabs>
          <w:tab w:val="left" w:pos="142"/>
          <w:tab w:val="left" w:pos="284"/>
        </w:tabs>
        <w:ind w:firstLine="709"/>
        <w:jc w:val="both"/>
        <w:rPr>
          <w:sz w:val="28"/>
          <w:szCs w:val="28"/>
        </w:rPr>
      </w:pPr>
      <w:r w:rsidRPr="00804AD6">
        <w:rPr>
          <w:sz w:val="28"/>
          <w:szCs w:val="28"/>
        </w:rPr>
        <w:t>2.15.1</w:t>
      </w:r>
      <w:r w:rsidR="002E247B">
        <w:rPr>
          <w:sz w:val="28"/>
          <w:szCs w:val="28"/>
        </w:rPr>
        <w:t>2</w:t>
      </w:r>
      <w:r w:rsidRPr="00804AD6">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5787D" w:rsidRPr="00804AD6" w:rsidRDefault="0095787D" w:rsidP="0095787D">
      <w:pPr>
        <w:tabs>
          <w:tab w:val="left" w:pos="142"/>
          <w:tab w:val="left" w:pos="284"/>
        </w:tabs>
        <w:ind w:firstLine="709"/>
        <w:jc w:val="both"/>
        <w:rPr>
          <w:sz w:val="28"/>
          <w:szCs w:val="28"/>
        </w:rPr>
      </w:pPr>
      <w:r w:rsidRPr="00804AD6">
        <w:rPr>
          <w:sz w:val="28"/>
          <w:szCs w:val="28"/>
        </w:rPr>
        <w:t>2.16. Показатели доступности и качества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lastRenderedPageBreak/>
        <w:t>2.16.1. Показатели доступности муниципальной услуги (общие, применимые в отношении всех заявителей):</w:t>
      </w:r>
    </w:p>
    <w:p w:rsidR="0095787D" w:rsidRPr="00804AD6" w:rsidRDefault="0095787D" w:rsidP="0095787D">
      <w:pPr>
        <w:ind w:firstLine="709"/>
        <w:jc w:val="both"/>
        <w:rPr>
          <w:sz w:val="28"/>
          <w:szCs w:val="28"/>
        </w:rPr>
      </w:pPr>
      <w:r w:rsidRPr="00804AD6">
        <w:rPr>
          <w:sz w:val="28"/>
          <w:szCs w:val="28"/>
        </w:rPr>
        <w:t>1) равные права и возможности при получении муниципальной услуги для заявителей;</w:t>
      </w:r>
    </w:p>
    <w:p w:rsidR="0095787D" w:rsidRPr="00804AD6" w:rsidRDefault="0095787D" w:rsidP="0095787D">
      <w:pPr>
        <w:tabs>
          <w:tab w:val="left" w:pos="142"/>
          <w:tab w:val="left" w:pos="284"/>
        </w:tabs>
        <w:ind w:firstLine="709"/>
        <w:jc w:val="both"/>
        <w:rPr>
          <w:sz w:val="28"/>
          <w:szCs w:val="28"/>
        </w:rPr>
      </w:pPr>
      <w:r w:rsidRPr="00804AD6">
        <w:rPr>
          <w:sz w:val="28"/>
          <w:szCs w:val="28"/>
        </w:rPr>
        <w:t>2) транспортная доступность к месту предоставления муниципальной услуги;</w:t>
      </w:r>
    </w:p>
    <w:p w:rsidR="0095787D" w:rsidRPr="00804AD6" w:rsidRDefault="0095787D" w:rsidP="0095787D">
      <w:pPr>
        <w:ind w:firstLine="709"/>
        <w:jc w:val="both"/>
        <w:rPr>
          <w:sz w:val="28"/>
          <w:szCs w:val="28"/>
        </w:rPr>
      </w:pPr>
      <w:r w:rsidRPr="00804AD6">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5787D" w:rsidRPr="00804AD6" w:rsidRDefault="0095787D" w:rsidP="0095787D">
      <w:pPr>
        <w:tabs>
          <w:tab w:val="left" w:pos="142"/>
          <w:tab w:val="left" w:pos="284"/>
        </w:tabs>
        <w:ind w:firstLine="709"/>
        <w:jc w:val="both"/>
        <w:rPr>
          <w:sz w:val="28"/>
          <w:szCs w:val="28"/>
        </w:rPr>
      </w:pPr>
      <w:r w:rsidRPr="00804AD6">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5787D" w:rsidRPr="00804AD6" w:rsidRDefault="0095787D" w:rsidP="0095787D">
      <w:pPr>
        <w:ind w:firstLine="709"/>
        <w:jc w:val="both"/>
        <w:rPr>
          <w:sz w:val="28"/>
          <w:szCs w:val="28"/>
        </w:rPr>
      </w:pPr>
      <w:r w:rsidRPr="00804AD6">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5787D" w:rsidRPr="00804AD6" w:rsidRDefault="0095787D" w:rsidP="0095787D">
      <w:pPr>
        <w:ind w:firstLine="709"/>
        <w:jc w:val="both"/>
        <w:rPr>
          <w:sz w:val="28"/>
          <w:szCs w:val="28"/>
        </w:rPr>
      </w:pPr>
      <w:r w:rsidRPr="00804AD6">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5787D" w:rsidRPr="00804AD6" w:rsidRDefault="0095787D" w:rsidP="0095787D">
      <w:pPr>
        <w:ind w:firstLine="709"/>
        <w:jc w:val="both"/>
        <w:rPr>
          <w:sz w:val="28"/>
          <w:szCs w:val="28"/>
        </w:rPr>
      </w:pPr>
      <w:r w:rsidRPr="00804AD6">
        <w:rPr>
          <w:sz w:val="28"/>
          <w:szCs w:val="28"/>
        </w:rPr>
        <w:t>2.16.2. Показатели доступности муниципальной услуги (специальные, применимые в отношении инвалидов):</w:t>
      </w:r>
    </w:p>
    <w:p w:rsidR="0095787D" w:rsidRPr="00804AD6" w:rsidRDefault="0095787D" w:rsidP="0095787D">
      <w:pPr>
        <w:ind w:firstLine="709"/>
        <w:jc w:val="both"/>
        <w:rPr>
          <w:sz w:val="28"/>
          <w:szCs w:val="28"/>
        </w:rPr>
      </w:pPr>
      <w:r w:rsidRPr="00804AD6">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5787D" w:rsidRPr="00804AD6" w:rsidRDefault="0095787D" w:rsidP="0095787D">
      <w:pPr>
        <w:ind w:firstLine="709"/>
        <w:jc w:val="both"/>
        <w:rPr>
          <w:sz w:val="28"/>
          <w:szCs w:val="28"/>
        </w:rPr>
      </w:pPr>
      <w:r w:rsidRPr="00804AD6">
        <w:rPr>
          <w:sz w:val="28"/>
          <w:szCs w:val="28"/>
        </w:rPr>
        <w:t>2) обеспечение беспрепятственного доступа инвалидов к помещениям, в которых предоставляется муниципальная услуга;</w:t>
      </w:r>
    </w:p>
    <w:p w:rsidR="0095787D" w:rsidRPr="00804AD6" w:rsidRDefault="0095787D" w:rsidP="0095787D">
      <w:pPr>
        <w:ind w:firstLine="709"/>
        <w:jc w:val="both"/>
        <w:rPr>
          <w:sz w:val="28"/>
          <w:szCs w:val="28"/>
        </w:rPr>
      </w:pPr>
      <w:r w:rsidRPr="00804AD6">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5787D" w:rsidRPr="00804AD6" w:rsidRDefault="0095787D" w:rsidP="0095787D">
      <w:pPr>
        <w:ind w:firstLine="709"/>
        <w:jc w:val="both"/>
        <w:rPr>
          <w:sz w:val="28"/>
          <w:szCs w:val="28"/>
        </w:rPr>
      </w:pPr>
      <w:r w:rsidRPr="00804AD6">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5787D" w:rsidRPr="00804AD6" w:rsidRDefault="0095787D" w:rsidP="0095787D">
      <w:pPr>
        <w:ind w:firstLine="709"/>
        <w:jc w:val="both"/>
        <w:rPr>
          <w:sz w:val="28"/>
          <w:szCs w:val="28"/>
        </w:rPr>
      </w:pPr>
      <w:r w:rsidRPr="00804AD6">
        <w:rPr>
          <w:sz w:val="28"/>
          <w:szCs w:val="28"/>
        </w:rPr>
        <w:t>2.16.3. Показатели качества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1) соблюдение срока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2) соблюдение требований стандарта предоставления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3) удовлетворенность заявителя профессионализмом должностных лиц Администрации, МФЦ при предоставлении услуги;</w:t>
      </w:r>
    </w:p>
    <w:p w:rsidR="0095787D" w:rsidRPr="00804AD6" w:rsidRDefault="0095787D" w:rsidP="0095787D">
      <w:pPr>
        <w:autoSpaceDE w:val="0"/>
        <w:autoSpaceDN w:val="0"/>
        <w:adjustRightInd w:val="0"/>
        <w:ind w:firstLine="709"/>
        <w:jc w:val="both"/>
        <w:rPr>
          <w:sz w:val="28"/>
          <w:szCs w:val="28"/>
        </w:rPr>
      </w:pPr>
      <w:r w:rsidRPr="00804AD6">
        <w:rPr>
          <w:sz w:val="28"/>
          <w:szCs w:val="28"/>
        </w:rPr>
        <w:t xml:space="preserve">4) соблюдение времени ожидания в очереди при подаче запроса и получении результата; </w:t>
      </w:r>
    </w:p>
    <w:p w:rsidR="0095787D" w:rsidRPr="00804AD6" w:rsidRDefault="0095787D" w:rsidP="0095787D">
      <w:pPr>
        <w:autoSpaceDE w:val="0"/>
        <w:autoSpaceDN w:val="0"/>
        <w:adjustRightInd w:val="0"/>
        <w:ind w:firstLine="709"/>
        <w:jc w:val="both"/>
        <w:rPr>
          <w:sz w:val="28"/>
          <w:szCs w:val="28"/>
        </w:rPr>
      </w:pPr>
      <w:r w:rsidRPr="00804AD6">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95787D" w:rsidRPr="00804AD6" w:rsidRDefault="0095787D" w:rsidP="0095787D">
      <w:pPr>
        <w:tabs>
          <w:tab w:val="left" w:pos="142"/>
          <w:tab w:val="left" w:pos="284"/>
        </w:tabs>
        <w:ind w:firstLine="709"/>
        <w:jc w:val="both"/>
        <w:rPr>
          <w:sz w:val="28"/>
          <w:szCs w:val="28"/>
        </w:rPr>
      </w:pPr>
      <w:r w:rsidRPr="00804AD6">
        <w:rPr>
          <w:sz w:val="28"/>
          <w:szCs w:val="28"/>
        </w:rPr>
        <w:t>6) отсутствие жалоб на действия или бездействия должностных лиц Администрации, поданных в установленном порядке.</w:t>
      </w:r>
    </w:p>
    <w:p w:rsidR="0095787D" w:rsidRPr="00481BF5" w:rsidRDefault="0095787D" w:rsidP="0095787D">
      <w:pPr>
        <w:shd w:val="clear" w:color="auto" w:fill="FFFFFF"/>
        <w:ind w:firstLine="709"/>
        <w:jc w:val="both"/>
        <w:rPr>
          <w:color w:val="000000"/>
          <w:sz w:val="28"/>
          <w:szCs w:val="28"/>
        </w:rPr>
      </w:pPr>
      <w:bookmarkStart w:id="6" w:name="sub_1222"/>
      <w:r w:rsidRPr="00804AD6">
        <w:rPr>
          <w:color w:val="000000"/>
          <w:sz w:val="28"/>
          <w:szCs w:val="28"/>
        </w:rPr>
        <w:t>2.17. Особенности предоставления муниципальной</w:t>
      </w:r>
      <w:r w:rsidRPr="00481BF5">
        <w:rPr>
          <w:color w:val="000000"/>
          <w:sz w:val="28"/>
          <w:szCs w:val="28"/>
        </w:rPr>
        <w:t xml:space="preserve"> услуги в МФЦ.</w:t>
      </w:r>
    </w:p>
    <w:bookmarkEnd w:id="6"/>
    <w:p w:rsidR="0095787D" w:rsidRPr="00481BF5" w:rsidRDefault="0095787D" w:rsidP="0095787D">
      <w:pPr>
        <w:shd w:val="clear" w:color="auto" w:fill="FFFFFF"/>
        <w:ind w:firstLine="709"/>
        <w:jc w:val="both"/>
        <w:rPr>
          <w:color w:val="000000"/>
          <w:sz w:val="28"/>
          <w:szCs w:val="28"/>
        </w:rPr>
      </w:pPr>
      <w:r w:rsidRPr="00481BF5">
        <w:rPr>
          <w:color w:val="000000"/>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5787D" w:rsidRPr="00481BF5" w:rsidRDefault="0095787D" w:rsidP="0095787D">
      <w:pPr>
        <w:shd w:val="clear" w:color="auto" w:fill="FFFFFF"/>
        <w:ind w:firstLine="709"/>
        <w:jc w:val="both"/>
        <w:rPr>
          <w:color w:val="000000"/>
          <w:sz w:val="28"/>
          <w:szCs w:val="28"/>
        </w:rPr>
      </w:pPr>
      <w:bookmarkStart w:id="7" w:name="sub_2221"/>
      <w:r w:rsidRPr="00481BF5">
        <w:rPr>
          <w:color w:val="000000"/>
          <w:sz w:val="28"/>
          <w:szCs w:val="28"/>
        </w:rPr>
        <w:t>2.17.1. МФЦ осуществляет:</w:t>
      </w:r>
    </w:p>
    <w:bookmarkEnd w:id="7"/>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информирование граждан и организаций по вопросам предоставления муниципальных услуг;</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обработку персональных данных, связанных с предоставлением муниципальных услуг.</w:t>
      </w:r>
    </w:p>
    <w:p w:rsidR="0095787D" w:rsidRPr="00481BF5" w:rsidRDefault="0095787D" w:rsidP="0095787D">
      <w:pPr>
        <w:shd w:val="clear" w:color="auto" w:fill="FFFFFF"/>
        <w:ind w:firstLine="709"/>
        <w:jc w:val="both"/>
        <w:rPr>
          <w:color w:val="000000"/>
          <w:sz w:val="28"/>
          <w:szCs w:val="28"/>
        </w:rPr>
      </w:pPr>
      <w:bookmarkStart w:id="8" w:name="sub_2222"/>
      <w:r w:rsidRPr="00481BF5">
        <w:rPr>
          <w:color w:val="000000"/>
          <w:sz w:val="28"/>
          <w:szCs w:val="28"/>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а) определяет предмет обращения;</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б) проводит проверку полномочий лица, подающего документы;</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в) проводит проверку правильности заполнения запроса;</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д) заверяет электронное дело своей </w:t>
      </w:r>
      <w:hyperlink r:id="rId12" w:history="1">
        <w:r w:rsidRPr="00863A69">
          <w:rPr>
            <w:rStyle w:val="a7"/>
            <w:color w:val="auto"/>
            <w:sz w:val="28"/>
            <w:szCs w:val="28"/>
            <w:u w:val="none"/>
          </w:rPr>
          <w:t>электронной подписью</w:t>
        </w:r>
      </w:hyperlink>
      <w:r w:rsidRPr="00481BF5">
        <w:rPr>
          <w:color w:val="000000"/>
          <w:sz w:val="28"/>
          <w:szCs w:val="28"/>
        </w:rPr>
        <w:t xml:space="preserve"> (далее - ЭП);</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е) направляет копии документов и реестр документов в Администрацию:</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в электронном виде (в составе пакетов электронных дел) в день обращения заявителя в МФЦ;</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По окончании приема документов специалист МФЦ выдает заявителю расписку в приеме документов.</w:t>
      </w:r>
    </w:p>
    <w:p w:rsidR="0095787D" w:rsidRPr="00481BF5" w:rsidRDefault="0095787D" w:rsidP="0095787D">
      <w:pPr>
        <w:shd w:val="clear" w:color="auto" w:fill="FFFFFF"/>
        <w:ind w:firstLine="709"/>
        <w:jc w:val="both"/>
        <w:rPr>
          <w:color w:val="000000"/>
          <w:sz w:val="28"/>
          <w:szCs w:val="28"/>
        </w:rPr>
      </w:pPr>
      <w:bookmarkStart w:id="9" w:name="sub_2223"/>
      <w:r w:rsidRPr="00481BF5">
        <w:rPr>
          <w:color w:val="000000"/>
          <w:sz w:val="28"/>
          <w:szCs w:val="28"/>
        </w:rPr>
        <w:t xml:space="preserve">2.17.3. При указании заявителем места получения ответа (результата предоставления муниципальной услуги) посредством МФЦ должностное лицо </w:t>
      </w:r>
      <w:r w:rsidRPr="00481BF5">
        <w:rPr>
          <w:color w:val="000000"/>
          <w:sz w:val="28"/>
          <w:szCs w:val="28"/>
        </w:rPr>
        <w:lastRenderedPageBreak/>
        <w:t>Администрации,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9"/>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5787D" w:rsidRPr="00804AD6" w:rsidRDefault="0095787D" w:rsidP="0095787D">
      <w:pPr>
        <w:shd w:val="clear" w:color="auto" w:fill="FFFFFF"/>
        <w:ind w:firstLine="709"/>
        <w:jc w:val="both"/>
        <w:rPr>
          <w:sz w:val="28"/>
          <w:szCs w:val="28"/>
        </w:rPr>
      </w:pPr>
      <w:r w:rsidRPr="00481BF5">
        <w:rPr>
          <w:color w:val="000000"/>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w:t>
      </w:r>
      <w:r w:rsidRPr="00804AD6">
        <w:rPr>
          <w:sz w:val="28"/>
          <w:szCs w:val="28"/>
        </w:rPr>
        <w:t>также о возможности получения документов в МФЦ.</w:t>
      </w:r>
    </w:p>
    <w:p w:rsidR="0095787D" w:rsidRPr="00B15FF0" w:rsidRDefault="0095787D" w:rsidP="0095787D">
      <w:pPr>
        <w:ind w:firstLine="709"/>
        <w:jc w:val="both"/>
        <w:outlineLvl w:val="1"/>
        <w:rPr>
          <w:sz w:val="28"/>
          <w:szCs w:val="28"/>
        </w:rPr>
      </w:pPr>
      <w:r w:rsidRPr="00B15FF0">
        <w:rPr>
          <w:sz w:val="28"/>
          <w:szCs w:val="28"/>
        </w:rPr>
        <w:t>2.18. Особенности предоставления муниципальной услуги в электронном виде,</w:t>
      </w:r>
      <w:r w:rsidRPr="00B15FF0">
        <w:rPr>
          <w:b/>
          <w:sz w:val="28"/>
          <w:szCs w:val="28"/>
        </w:rPr>
        <w:t xml:space="preserve"> </w:t>
      </w:r>
      <w:r w:rsidRPr="00B15FF0">
        <w:rPr>
          <w:sz w:val="28"/>
          <w:szCs w:val="28"/>
        </w:rPr>
        <w:t>в том числе предоставления возможности подачи электронных документов на ПГУ ЛО.</w:t>
      </w:r>
    </w:p>
    <w:p w:rsidR="0095787D" w:rsidRPr="00B15FF0" w:rsidRDefault="0095787D" w:rsidP="0095787D">
      <w:pPr>
        <w:ind w:firstLine="709"/>
        <w:jc w:val="both"/>
        <w:outlineLvl w:val="1"/>
        <w:rPr>
          <w:sz w:val="28"/>
          <w:szCs w:val="28"/>
        </w:rPr>
      </w:pPr>
      <w:r w:rsidRPr="00B15FF0">
        <w:rPr>
          <w:sz w:val="28"/>
          <w:szCs w:val="28"/>
        </w:rPr>
        <w:t>Предоставление муниципальной услуги в электронном виде осуществляется при технической реализации услуги на ПГУ ЛО.</w:t>
      </w:r>
    </w:p>
    <w:p w:rsidR="0095787D" w:rsidRPr="00B15FF0" w:rsidRDefault="0095787D" w:rsidP="0095787D">
      <w:pPr>
        <w:ind w:firstLine="709"/>
        <w:jc w:val="both"/>
        <w:outlineLvl w:val="1"/>
        <w:rPr>
          <w:sz w:val="28"/>
          <w:szCs w:val="28"/>
        </w:rPr>
      </w:pPr>
      <w:r w:rsidRPr="00B15FF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787D" w:rsidRPr="00B15FF0" w:rsidRDefault="0095787D" w:rsidP="0095787D">
      <w:pPr>
        <w:ind w:firstLine="709"/>
        <w:jc w:val="both"/>
        <w:outlineLvl w:val="1"/>
        <w:rPr>
          <w:sz w:val="28"/>
          <w:szCs w:val="28"/>
        </w:rPr>
      </w:pPr>
      <w:r w:rsidRPr="00B15FF0">
        <w:rPr>
          <w:sz w:val="28"/>
          <w:szCs w:val="28"/>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95787D" w:rsidRPr="00B15FF0" w:rsidRDefault="0095787D" w:rsidP="0095787D">
      <w:pPr>
        <w:ind w:firstLine="709"/>
        <w:jc w:val="both"/>
        <w:outlineLvl w:val="1"/>
        <w:rPr>
          <w:sz w:val="28"/>
          <w:szCs w:val="28"/>
        </w:rPr>
      </w:pPr>
      <w:r w:rsidRPr="00B15FF0">
        <w:rPr>
          <w:sz w:val="28"/>
          <w:szCs w:val="28"/>
        </w:rPr>
        <w:t xml:space="preserve">2.18.2. Муниципальная услуга может быть получена через ПГУ ЛО следующими способами: </w:t>
      </w:r>
    </w:p>
    <w:p w:rsidR="0095787D" w:rsidRPr="00B15FF0" w:rsidRDefault="0095787D" w:rsidP="0095787D">
      <w:pPr>
        <w:jc w:val="both"/>
        <w:outlineLvl w:val="1"/>
        <w:rPr>
          <w:sz w:val="28"/>
          <w:szCs w:val="28"/>
        </w:rPr>
      </w:pPr>
      <w:r w:rsidRPr="00B15FF0">
        <w:rPr>
          <w:sz w:val="28"/>
          <w:szCs w:val="28"/>
        </w:rPr>
        <w:t>с обязательной личной явкой на прием в Администрацию;</w:t>
      </w:r>
    </w:p>
    <w:p w:rsidR="0095787D" w:rsidRPr="00B15FF0" w:rsidRDefault="0095787D" w:rsidP="0095787D">
      <w:pPr>
        <w:jc w:val="both"/>
        <w:outlineLvl w:val="1"/>
        <w:rPr>
          <w:sz w:val="28"/>
          <w:szCs w:val="28"/>
        </w:rPr>
      </w:pPr>
      <w:r w:rsidRPr="00B15FF0">
        <w:rPr>
          <w:sz w:val="28"/>
          <w:szCs w:val="28"/>
        </w:rPr>
        <w:t xml:space="preserve">без личной явки на прием в Администрацию. </w:t>
      </w:r>
    </w:p>
    <w:p w:rsidR="0095787D" w:rsidRPr="00B15FF0" w:rsidRDefault="0095787D" w:rsidP="0095787D">
      <w:pPr>
        <w:ind w:firstLine="709"/>
        <w:jc w:val="both"/>
        <w:outlineLvl w:val="1"/>
        <w:rPr>
          <w:sz w:val="28"/>
          <w:szCs w:val="28"/>
        </w:rPr>
      </w:pPr>
      <w:r w:rsidRPr="00B15FF0">
        <w:rPr>
          <w:sz w:val="28"/>
          <w:szCs w:val="28"/>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5787D" w:rsidRPr="00B15FF0" w:rsidRDefault="0095787D" w:rsidP="0095787D">
      <w:pPr>
        <w:ind w:firstLine="709"/>
        <w:jc w:val="both"/>
        <w:outlineLvl w:val="1"/>
        <w:rPr>
          <w:sz w:val="28"/>
          <w:szCs w:val="28"/>
        </w:rPr>
      </w:pPr>
      <w:r w:rsidRPr="00B15FF0">
        <w:rPr>
          <w:sz w:val="28"/>
          <w:szCs w:val="28"/>
        </w:rPr>
        <w:t>2.18.4. Для подачи заявления через ПГУ ЛО заявитель должен выполнить следующие действия:</w:t>
      </w:r>
    </w:p>
    <w:p w:rsidR="0095787D" w:rsidRPr="00B15FF0" w:rsidRDefault="0095787D" w:rsidP="0095787D">
      <w:pPr>
        <w:jc w:val="both"/>
        <w:outlineLvl w:val="1"/>
        <w:rPr>
          <w:sz w:val="28"/>
          <w:szCs w:val="28"/>
        </w:rPr>
      </w:pPr>
      <w:r w:rsidRPr="00B15FF0">
        <w:rPr>
          <w:sz w:val="28"/>
          <w:szCs w:val="28"/>
        </w:rPr>
        <w:t>пройти идентификацию и аутентификацию в ЕСИА;</w:t>
      </w:r>
    </w:p>
    <w:p w:rsidR="0095787D" w:rsidRPr="00B15FF0" w:rsidRDefault="0095787D" w:rsidP="0095787D">
      <w:pPr>
        <w:jc w:val="both"/>
        <w:outlineLvl w:val="1"/>
        <w:rPr>
          <w:sz w:val="28"/>
          <w:szCs w:val="28"/>
        </w:rPr>
      </w:pPr>
      <w:r w:rsidRPr="00B15FF0">
        <w:rPr>
          <w:sz w:val="28"/>
          <w:szCs w:val="28"/>
        </w:rPr>
        <w:t>в личном кабинете на ПГУ ЛО  заполнить в электронном виде заявление на оказание услуги;</w:t>
      </w:r>
    </w:p>
    <w:p w:rsidR="0095787D" w:rsidRPr="00B15FF0" w:rsidRDefault="0095787D" w:rsidP="0095787D">
      <w:pPr>
        <w:ind w:firstLine="709"/>
        <w:jc w:val="both"/>
        <w:outlineLvl w:val="1"/>
        <w:rPr>
          <w:sz w:val="28"/>
          <w:szCs w:val="28"/>
        </w:rPr>
      </w:pPr>
      <w:r w:rsidRPr="00B15FF0">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5787D" w:rsidRPr="00B15FF0" w:rsidRDefault="0095787D" w:rsidP="0095787D">
      <w:pPr>
        <w:ind w:firstLine="709"/>
        <w:jc w:val="both"/>
        <w:outlineLvl w:val="1"/>
        <w:rPr>
          <w:sz w:val="28"/>
          <w:szCs w:val="28"/>
        </w:rPr>
      </w:pPr>
      <w:r w:rsidRPr="00B15FF0">
        <w:rPr>
          <w:sz w:val="28"/>
          <w:szCs w:val="28"/>
        </w:rPr>
        <w:lastRenderedPageBreak/>
        <w:t>в случае, если заявитель выбрал способ оказания услуги без личной явки на прием в Администрацию:</w:t>
      </w:r>
    </w:p>
    <w:p w:rsidR="0095787D" w:rsidRPr="00B15FF0" w:rsidRDefault="0095787D" w:rsidP="0095787D">
      <w:pPr>
        <w:ind w:firstLine="709"/>
        <w:jc w:val="both"/>
        <w:outlineLvl w:val="1"/>
        <w:rPr>
          <w:sz w:val="28"/>
          <w:szCs w:val="28"/>
        </w:rPr>
      </w:pPr>
      <w:r w:rsidRPr="00B15FF0">
        <w:rPr>
          <w:sz w:val="28"/>
          <w:szCs w:val="28"/>
        </w:rPr>
        <w:t xml:space="preserve">- приложить к заявлению электронные документы, заверенные усиленной квалифицированной электронной подписью; </w:t>
      </w:r>
    </w:p>
    <w:p w:rsidR="0095787D" w:rsidRPr="00B15FF0" w:rsidRDefault="0095787D" w:rsidP="0095787D">
      <w:pPr>
        <w:ind w:firstLine="709"/>
        <w:jc w:val="both"/>
        <w:outlineLvl w:val="1"/>
        <w:rPr>
          <w:sz w:val="28"/>
          <w:szCs w:val="28"/>
        </w:rPr>
      </w:pPr>
      <w:r w:rsidRPr="00B15FF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5787D" w:rsidRPr="00B15FF0" w:rsidRDefault="0095787D" w:rsidP="0095787D">
      <w:pPr>
        <w:ind w:firstLine="709"/>
        <w:jc w:val="both"/>
        <w:outlineLvl w:val="1"/>
        <w:rPr>
          <w:sz w:val="28"/>
          <w:szCs w:val="28"/>
        </w:rPr>
      </w:pPr>
      <w:r w:rsidRPr="00B15FF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5787D" w:rsidRPr="00B15FF0" w:rsidRDefault="0095787D" w:rsidP="0095787D">
      <w:pPr>
        <w:ind w:firstLine="709"/>
        <w:jc w:val="both"/>
        <w:outlineLvl w:val="1"/>
        <w:rPr>
          <w:sz w:val="28"/>
          <w:szCs w:val="28"/>
        </w:rPr>
      </w:pPr>
      <w:r w:rsidRPr="00B15FF0">
        <w:rPr>
          <w:sz w:val="28"/>
          <w:szCs w:val="28"/>
        </w:rPr>
        <w:t xml:space="preserve">направить пакет электронных документов в Администрацию посредством функционала ПГУ ЛО. </w:t>
      </w:r>
    </w:p>
    <w:p w:rsidR="0095787D" w:rsidRPr="00B15FF0" w:rsidRDefault="0095787D" w:rsidP="0095787D">
      <w:pPr>
        <w:ind w:firstLine="709"/>
        <w:jc w:val="both"/>
        <w:outlineLvl w:val="1"/>
        <w:rPr>
          <w:sz w:val="28"/>
          <w:szCs w:val="28"/>
        </w:rPr>
      </w:pPr>
      <w:r w:rsidRPr="00B15FF0">
        <w:rPr>
          <w:sz w:val="28"/>
          <w:szCs w:val="28"/>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15FF0">
        <w:rPr>
          <w:sz w:val="28"/>
          <w:szCs w:val="28"/>
        </w:rPr>
        <w:t>Межвед</w:t>
      </w:r>
      <w:proofErr w:type="spellEnd"/>
      <w:r w:rsidRPr="00B15FF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5787D" w:rsidRPr="00B15FF0" w:rsidRDefault="0095787D" w:rsidP="0095787D">
      <w:pPr>
        <w:ind w:firstLine="709"/>
        <w:jc w:val="both"/>
        <w:outlineLvl w:val="1"/>
        <w:rPr>
          <w:sz w:val="28"/>
          <w:szCs w:val="28"/>
        </w:rPr>
      </w:pPr>
      <w:r w:rsidRPr="00B15FF0">
        <w:rPr>
          <w:sz w:val="28"/>
          <w:szCs w:val="28"/>
        </w:rPr>
        <w:t xml:space="preserve">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5787D" w:rsidRPr="00B15FF0" w:rsidRDefault="0095787D" w:rsidP="0095787D">
      <w:pPr>
        <w:ind w:firstLine="709"/>
        <w:jc w:val="both"/>
        <w:outlineLvl w:val="1"/>
        <w:rPr>
          <w:sz w:val="28"/>
          <w:szCs w:val="28"/>
        </w:rPr>
      </w:pPr>
      <w:r w:rsidRPr="00B15FF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787D" w:rsidRPr="00B15FF0" w:rsidRDefault="0095787D" w:rsidP="0095787D">
      <w:pPr>
        <w:ind w:firstLine="709"/>
        <w:jc w:val="both"/>
        <w:outlineLvl w:val="1"/>
        <w:rPr>
          <w:sz w:val="28"/>
          <w:szCs w:val="28"/>
        </w:rPr>
      </w:pPr>
      <w:r w:rsidRPr="00B15FF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15FF0">
        <w:rPr>
          <w:sz w:val="28"/>
          <w:szCs w:val="28"/>
        </w:rPr>
        <w:t>Межвед</w:t>
      </w:r>
      <w:proofErr w:type="spellEnd"/>
      <w:r w:rsidRPr="00B15FF0">
        <w:rPr>
          <w:sz w:val="28"/>
          <w:szCs w:val="28"/>
        </w:rPr>
        <w:t xml:space="preserve"> ЛО» формы о принятом решении и переводит дело в архив АИС «</w:t>
      </w:r>
      <w:proofErr w:type="spellStart"/>
      <w:r w:rsidRPr="00B15FF0">
        <w:rPr>
          <w:sz w:val="28"/>
          <w:szCs w:val="28"/>
        </w:rPr>
        <w:t>Межвед</w:t>
      </w:r>
      <w:proofErr w:type="spellEnd"/>
      <w:r w:rsidRPr="00B15FF0">
        <w:rPr>
          <w:sz w:val="28"/>
          <w:szCs w:val="28"/>
        </w:rPr>
        <w:t xml:space="preserve"> ЛО»;</w:t>
      </w:r>
    </w:p>
    <w:p w:rsidR="0095787D" w:rsidRPr="00B15FF0" w:rsidRDefault="0095787D" w:rsidP="0095787D">
      <w:pPr>
        <w:ind w:firstLine="709"/>
        <w:jc w:val="both"/>
        <w:outlineLvl w:val="1"/>
        <w:rPr>
          <w:sz w:val="28"/>
          <w:szCs w:val="28"/>
        </w:rPr>
      </w:pPr>
      <w:r w:rsidRPr="00B15FF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5787D" w:rsidRPr="00B15FF0" w:rsidRDefault="0095787D" w:rsidP="0095787D">
      <w:pPr>
        <w:ind w:firstLine="709"/>
        <w:jc w:val="both"/>
        <w:outlineLvl w:val="1"/>
        <w:rPr>
          <w:sz w:val="28"/>
          <w:szCs w:val="28"/>
        </w:rPr>
      </w:pPr>
      <w:r w:rsidRPr="00B15FF0">
        <w:rPr>
          <w:sz w:val="28"/>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95787D" w:rsidRPr="00B15FF0" w:rsidRDefault="0095787D" w:rsidP="0095787D">
      <w:pPr>
        <w:ind w:firstLine="709"/>
        <w:jc w:val="both"/>
        <w:outlineLvl w:val="1"/>
        <w:rPr>
          <w:sz w:val="28"/>
          <w:szCs w:val="28"/>
        </w:rPr>
      </w:pPr>
      <w:r w:rsidRPr="00B15FF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5787D" w:rsidRPr="00B15FF0" w:rsidRDefault="0095787D" w:rsidP="0095787D">
      <w:pPr>
        <w:ind w:firstLine="709"/>
        <w:jc w:val="both"/>
        <w:outlineLvl w:val="1"/>
        <w:rPr>
          <w:sz w:val="28"/>
          <w:szCs w:val="28"/>
        </w:rPr>
      </w:pPr>
      <w:r w:rsidRPr="00B15FF0">
        <w:rPr>
          <w:sz w:val="28"/>
          <w:szCs w:val="28"/>
        </w:rPr>
        <w:lastRenderedPageBreak/>
        <w:t>формирует через АИС «</w:t>
      </w:r>
      <w:proofErr w:type="spellStart"/>
      <w:r w:rsidRPr="00B15FF0">
        <w:rPr>
          <w:sz w:val="28"/>
          <w:szCs w:val="28"/>
        </w:rPr>
        <w:t>Межвед</w:t>
      </w:r>
      <w:proofErr w:type="spellEnd"/>
      <w:r w:rsidRPr="00B15FF0">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15FF0">
        <w:rPr>
          <w:sz w:val="28"/>
          <w:szCs w:val="28"/>
        </w:rPr>
        <w:t>Межвед</w:t>
      </w:r>
      <w:proofErr w:type="spellEnd"/>
      <w:r w:rsidRPr="00B15FF0">
        <w:rPr>
          <w:sz w:val="28"/>
          <w:szCs w:val="28"/>
        </w:rPr>
        <w:t xml:space="preserve"> ЛО» дело переводит в статус «Заявитель приглашен на прием». </w:t>
      </w:r>
    </w:p>
    <w:p w:rsidR="0095787D" w:rsidRPr="00B15FF0" w:rsidRDefault="0095787D" w:rsidP="0095787D">
      <w:pPr>
        <w:ind w:firstLine="709"/>
        <w:jc w:val="both"/>
        <w:outlineLvl w:val="1"/>
        <w:rPr>
          <w:sz w:val="28"/>
          <w:szCs w:val="28"/>
        </w:rPr>
      </w:pPr>
      <w:r w:rsidRPr="00B15FF0">
        <w:rPr>
          <w:sz w:val="28"/>
          <w:szCs w:val="28"/>
        </w:rPr>
        <w:t>В случае неявки заявителя на прием в назначенное время заявление и документы хранятся в АИС «</w:t>
      </w:r>
      <w:proofErr w:type="spellStart"/>
      <w:r w:rsidRPr="00B15FF0">
        <w:rPr>
          <w:sz w:val="28"/>
          <w:szCs w:val="28"/>
        </w:rPr>
        <w:t>Межвед</w:t>
      </w:r>
      <w:proofErr w:type="spellEnd"/>
      <w:r w:rsidRPr="00B15FF0">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B15FF0">
        <w:rPr>
          <w:sz w:val="28"/>
          <w:szCs w:val="28"/>
        </w:rPr>
        <w:t>Межвед</w:t>
      </w:r>
      <w:proofErr w:type="spellEnd"/>
      <w:r w:rsidRPr="00B15FF0">
        <w:rPr>
          <w:sz w:val="28"/>
          <w:szCs w:val="28"/>
        </w:rPr>
        <w:t xml:space="preserve"> ЛО».</w:t>
      </w:r>
    </w:p>
    <w:p w:rsidR="0095787D" w:rsidRPr="00B15FF0" w:rsidRDefault="0095787D" w:rsidP="0095787D">
      <w:pPr>
        <w:ind w:firstLine="709"/>
        <w:jc w:val="both"/>
        <w:outlineLvl w:val="1"/>
        <w:rPr>
          <w:sz w:val="28"/>
          <w:szCs w:val="28"/>
        </w:rPr>
      </w:pPr>
      <w:r w:rsidRPr="00B15FF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15FF0">
        <w:rPr>
          <w:sz w:val="28"/>
          <w:szCs w:val="28"/>
        </w:rPr>
        <w:t>Межвед</w:t>
      </w:r>
      <w:proofErr w:type="spellEnd"/>
      <w:r w:rsidRPr="00B15FF0">
        <w:rPr>
          <w:sz w:val="28"/>
          <w:szCs w:val="28"/>
        </w:rPr>
        <w:t xml:space="preserve"> ЛО», дело переводит в статус «Прием заявителя окончен».</w:t>
      </w:r>
    </w:p>
    <w:p w:rsidR="0095787D" w:rsidRPr="00B15FF0" w:rsidRDefault="0095787D" w:rsidP="0095787D">
      <w:pPr>
        <w:ind w:firstLine="709"/>
        <w:jc w:val="both"/>
        <w:outlineLvl w:val="1"/>
        <w:rPr>
          <w:sz w:val="28"/>
          <w:szCs w:val="28"/>
        </w:rPr>
      </w:pPr>
      <w:r w:rsidRPr="00B15FF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15FF0">
        <w:rPr>
          <w:sz w:val="28"/>
          <w:szCs w:val="28"/>
        </w:rPr>
        <w:t>Межвед</w:t>
      </w:r>
      <w:proofErr w:type="spellEnd"/>
      <w:r w:rsidRPr="00B15FF0">
        <w:rPr>
          <w:sz w:val="28"/>
          <w:szCs w:val="28"/>
        </w:rPr>
        <w:t xml:space="preserve"> ЛО» формы о принятом решении и переводит дело в архив АИС «</w:t>
      </w:r>
      <w:proofErr w:type="spellStart"/>
      <w:r w:rsidRPr="00B15FF0">
        <w:rPr>
          <w:sz w:val="28"/>
          <w:szCs w:val="28"/>
        </w:rPr>
        <w:t>Межвед</w:t>
      </w:r>
      <w:proofErr w:type="spellEnd"/>
      <w:r w:rsidRPr="00B15FF0">
        <w:rPr>
          <w:sz w:val="28"/>
          <w:szCs w:val="28"/>
        </w:rPr>
        <w:t xml:space="preserve"> ЛО».</w:t>
      </w:r>
    </w:p>
    <w:p w:rsidR="0095787D" w:rsidRPr="00B15FF0" w:rsidRDefault="0095787D" w:rsidP="0095787D">
      <w:pPr>
        <w:ind w:firstLine="709"/>
        <w:jc w:val="both"/>
        <w:outlineLvl w:val="1"/>
        <w:rPr>
          <w:sz w:val="28"/>
          <w:szCs w:val="28"/>
        </w:rPr>
      </w:pPr>
      <w:r w:rsidRPr="00B15FF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5787D" w:rsidRPr="00B15FF0" w:rsidRDefault="0095787D" w:rsidP="0095787D">
      <w:pPr>
        <w:ind w:firstLine="709"/>
        <w:jc w:val="both"/>
        <w:outlineLvl w:val="1"/>
        <w:rPr>
          <w:sz w:val="28"/>
          <w:szCs w:val="28"/>
        </w:rPr>
      </w:pPr>
      <w:r w:rsidRPr="00B15FF0">
        <w:rPr>
          <w:sz w:val="28"/>
          <w:szCs w:val="28"/>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5787D" w:rsidRPr="00B15FF0" w:rsidRDefault="0095787D" w:rsidP="0095787D">
      <w:pPr>
        <w:ind w:firstLine="709"/>
        <w:jc w:val="both"/>
        <w:outlineLvl w:val="1"/>
        <w:rPr>
          <w:b/>
          <w:sz w:val="28"/>
          <w:szCs w:val="28"/>
        </w:rPr>
      </w:pPr>
      <w:r w:rsidRPr="00B15FF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w:t>
      </w:r>
      <w:r w:rsidRPr="00B15FF0">
        <w:rPr>
          <w:color w:val="00B050"/>
          <w:sz w:val="28"/>
          <w:szCs w:val="28"/>
        </w:rPr>
        <w:t xml:space="preserve"> </w:t>
      </w:r>
      <w:r w:rsidRPr="00B15FF0">
        <w:rPr>
          <w:sz w:val="28"/>
          <w:szCs w:val="28"/>
        </w:rPr>
        <w:t>административного регламента, и отсутствия оснований, указанных в пункте 2.10. настоящего Административного регламента.</w:t>
      </w:r>
      <w:r w:rsidRPr="00B15FF0">
        <w:rPr>
          <w:b/>
          <w:sz w:val="28"/>
          <w:szCs w:val="28"/>
        </w:rPr>
        <w:t xml:space="preserve"> </w:t>
      </w:r>
    </w:p>
    <w:p w:rsidR="0095787D" w:rsidRPr="00804AD6" w:rsidRDefault="0095787D" w:rsidP="0095787D">
      <w:pPr>
        <w:ind w:firstLine="709"/>
        <w:jc w:val="both"/>
        <w:outlineLvl w:val="1"/>
        <w:rPr>
          <w:b/>
          <w:sz w:val="28"/>
          <w:szCs w:val="28"/>
        </w:rPr>
      </w:pPr>
      <w:r w:rsidRPr="00B15FF0">
        <w:rPr>
          <w:sz w:val="28"/>
          <w:szCs w:val="28"/>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5"/>
    <w:p w:rsidR="0095787D" w:rsidRPr="00481BF5" w:rsidRDefault="0095787D" w:rsidP="0095787D">
      <w:pPr>
        <w:shd w:val="clear" w:color="auto" w:fill="FFFFFF"/>
        <w:jc w:val="center"/>
        <w:rPr>
          <w:color w:val="000000"/>
          <w:sz w:val="28"/>
          <w:szCs w:val="28"/>
        </w:rPr>
      </w:pPr>
    </w:p>
    <w:p w:rsidR="0095787D" w:rsidRPr="00481BF5" w:rsidRDefault="0095787D" w:rsidP="0095787D">
      <w:pPr>
        <w:shd w:val="clear" w:color="auto" w:fill="FFFFFF"/>
        <w:jc w:val="center"/>
        <w:rPr>
          <w:b/>
          <w:color w:val="000000"/>
          <w:sz w:val="28"/>
          <w:szCs w:val="28"/>
        </w:rPr>
      </w:pPr>
      <w:r w:rsidRPr="00481BF5">
        <w:rPr>
          <w:b/>
          <w:color w:val="000000"/>
          <w:sz w:val="28"/>
          <w:szCs w:val="28"/>
        </w:rPr>
        <w:t>3. Перечень услуг, которые являются необходимыми</w:t>
      </w:r>
    </w:p>
    <w:p w:rsidR="0095787D" w:rsidRPr="00481BF5" w:rsidRDefault="0095787D" w:rsidP="0095787D">
      <w:pPr>
        <w:shd w:val="clear" w:color="auto" w:fill="FFFFFF"/>
        <w:jc w:val="center"/>
        <w:rPr>
          <w:b/>
          <w:color w:val="000000"/>
          <w:sz w:val="28"/>
          <w:szCs w:val="28"/>
        </w:rPr>
      </w:pPr>
      <w:r w:rsidRPr="00481BF5">
        <w:rPr>
          <w:b/>
          <w:color w:val="000000"/>
          <w:sz w:val="28"/>
          <w:szCs w:val="28"/>
        </w:rPr>
        <w:t>и обязательными для предоставления  муниципальной услуги</w:t>
      </w:r>
    </w:p>
    <w:p w:rsidR="0095787D" w:rsidRPr="00481BF5" w:rsidRDefault="0095787D" w:rsidP="0095787D">
      <w:pPr>
        <w:shd w:val="clear" w:color="auto" w:fill="FFFFFF"/>
        <w:jc w:val="center"/>
        <w:rPr>
          <w:color w:val="000000"/>
          <w:sz w:val="28"/>
          <w:szCs w:val="28"/>
        </w:rPr>
      </w:pP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 xml:space="preserve">3.1. </w:t>
      </w:r>
      <w:r w:rsidRPr="005F2A95">
        <w:rPr>
          <w:sz w:val="28"/>
          <w:szCs w:val="28"/>
        </w:rPr>
        <w:t>Необходимые и обязательные услуги для предоставления муниципальной услуги отсутствуют.</w:t>
      </w:r>
    </w:p>
    <w:p w:rsidR="0095787D" w:rsidRPr="00481BF5" w:rsidRDefault="0095787D" w:rsidP="0095787D">
      <w:pPr>
        <w:shd w:val="clear" w:color="auto" w:fill="FFFFFF"/>
        <w:ind w:firstLine="709"/>
        <w:jc w:val="both"/>
        <w:rPr>
          <w:color w:val="000000"/>
          <w:sz w:val="28"/>
          <w:szCs w:val="28"/>
        </w:rPr>
      </w:pPr>
      <w:r w:rsidRPr="00481BF5">
        <w:rPr>
          <w:color w:val="000000"/>
          <w:sz w:val="28"/>
          <w:szCs w:val="28"/>
        </w:rPr>
        <w:tab/>
      </w:r>
    </w:p>
    <w:p w:rsidR="0095787D" w:rsidRPr="00481BF5" w:rsidRDefault="0095787D" w:rsidP="0095787D">
      <w:pPr>
        <w:shd w:val="clear" w:color="auto" w:fill="FFFFFF"/>
        <w:jc w:val="center"/>
        <w:rPr>
          <w:b/>
          <w:bCs/>
          <w:color w:val="000000"/>
          <w:sz w:val="28"/>
          <w:szCs w:val="28"/>
        </w:rPr>
      </w:pPr>
      <w:bookmarkStart w:id="10" w:name="sub_1003"/>
      <w:r w:rsidRPr="00481BF5">
        <w:rPr>
          <w:b/>
          <w:bCs/>
          <w:color w:val="000000"/>
          <w:sz w:val="28"/>
          <w:szCs w:val="28"/>
        </w:rPr>
        <w:t>4. Состав, последовательность и сроки выполнения административных</w:t>
      </w:r>
      <w:r w:rsidRPr="00481BF5">
        <w:rPr>
          <w:b/>
          <w:bCs/>
          <w:color w:val="000000"/>
          <w:sz w:val="28"/>
          <w:szCs w:val="28"/>
        </w:rPr>
        <w:br/>
        <w:t>процедур, требования к порядку их выполнения</w:t>
      </w:r>
      <w:bookmarkEnd w:id="10"/>
      <w:r w:rsidRPr="00481BF5">
        <w:rPr>
          <w:b/>
          <w:bCs/>
          <w:color w:val="000000"/>
          <w:sz w:val="28"/>
          <w:szCs w:val="28"/>
        </w:rPr>
        <w:t>, в том числе особенности выполнения административных процедур в электронной форме</w:t>
      </w:r>
    </w:p>
    <w:p w:rsidR="0095787D" w:rsidRPr="00481BF5" w:rsidRDefault="0095787D" w:rsidP="0095787D">
      <w:pPr>
        <w:shd w:val="clear" w:color="auto" w:fill="FFFFFF"/>
        <w:jc w:val="both"/>
        <w:rPr>
          <w:color w:val="000000"/>
          <w:sz w:val="28"/>
          <w:szCs w:val="28"/>
        </w:rPr>
      </w:pP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4.1. Предоставление муниципальной услуги включает в себя следующие административные процедуры:</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предоставление информации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прием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межведомственное информационное взаимодействие;</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рассмотрение заявления и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подготовка результата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w:t>
      </w:r>
      <w:r w:rsidRPr="00560284">
        <w:rPr>
          <w:color w:val="000000"/>
          <w:sz w:val="28"/>
          <w:szCs w:val="28"/>
        </w:rPr>
        <w:t xml:space="preserve"> выдача заявителю результата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 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F66C6A">
        <w:rPr>
          <w:color w:val="000000"/>
          <w:sz w:val="28"/>
          <w:szCs w:val="28"/>
        </w:rPr>
        <w:t>2</w:t>
      </w:r>
      <w:r w:rsidRPr="00560284">
        <w:rPr>
          <w:color w:val="000000"/>
          <w:sz w:val="28"/>
          <w:szCs w:val="28"/>
        </w:rPr>
        <w:t xml:space="preserve"> к настоящему Административному регламенту.</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560284">
        <w:rPr>
          <w:color w:val="000000"/>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4.2. </w:t>
      </w:r>
      <w:r w:rsidRPr="00560284">
        <w:rPr>
          <w:bCs/>
          <w:color w:val="000000"/>
          <w:sz w:val="28"/>
          <w:szCs w:val="28"/>
        </w:rPr>
        <w:t>Предоставление информации о предоставлении муниципальной услуги</w:t>
      </w:r>
      <w:r>
        <w:rPr>
          <w:bCs/>
          <w:color w:val="000000"/>
          <w:sz w:val="28"/>
          <w:szCs w:val="28"/>
        </w:rPr>
        <w:t>.</w:t>
      </w:r>
    </w:p>
    <w:p w:rsidR="0095787D" w:rsidRPr="00560284" w:rsidRDefault="0095787D" w:rsidP="0095787D">
      <w:pPr>
        <w:shd w:val="clear" w:color="auto" w:fill="FFFFFF"/>
        <w:ind w:firstLine="709"/>
        <w:jc w:val="both"/>
        <w:rPr>
          <w:color w:val="000000"/>
          <w:sz w:val="28"/>
          <w:szCs w:val="28"/>
        </w:rPr>
      </w:pPr>
      <w:r>
        <w:rPr>
          <w:color w:val="000000"/>
          <w:sz w:val="28"/>
          <w:szCs w:val="28"/>
        </w:rPr>
        <w:t>4.2.1</w:t>
      </w:r>
      <w:r w:rsidRPr="00560284">
        <w:rPr>
          <w:color w:val="000000"/>
          <w:sz w:val="28"/>
          <w:szCs w:val="28"/>
        </w:rPr>
        <w:t>. Основанием для начала административной процедуры по предоставлению информации заявителям о муниципальной услуге является обращение заявителя в</w:t>
      </w:r>
      <w:r>
        <w:rPr>
          <w:color w:val="000000"/>
          <w:sz w:val="28"/>
          <w:szCs w:val="28"/>
        </w:rPr>
        <w:t xml:space="preserve"> </w:t>
      </w:r>
      <w:r w:rsidRPr="00D9335C">
        <w:rPr>
          <w:sz w:val="28"/>
          <w:szCs w:val="28"/>
        </w:rPr>
        <w:t>Администрацию.</w:t>
      </w:r>
    </w:p>
    <w:p w:rsidR="0095787D" w:rsidRPr="00560284" w:rsidRDefault="0095787D" w:rsidP="0095787D">
      <w:pPr>
        <w:shd w:val="clear" w:color="auto" w:fill="FFFFFF"/>
        <w:ind w:firstLine="709"/>
        <w:jc w:val="both"/>
        <w:rPr>
          <w:color w:val="000000"/>
          <w:sz w:val="28"/>
          <w:szCs w:val="28"/>
        </w:rPr>
      </w:pPr>
      <w:r>
        <w:rPr>
          <w:color w:val="000000"/>
          <w:sz w:val="28"/>
          <w:szCs w:val="28"/>
        </w:rPr>
        <w:t>4.2.2</w:t>
      </w:r>
      <w:r w:rsidRPr="00560284">
        <w:rPr>
          <w:color w:val="000000"/>
          <w:sz w:val="28"/>
          <w:szCs w:val="28"/>
        </w:rPr>
        <w:t>. Специалист</w:t>
      </w:r>
      <w:r>
        <w:rPr>
          <w:color w:val="000000"/>
          <w:sz w:val="28"/>
          <w:szCs w:val="28"/>
        </w:rPr>
        <w:t xml:space="preserve"> </w:t>
      </w:r>
      <w:r w:rsidR="00C92466">
        <w:rPr>
          <w:sz w:val="28"/>
          <w:szCs w:val="28"/>
        </w:rPr>
        <w:t>Сектора</w:t>
      </w:r>
      <w:r w:rsidRPr="00560284">
        <w:rPr>
          <w:color w:val="000000"/>
          <w:sz w:val="28"/>
          <w:szCs w:val="28"/>
        </w:rPr>
        <w:t>, ответственный за выдачу градостроительного плана земельного участка, в  рамках  процедуры  по  информированию и консультированию:</w:t>
      </w:r>
    </w:p>
    <w:p w:rsidR="0095787D" w:rsidRPr="00560284" w:rsidRDefault="00B15FF0" w:rsidP="0095787D">
      <w:pPr>
        <w:shd w:val="clear" w:color="auto" w:fill="FFFFFF"/>
        <w:ind w:firstLine="709"/>
        <w:jc w:val="both"/>
        <w:rPr>
          <w:color w:val="000000"/>
          <w:sz w:val="28"/>
          <w:szCs w:val="28"/>
        </w:rPr>
      </w:pPr>
      <w:r>
        <w:rPr>
          <w:color w:val="000000"/>
          <w:sz w:val="28"/>
          <w:szCs w:val="28"/>
        </w:rPr>
        <w:t xml:space="preserve"> - </w:t>
      </w:r>
      <w:r w:rsidR="0095787D" w:rsidRPr="00560284">
        <w:rPr>
          <w:color w:val="000000"/>
          <w:sz w:val="28"/>
          <w:szCs w:val="28"/>
        </w:rPr>
        <w:t>предоставляет</w:t>
      </w:r>
      <w:r>
        <w:rPr>
          <w:color w:val="000000"/>
          <w:sz w:val="28"/>
          <w:szCs w:val="28"/>
        </w:rPr>
        <w:t xml:space="preserve"> </w:t>
      </w:r>
      <w:r w:rsidR="0095787D" w:rsidRPr="00560284">
        <w:rPr>
          <w:color w:val="000000"/>
          <w:sz w:val="28"/>
          <w:szCs w:val="28"/>
        </w:rPr>
        <w:t>з</w:t>
      </w:r>
      <w:r>
        <w:rPr>
          <w:color w:val="000000"/>
          <w:sz w:val="28"/>
          <w:szCs w:val="28"/>
        </w:rPr>
        <w:t>аявителям информацию о  </w:t>
      </w:r>
      <w:r w:rsidR="0095787D" w:rsidRPr="00560284">
        <w:rPr>
          <w:color w:val="000000"/>
          <w:sz w:val="28"/>
          <w:szCs w:val="28"/>
        </w:rPr>
        <w:t>нормативных  правовых  актах, регулирующих</w:t>
      </w:r>
      <w:r>
        <w:rPr>
          <w:color w:val="000000"/>
          <w:sz w:val="28"/>
          <w:szCs w:val="28"/>
        </w:rPr>
        <w:t xml:space="preserve"> </w:t>
      </w:r>
      <w:r w:rsidR="0095787D" w:rsidRPr="00560284">
        <w:rPr>
          <w:color w:val="000000"/>
          <w:sz w:val="28"/>
          <w:szCs w:val="28"/>
        </w:rPr>
        <w:t>условия и порядок  предоставления муниципальной услуги</w:t>
      </w:r>
      <w:r w:rsidR="00C92466">
        <w:rPr>
          <w:color w:val="000000"/>
          <w:sz w:val="28"/>
          <w:szCs w:val="28"/>
        </w:rPr>
        <w:t xml:space="preserve">; </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разъясняет порядок получения необходимых документов и требования,  предъявляемые  к  ним.</w:t>
      </w:r>
    </w:p>
    <w:p w:rsidR="0095787D" w:rsidRPr="00560284" w:rsidRDefault="0095787D" w:rsidP="0095787D">
      <w:pPr>
        <w:shd w:val="clear" w:color="auto" w:fill="FFFFFF"/>
        <w:ind w:firstLine="709"/>
        <w:jc w:val="both"/>
        <w:rPr>
          <w:color w:val="000000"/>
          <w:sz w:val="28"/>
          <w:szCs w:val="28"/>
        </w:rPr>
      </w:pPr>
      <w:r>
        <w:rPr>
          <w:color w:val="000000"/>
          <w:sz w:val="28"/>
          <w:szCs w:val="28"/>
        </w:rPr>
        <w:t>4.2.3</w:t>
      </w:r>
      <w:r w:rsidRPr="00560284">
        <w:rPr>
          <w:color w:val="000000"/>
          <w:sz w:val="28"/>
          <w:szCs w:val="28"/>
        </w:rPr>
        <w:t>. Максимальный срок выполнения административной процедуры по информиро</w:t>
      </w:r>
      <w:r>
        <w:rPr>
          <w:color w:val="000000"/>
          <w:sz w:val="28"/>
          <w:szCs w:val="28"/>
        </w:rPr>
        <w:t xml:space="preserve">ванию и консультированию </w:t>
      </w:r>
      <w:r w:rsidRPr="00D9335C">
        <w:rPr>
          <w:sz w:val="28"/>
          <w:szCs w:val="28"/>
        </w:rPr>
        <w:t>15</w:t>
      </w:r>
      <w:r w:rsidRPr="00560284">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4.2.4</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4.2.5</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4.2.6</w:t>
      </w:r>
      <w:r w:rsidRPr="00560284">
        <w:rPr>
          <w:color w:val="000000"/>
          <w:sz w:val="28"/>
          <w:szCs w:val="28"/>
        </w:rPr>
        <w:t>.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w:t>
      </w:r>
      <w:r w:rsidRPr="00560284">
        <w:rPr>
          <w:bCs/>
          <w:color w:val="000000"/>
          <w:sz w:val="28"/>
          <w:szCs w:val="28"/>
        </w:rPr>
        <w:t>4.3. Прием документов, необходимых для предоставления муниципальной услуги</w:t>
      </w:r>
      <w:r>
        <w:rPr>
          <w:bCs/>
          <w:color w:val="000000"/>
          <w:sz w:val="28"/>
          <w:szCs w:val="28"/>
        </w:rPr>
        <w:t>.</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w:t>
      </w:r>
      <w:r>
        <w:rPr>
          <w:color w:val="000000"/>
          <w:sz w:val="28"/>
          <w:szCs w:val="28"/>
        </w:rPr>
        <w:t>4.3.1</w:t>
      </w:r>
      <w:r w:rsidRPr="00560284">
        <w:rPr>
          <w:color w:val="000000"/>
          <w:sz w:val="28"/>
          <w:szCs w:val="28"/>
        </w:rPr>
        <w:t xml:space="preserve">.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D9335C">
        <w:rPr>
          <w:sz w:val="28"/>
          <w:szCs w:val="28"/>
        </w:rPr>
        <w:t>Администрацию</w:t>
      </w:r>
      <w:r>
        <w:rPr>
          <w:color w:val="000000"/>
          <w:sz w:val="28"/>
          <w:szCs w:val="28"/>
        </w:rPr>
        <w:t xml:space="preserve"> </w:t>
      </w:r>
      <w:r w:rsidRPr="00560284">
        <w:rPr>
          <w:color w:val="000000"/>
          <w:sz w:val="28"/>
          <w:szCs w:val="28"/>
        </w:rPr>
        <w:t>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Pr>
          <w:color w:val="000000"/>
          <w:sz w:val="28"/>
          <w:szCs w:val="28"/>
        </w:rPr>
        <w:t>ной в приложении №1 настоящего Административного р</w:t>
      </w:r>
      <w:r w:rsidRPr="00560284">
        <w:rPr>
          <w:color w:val="000000"/>
          <w:sz w:val="28"/>
          <w:szCs w:val="28"/>
        </w:rPr>
        <w:t>егламента.</w:t>
      </w:r>
    </w:p>
    <w:p w:rsidR="0095787D" w:rsidRPr="00560284" w:rsidRDefault="0095787D" w:rsidP="0095787D">
      <w:pPr>
        <w:shd w:val="clear" w:color="auto" w:fill="FFFFFF"/>
        <w:ind w:firstLine="709"/>
        <w:jc w:val="both"/>
        <w:rPr>
          <w:color w:val="000000"/>
          <w:sz w:val="28"/>
          <w:szCs w:val="28"/>
        </w:rPr>
      </w:pPr>
      <w:r>
        <w:rPr>
          <w:color w:val="000000"/>
          <w:sz w:val="28"/>
          <w:szCs w:val="28"/>
        </w:rPr>
        <w:t>4.3.2</w:t>
      </w:r>
      <w:r w:rsidRPr="00560284">
        <w:rPr>
          <w:color w:val="000000"/>
          <w:sz w:val="28"/>
          <w:szCs w:val="28"/>
        </w:rPr>
        <w:t xml:space="preserve">. Личный прием заявителей в целях подачи документов, необходимых для оказания муниципальной услуги, осуществляется специалистами </w:t>
      </w:r>
      <w:r w:rsidR="00FF037D">
        <w:rPr>
          <w:sz w:val="28"/>
          <w:szCs w:val="28"/>
        </w:rPr>
        <w:t>Сектора</w:t>
      </w:r>
      <w:r>
        <w:rPr>
          <w:color w:val="000000"/>
          <w:sz w:val="28"/>
          <w:szCs w:val="28"/>
        </w:rPr>
        <w:t xml:space="preserve"> </w:t>
      </w:r>
      <w:r w:rsidRPr="00560284">
        <w:rPr>
          <w:color w:val="000000"/>
          <w:sz w:val="28"/>
          <w:szCs w:val="28"/>
        </w:rPr>
        <w:t>в рабочее время согласно графику работы.</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w:t>
      </w:r>
      <w:r>
        <w:rPr>
          <w:color w:val="000000"/>
          <w:sz w:val="28"/>
          <w:szCs w:val="28"/>
        </w:rPr>
        <w:t xml:space="preserve"> Ленинградской области</w:t>
      </w:r>
      <w:r w:rsidRPr="00560284">
        <w:rPr>
          <w:color w:val="000000"/>
          <w:sz w:val="28"/>
          <w:szCs w:val="28"/>
        </w:rPr>
        <w:t>. При направлении заявления о предоставлении муниципальной услуги в электронной форме к нему прикрепляются скан-образы документов, необходи</w:t>
      </w:r>
      <w:r>
        <w:rPr>
          <w:color w:val="000000"/>
          <w:sz w:val="28"/>
          <w:szCs w:val="28"/>
        </w:rPr>
        <w:t>мых в соответствии с настоящим Административным р</w:t>
      </w:r>
      <w:r w:rsidRPr="00560284">
        <w:rPr>
          <w:color w:val="000000"/>
          <w:sz w:val="28"/>
          <w:szCs w:val="28"/>
        </w:rPr>
        <w:t>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lastRenderedPageBreak/>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95787D" w:rsidRPr="00560284" w:rsidRDefault="0095787D" w:rsidP="0095787D">
      <w:pPr>
        <w:shd w:val="clear" w:color="auto" w:fill="FFFFFF"/>
        <w:ind w:firstLine="709"/>
        <w:jc w:val="both"/>
        <w:rPr>
          <w:color w:val="000000"/>
          <w:sz w:val="28"/>
          <w:szCs w:val="28"/>
        </w:rPr>
      </w:pPr>
      <w:r>
        <w:rPr>
          <w:color w:val="000000"/>
          <w:sz w:val="28"/>
          <w:szCs w:val="28"/>
        </w:rPr>
        <w:t>4.3.3</w:t>
      </w:r>
      <w:r w:rsidRPr="00560284">
        <w:rPr>
          <w:color w:val="000000"/>
          <w:sz w:val="28"/>
          <w:szCs w:val="28"/>
        </w:rPr>
        <w:t>. В ходе приема документов, необходимых для предоставления муниципальной услуги, специалист</w:t>
      </w:r>
      <w:r>
        <w:rPr>
          <w:color w:val="0070C0"/>
          <w:sz w:val="28"/>
          <w:szCs w:val="28"/>
        </w:rPr>
        <w:t xml:space="preserve"> </w:t>
      </w:r>
      <w:r w:rsidR="00490C9A">
        <w:rPr>
          <w:sz w:val="28"/>
          <w:szCs w:val="28"/>
        </w:rPr>
        <w:t>Сектора</w:t>
      </w:r>
      <w:r w:rsidRPr="00560284">
        <w:rPr>
          <w:color w:val="000000"/>
          <w:sz w:val="28"/>
          <w:szCs w:val="28"/>
        </w:rPr>
        <w:t>:</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а) обеспечивает регистрацию заявления в системе электронного документооборота и делопроизводства Администрации;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проверяет правильность заполнения заявления, в том числе полноту внесенных данных, наличие документов, которые в соответствии с аб</w:t>
      </w:r>
      <w:r>
        <w:rPr>
          <w:color w:val="000000"/>
          <w:sz w:val="28"/>
          <w:szCs w:val="28"/>
        </w:rPr>
        <w:t>зацем 1 пункта 2.10 настоящего Административного р</w:t>
      </w:r>
      <w:r w:rsidRPr="00560284">
        <w:rPr>
          <w:color w:val="000000"/>
          <w:sz w:val="28"/>
          <w:szCs w:val="28"/>
        </w:rPr>
        <w:t>егламента должны представляться заявителем самостоятельно;</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95787D" w:rsidRPr="00560284" w:rsidRDefault="0095787D" w:rsidP="0095787D">
      <w:pPr>
        <w:shd w:val="clear" w:color="auto" w:fill="FFFFFF"/>
        <w:ind w:firstLine="709"/>
        <w:jc w:val="both"/>
        <w:rPr>
          <w:color w:val="000000"/>
          <w:sz w:val="28"/>
          <w:szCs w:val="28"/>
        </w:rPr>
      </w:pPr>
      <w:r>
        <w:rPr>
          <w:color w:val="000000"/>
          <w:sz w:val="28"/>
          <w:szCs w:val="28"/>
        </w:rPr>
        <w:t>4.3.4</w:t>
      </w:r>
      <w:r w:rsidRPr="00560284">
        <w:rPr>
          <w:color w:val="000000"/>
          <w:sz w:val="28"/>
          <w:szCs w:val="28"/>
        </w:rPr>
        <w:t>. Продолжительность административной процедуры по приему д</w:t>
      </w:r>
      <w:r>
        <w:rPr>
          <w:color w:val="000000"/>
          <w:sz w:val="28"/>
          <w:szCs w:val="28"/>
        </w:rPr>
        <w:t>окументов не может превышать</w:t>
      </w:r>
      <w:r w:rsidRPr="0068336A">
        <w:rPr>
          <w:color w:val="0070C0"/>
          <w:sz w:val="28"/>
          <w:szCs w:val="28"/>
        </w:rPr>
        <w:t xml:space="preserve"> </w:t>
      </w:r>
      <w:r w:rsidRPr="00D9335C">
        <w:rPr>
          <w:sz w:val="28"/>
          <w:szCs w:val="28"/>
        </w:rPr>
        <w:t>15</w:t>
      </w:r>
      <w:r w:rsidRPr="00560284">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4.3.5</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4.3.6</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95787D" w:rsidRPr="00560284" w:rsidRDefault="0095787D" w:rsidP="0095787D">
      <w:pPr>
        <w:shd w:val="clear" w:color="auto" w:fill="FFFFFF"/>
        <w:ind w:firstLine="709"/>
        <w:jc w:val="both"/>
        <w:rPr>
          <w:color w:val="000000"/>
          <w:sz w:val="28"/>
          <w:szCs w:val="28"/>
        </w:rPr>
      </w:pPr>
      <w:r>
        <w:rPr>
          <w:color w:val="000000"/>
          <w:sz w:val="28"/>
          <w:szCs w:val="28"/>
        </w:rPr>
        <w:t>4.3.7</w:t>
      </w:r>
      <w:r w:rsidRPr="00560284">
        <w:rPr>
          <w:color w:val="000000"/>
          <w:sz w:val="28"/>
          <w:szCs w:val="28"/>
        </w:rPr>
        <w:t>.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Все поступившие документы комплектуются в дело о земельных участках специалистом</w:t>
      </w:r>
      <w:r>
        <w:rPr>
          <w:color w:val="0070C0"/>
          <w:sz w:val="28"/>
          <w:szCs w:val="28"/>
        </w:rPr>
        <w:t xml:space="preserve"> </w:t>
      </w:r>
      <w:r w:rsidR="00C92466">
        <w:rPr>
          <w:sz w:val="28"/>
          <w:szCs w:val="28"/>
        </w:rPr>
        <w:t>Сектора</w:t>
      </w:r>
      <w:r w:rsidRPr="00560284">
        <w:rPr>
          <w:color w:val="000000"/>
          <w:sz w:val="28"/>
          <w:szCs w:val="28"/>
        </w:rPr>
        <w:t>, ответственным за подготовку градостроительных планов земельных участков.</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4.4. Межведомственное информационное взаимодействие</w:t>
      </w:r>
    </w:p>
    <w:p w:rsidR="0095787D" w:rsidRPr="00560284" w:rsidRDefault="0095787D" w:rsidP="0095787D">
      <w:pPr>
        <w:shd w:val="clear" w:color="auto" w:fill="FFFFFF"/>
        <w:ind w:firstLine="709"/>
        <w:jc w:val="both"/>
        <w:rPr>
          <w:color w:val="000000"/>
          <w:sz w:val="28"/>
          <w:szCs w:val="28"/>
        </w:rPr>
      </w:pPr>
      <w:r>
        <w:rPr>
          <w:color w:val="000000"/>
          <w:sz w:val="28"/>
          <w:szCs w:val="28"/>
        </w:rPr>
        <w:t xml:space="preserve">4.4.1. </w:t>
      </w:r>
      <w:r w:rsidRPr="00560284">
        <w:rPr>
          <w:color w:val="000000"/>
          <w:sz w:val="28"/>
          <w:szCs w:val="28"/>
        </w:rPr>
        <w:t xml:space="preserve">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w:t>
      </w:r>
      <w:r>
        <w:rPr>
          <w:color w:val="000000"/>
          <w:sz w:val="28"/>
          <w:szCs w:val="28"/>
        </w:rPr>
        <w:t>Административного р</w:t>
      </w:r>
      <w:r w:rsidRPr="00560284">
        <w:rPr>
          <w:color w:val="000000"/>
          <w:sz w:val="28"/>
          <w:szCs w:val="28"/>
        </w:rPr>
        <w:t>егламента могут представляться гражданами по собственной инициативе.</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случае непредставления документов, которые в соответствии с пунктом 2.1</w:t>
      </w:r>
      <w:hyperlink r:id="rId13" w:history="1">
        <w:r w:rsidRPr="004C13D8">
          <w:rPr>
            <w:rStyle w:val="a7"/>
            <w:sz w:val="28"/>
            <w:szCs w:val="28"/>
          </w:rPr>
          <w:t>2</w:t>
        </w:r>
      </w:hyperlink>
      <w:r w:rsidRPr="004C13D8">
        <w:rPr>
          <w:sz w:val="28"/>
          <w:szCs w:val="28"/>
        </w:rPr>
        <w:t> </w:t>
      </w:r>
      <w:r>
        <w:rPr>
          <w:color w:val="000000"/>
          <w:sz w:val="28"/>
          <w:szCs w:val="28"/>
        </w:rPr>
        <w:t>настоящего Административного р</w:t>
      </w:r>
      <w:r w:rsidRPr="00560284">
        <w:rPr>
          <w:color w:val="000000"/>
          <w:sz w:val="28"/>
          <w:szCs w:val="28"/>
        </w:rPr>
        <w:t>егламента могут представляться гражданами по собственной инициативе</w:t>
      </w:r>
      <w:r>
        <w:rPr>
          <w:color w:val="000000"/>
          <w:sz w:val="28"/>
          <w:szCs w:val="28"/>
        </w:rPr>
        <w:t>,</w:t>
      </w:r>
      <w:r w:rsidRPr="00560284">
        <w:rPr>
          <w:color w:val="000000"/>
          <w:sz w:val="28"/>
          <w:szCs w:val="28"/>
        </w:rPr>
        <w:t xml:space="preserve"> специалист</w:t>
      </w:r>
      <w:r w:rsidRPr="00D9335C">
        <w:rPr>
          <w:sz w:val="28"/>
          <w:szCs w:val="28"/>
        </w:rPr>
        <w:t xml:space="preserve"> </w:t>
      </w:r>
      <w:r w:rsidR="00C92466">
        <w:rPr>
          <w:sz w:val="28"/>
          <w:szCs w:val="28"/>
        </w:rPr>
        <w:t>Сектора</w:t>
      </w:r>
      <w:r w:rsidRPr="00560284">
        <w:rPr>
          <w:color w:val="000000"/>
          <w:sz w:val="28"/>
          <w:szCs w:val="28"/>
        </w:rPr>
        <w:t xml:space="preserve">,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w:t>
      </w:r>
      <w:r w:rsidRPr="00560284">
        <w:rPr>
          <w:color w:val="000000"/>
          <w:sz w:val="28"/>
          <w:szCs w:val="28"/>
        </w:rPr>
        <w:lastRenderedPageBreak/>
        <w:t>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4.4.2</w:t>
      </w:r>
      <w:r w:rsidRPr="00560284">
        <w:rPr>
          <w:color w:val="000000"/>
          <w:sz w:val="28"/>
          <w:szCs w:val="28"/>
        </w:rPr>
        <w:t>.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 проверяет полноту полученной информации (документов).</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95787D" w:rsidRPr="00560284" w:rsidRDefault="0095787D" w:rsidP="0095787D">
      <w:pPr>
        <w:shd w:val="clear" w:color="auto" w:fill="FFFFFF"/>
        <w:ind w:firstLine="709"/>
        <w:jc w:val="both"/>
        <w:rPr>
          <w:color w:val="000000"/>
          <w:sz w:val="28"/>
          <w:szCs w:val="28"/>
        </w:rPr>
      </w:pPr>
      <w:r>
        <w:rPr>
          <w:color w:val="000000"/>
          <w:sz w:val="28"/>
          <w:szCs w:val="28"/>
        </w:rPr>
        <w:t>4.4.3</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4.4.4</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направлении запроса принимается в случае отсутствия документов, указанных в пункте 2.12. настоящего</w:t>
      </w:r>
      <w:r>
        <w:rPr>
          <w:color w:val="000000"/>
          <w:sz w:val="28"/>
          <w:szCs w:val="28"/>
        </w:rPr>
        <w:t xml:space="preserve"> Административного р</w:t>
      </w:r>
      <w:r w:rsidRPr="00560284">
        <w:rPr>
          <w:color w:val="000000"/>
          <w:sz w:val="28"/>
          <w:szCs w:val="28"/>
        </w:rPr>
        <w:t>егламента.</w:t>
      </w:r>
    </w:p>
    <w:p w:rsidR="0095787D" w:rsidRPr="00560284" w:rsidRDefault="0095787D" w:rsidP="0095787D">
      <w:pPr>
        <w:shd w:val="clear" w:color="auto" w:fill="FFFFFF"/>
        <w:ind w:firstLine="709"/>
        <w:jc w:val="both"/>
        <w:rPr>
          <w:color w:val="000000"/>
          <w:sz w:val="28"/>
          <w:szCs w:val="28"/>
        </w:rPr>
      </w:pPr>
      <w:r>
        <w:rPr>
          <w:color w:val="000000"/>
          <w:sz w:val="28"/>
          <w:szCs w:val="28"/>
        </w:rPr>
        <w:t>4.4.5</w:t>
      </w:r>
      <w:r w:rsidRPr="00560284">
        <w:rPr>
          <w:color w:val="000000"/>
          <w:sz w:val="28"/>
          <w:szCs w:val="28"/>
        </w:rPr>
        <w:t>.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 4.5. Рассмотрение заявления и документов, необходимых для предоставления муниципальной услуги</w:t>
      </w:r>
    </w:p>
    <w:p w:rsidR="0095787D" w:rsidRPr="00B36F55" w:rsidRDefault="0095787D" w:rsidP="0095787D">
      <w:pPr>
        <w:shd w:val="clear" w:color="auto" w:fill="FFFFFF"/>
        <w:ind w:firstLine="709"/>
        <w:jc w:val="both"/>
        <w:rPr>
          <w:sz w:val="28"/>
          <w:szCs w:val="28"/>
        </w:rPr>
      </w:pPr>
      <w:r w:rsidRPr="00560284">
        <w:rPr>
          <w:color w:val="000000"/>
          <w:sz w:val="28"/>
          <w:szCs w:val="28"/>
        </w:rPr>
        <w:t> </w:t>
      </w:r>
      <w:r>
        <w:rPr>
          <w:color w:val="000000"/>
          <w:sz w:val="28"/>
          <w:szCs w:val="28"/>
        </w:rPr>
        <w:t>4.5.1</w:t>
      </w:r>
      <w:r w:rsidRPr="00560284">
        <w:rPr>
          <w:color w:val="000000"/>
          <w:sz w:val="28"/>
          <w:szCs w:val="28"/>
        </w:rPr>
        <w:t>.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4C13D8">
        <w:rPr>
          <w:color w:val="0070C0"/>
          <w:sz w:val="28"/>
          <w:szCs w:val="28"/>
        </w:rPr>
        <w:t xml:space="preserve"> </w:t>
      </w:r>
      <w:r w:rsidRPr="00D9335C">
        <w:rPr>
          <w:sz w:val="28"/>
          <w:szCs w:val="28"/>
        </w:rPr>
        <w:t>Администрацию</w:t>
      </w:r>
      <w:r w:rsidRPr="00560284">
        <w:rPr>
          <w:color w:val="000000"/>
          <w:sz w:val="28"/>
          <w:szCs w:val="28"/>
        </w:rPr>
        <w:t xml:space="preserve"> информации (документов) в полном объеме, запрашиваемых в рамках межведомственного взаимодействия.</w:t>
      </w:r>
    </w:p>
    <w:p w:rsidR="0095787D" w:rsidRPr="00B36F55" w:rsidRDefault="0095787D" w:rsidP="0095787D">
      <w:pPr>
        <w:shd w:val="clear" w:color="auto" w:fill="FFFFFF"/>
        <w:ind w:firstLine="709"/>
        <w:jc w:val="both"/>
        <w:rPr>
          <w:sz w:val="28"/>
          <w:szCs w:val="28"/>
        </w:rPr>
      </w:pPr>
      <w:r w:rsidRPr="00B36F55">
        <w:rPr>
          <w:sz w:val="28"/>
          <w:szCs w:val="28"/>
        </w:rPr>
        <w:t xml:space="preserve">4.5.2. Специалист </w:t>
      </w:r>
      <w:r w:rsidR="00C92466">
        <w:rPr>
          <w:sz w:val="28"/>
          <w:szCs w:val="28"/>
        </w:rPr>
        <w:t>Сектора</w:t>
      </w:r>
      <w:r w:rsidRPr="00B36F55">
        <w:rPr>
          <w:sz w:val="28"/>
          <w:szCs w:val="28"/>
        </w:rPr>
        <w:t xml:space="preserve">, ответственный за подготовку градостроительного плана земельного участка в течение </w:t>
      </w:r>
      <w:r w:rsidR="004D3992" w:rsidRPr="00C92466">
        <w:rPr>
          <w:sz w:val="28"/>
          <w:szCs w:val="28"/>
        </w:rPr>
        <w:t>1 рабочего дня</w:t>
      </w:r>
      <w:r w:rsidR="004D3992">
        <w:rPr>
          <w:sz w:val="28"/>
          <w:szCs w:val="28"/>
        </w:rPr>
        <w:t xml:space="preserve"> </w:t>
      </w:r>
      <w:r w:rsidRPr="00B36F55">
        <w:rPr>
          <w:sz w:val="28"/>
          <w:szCs w:val="28"/>
        </w:rPr>
        <w:t>со дня поступления в Администрацию запрашиваемой информации (документов) рассматривает представленный пакет документов.</w:t>
      </w:r>
    </w:p>
    <w:p w:rsidR="0095787D" w:rsidRPr="00B36F55" w:rsidRDefault="0095787D" w:rsidP="0095787D">
      <w:pPr>
        <w:shd w:val="clear" w:color="auto" w:fill="FFFFFF"/>
        <w:ind w:firstLine="709"/>
        <w:jc w:val="both"/>
        <w:rPr>
          <w:sz w:val="28"/>
          <w:szCs w:val="28"/>
        </w:rPr>
      </w:pPr>
      <w:r w:rsidRPr="00B36F55">
        <w:rPr>
          <w:sz w:val="28"/>
          <w:szCs w:val="28"/>
        </w:rPr>
        <w:lastRenderedPageBreak/>
        <w:t xml:space="preserve">4.5.3. Максимальный срок выполнения административной процедуры по рассмотрению представленного пакета документов </w:t>
      </w:r>
      <w:r w:rsidR="00FF037D">
        <w:rPr>
          <w:sz w:val="28"/>
          <w:szCs w:val="28"/>
        </w:rPr>
        <w:t>4</w:t>
      </w:r>
      <w:r w:rsidRPr="00B36F55">
        <w:rPr>
          <w:sz w:val="28"/>
          <w:szCs w:val="28"/>
        </w:rPr>
        <w:t xml:space="preserve"> рабочих дн</w:t>
      </w:r>
      <w:r w:rsidR="00FF037D">
        <w:rPr>
          <w:sz w:val="28"/>
          <w:szCs w:val="28"/>
        </w:rPr>
        <w:t>я</w:t>
      </w:r>
      <w:r w:rsidRPr="00B36F55">
        <w:rPr>
          <w:sz w:val="28"/>
          <w:szCs w:val="28"/>
        </w:rPr>
        <w:t xml:space="preserve"> со дня поступления информации (документов), запрашиваемых в рамках межведомственного взаимодействия.</w:t>
      </w:r>
    </w:p>
    <w:p w:rsidR="0095787D" w:rsidRPr="00560284" w:rsidRDefault="0095787D" w:rsidP="0095787D">
      <w:pPr>
        <w:shd w:val="clear" w:color="auto" w:fill="FFFFFF"/>
        <w:ind w:firstLine="709"/>
        <w:jc w:val="both"/>
        <w:rPr>
          <w:color w:val="000000"/>
          <w:sz w:val="28"/>
          <w:szCs w:val="28"/>
        </w:rPr>
      </w:pPr>
      <w:r>
        <w:rPr>
          <w:color w:val="000000"/>
          <w:sz w:val="28"/>
          <w:szCs w:val="28"/>
        </w:rPr>
        <w:t>4.5.4.</w:t>
      </w:r>
      <w:r w:rsidRPr="00560284">
        <w:rPr>
          <w:color w:val="000000"/>
          <w:sz w:val="28"/>
          <w:szCs w:val="28"/>
        </w:rPr>
        <w:t xml:space="preserve"> Ответственным за выполнение административной процедуры является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выдачу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4.5.5</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 решение о предоставлении муниципальной услуги принимается в случае наличия документов, указанных в пункте 2.10 настоящего </w:t>
      </w:r>
      <w:r>
        <w:rPr>
          <w:color w:val="000000"/>
          <w:sz w:val="28"/>
          <w:szCs w:val="28"/>
        </w:rPr>
        <w:t>Административного р</w:t>
      </w:r>
      <w:r w:rsidRPr="00560284">
        <w:rPr>
          <w:color w:val="000000"/>
          <w:sz w:val="28"/>
          <w:szCs w:val="28"/>
        </w:rPr>
        <w:t>егламента.</w:t>
      </w:r>
    </w:p>
    <w:p w:rsidR="0095787D" w:rsidRDefault="0095787D" w:rsidP="0095787D">
      <w:pPr>
        <w:shd w:val="clear" w:color="auto" w:fill="FFFFFF"/>
        <w:ind w:firstLine="709"/>
        <w:jc w:val="both"/>
        <w:rPr>
          <w:color w:val="000000"/>
          <w:sz w:val="28"/>
          <w:szCs w:val="28"/>
        </w:rPr>
      </w:pPr>
      <w:r>
        <w:rPr>
          <w:color w:val="000000"/>
          <w:sz w:val="28"/>
          <w:szCs w:val="28"/>
        </w:rPr>
        <w:t>4.5.6</w:t>
      </w:r>
      <w:r w:rsidRPr="00560284">
        <w:rPr>
          <w:color w:val="000000"/>
          <w:sz w:val="28"/>
          <w:szCs w:val="28"/>
        </w:rPr>
        <w:t xml:space="preserve">. Результатом административной процедуры является решение </w:t>
      </w:r>
      <w:r>
        <w:rPr>
          <w:color w:val="000000"/>
          <w:sz w:val="28"/>
          <w:szCs w:val="28"/>
        </w:rPr>
        <w:t xml:space="preserve">о </w:t>
      </w:r>
      <w:r w:rsidRPr="00560284">
        <w:rPr>
          <w:color w:val="000000"/>
          <w:sz w:val="28"/>
          <w:szCs w:val="28"/>
        </w:rPr>
        <w:t>предоставлении муниципал</w:t>
      </w:r>
      <w:r>
        <w:rPr>
          <w:color w:val="000000"/>
          <w:sz w:val="28"/>
          <w:szCs w:val="28"/>
        </w:rPr>
        <w:t xml:space="preserve">ьной услуги </w:t>
      </w:r>
    </w:p>
    <w:p w:rsidR="0095787D" w:rsidRPr="0068336A" w:rsidRDefault="0095787D" w:rsidP="0095787D">
      <w:pPr>
        <w:shd w:val="clear" w:color="auto" w:fill="FFFFFF"/>
        <w:ind w:firstLine="709"/>
        <w:jc w:val="both"/>
        <w:rPr>
          <w:color w:val="000000"/>
          <w:sz w:val="28"/>
          <w:szCs w:val="28"/>
        </w:rPr>
      </w:pPr>
      <w:r w:rsidRPr="0068336A">
        <w:rPr>
          <w:bCs/>
          <w:color w:val="000000"/>
          <w:sz w:val="28"/>
          <w:szCs w:val="28"/>
        </w:rPr>
        <w:t>4.6. Подготовка результата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4.6.1</w:t>
      </w:r>
      <w:r w:rsidRPr="00560284">
        <w:rPr>
          <w:color w:val="000000"/>
          <w:sz w:val="28"/>
          <w:szCs w:val="28"/>
        </w:rPr>
        <w:t>.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95787D" w:rsidRPr="00804AD6" w:rsidRDefault="0095787D" w:rsidP="0095787D">
      <w:pPr>
        <w:shd w:val="clear" w:color="auto" w:fill="FFFFFF"/>
        <w:ind w:firstLine="709"/>
        <w:jc w:val="both"/>
        <w:rPr>
          <w:color w:val="000000"/>
          <w:sz w:val="28"/>
          <w:szCs w:val="28"/>
        </w:rPr>
      </w:pPr>
      <w:r>
        <w:rPr>
          <w:color w:val="000000"/>
          <w:sz w:val="28"/>
          <w:szCs w:val="28"/>
        </w:rPr>
        <w:t>4.6.2</w:t>
      </w:r>
      <w:r w:rsidRPr="00560284">
        <w:rPr>
          <w:color w:val="000000"/>
          <w:sz w:val="28"/>
          <w:szCs w:val="28"/>
        </w:rPr>
        <w:t>. Специалист</w:t>
      </w:r>
      <w:r w:rsidRPr="00D9335C">
        <w:rPr>
          <w:sz w:val="28"/>
          <w:szCs w:val="28"/>
        </w:rPr>
        <w:t xml:space="preserve"> </w:t>
      </w:r>
      <w:r w:rsidR="00C92466">
        <w:rPr>
          <w:sz w:val="28"/>
          <w:szCs w:val="28"/>
        </w:rPr>
        <w:t>Сектора</w:t>
      </w:r>
      <w:r w:rsidRPr="00560284">
        <w:rPr>
          <w:color w:val="000000"/>
          <w:sz w:val="28"/>
          <w:szCs w:val="28"/>
        </w:rPr>
        <w:t xml:space="preserve">, ответственный за подготовку градостроительного </w:t>
      </w:r>
      <w:r w:rsidRPr="00804AD6">
        <w:rPr>
          <w:color w:val="000000"/>
          <w:sz w:val="28"/>
          <w:szCs w:val="28"/>
        </w:rPr>
        <w:t>плана земельного участка готовит градостроительный план земельного участка.</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w:t>
      </w:r>
      <w:r w:rsidR="00490C9A">
        <w:rPr>
          <w:color w:val="000000"/>
          <w:sz w:val="28"/>
          <w:szCs w:val="28"/>
        </w:rPr>
        <w:t>Сектора</w:t>
      </w:r>
      <w:r w:rsidRPr="00804AD6">
        <w:rPr>
          <w:color w:val="000000"/>
          <w:sz w:val="28"/>
          <w:szCs w:val="28"/>
        </w:rPr>
        <w:t xml:space="preserve"> ответственным за предоставление муниципальной  услуги и заверяется печатью.</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Продолжительность данного действия не должна превышать одного </w:t>
      </w:r>
      <w:r w:rsidR="004D3992" w:rsidRPr="00C92466">
        <w:rPr>
          <w:color w:val="000000"/>
          <w:sz w:val="28"/>
          <w:szCs w:val="28"/>
        </w:rPr>
        <w:t>рабочего</w:t>
      </w:r>
      <w:r w:rsidR="004D3992">
        <w:rPr>
          <w:color w:val="000000"/>
          <w:sz w:val="28"/>
          <w:szCs w:val="28"/>
        </w:rPr>
        <w:t xml:space="preserve"> </w:t>
      </w:r>
      <w:r w:rsidRPr="00804AD6">
        <w:rPr>
          <w:color w:val="000000"/>
          <w:sz w:val="28"/>
          <w:szCs w:val="28"/>
        </w:rPr>
        <w:t>дня, следующего за днем поступления документов для подписания.</w:t>
      </w:r>
    </w:p>
    <w:p w:rsidR="0095787D" w:rsidRPr="00804AD6" w:rsidRDefault="0095787D" w:rsidP="0095787D">
      <w:pPr>
        <w:shd w:val="clear" w:color="auto" w:fill="FFFFFF"/>
        <w:ind w:firstLine="709"/>
        <w:jc w:val="both"/>
        <w:rPr>
          <w:strike/>
          <w:color w:val="000000"/>
          <w:sz w:val="28"/>
          <w:szCs w:val="28"/>
        </w:rPr>
      </w:pPr>
      <w:r w:rsidRPr="00804AD6">
        <w:rPr>
          <w:color w:val="000000"/>
          <w:sz w:val="28"/>
          <w:szCs w:val="28"/>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его подписания и направляется для </w:t>
      </w:r>
      <w:r w:rsidRPr="004D3992">
        <w:rPr>
          <w:sz w:val="28"/>
          <w:szCs w:val="28"/>
        </w:rPr>
        <w:t>регистрации</w:t>
      </w:r>
      <w:r w:rsidRPr="00804AD6">
        <w:rPr>
          <w:color w:val="000000"/>
          <w:sz w:val="28"/>
          <w:szCs w:val="28"/>
        </w:rPr>
        <w:t xml:space="preserve"> </w:t>
      </w:r>
      <w:r w:rsidR="004D3992" w:rsidRPr="00C92466">
        <w:rPr>
          <w:color w:val="000000"/>
          <w:sz w:val="28"/>
          <w:szCs w:val="28"/>
        </w:rPr>
        <w:t>в Комитет государственного строительного надзора и государственной экспертизы Ленинградской области</w:t>
      </w:r>
      <w:r w:rsidR="004D3992">
        <w:rPr>
          <w:color w:val="000000"/>
          <w:sz w:val="28"/>
          <w:szCs w:val="28"/>
        </w:rPr>
        <w:t xml:space="preserve"> </w:t>
      </w:r>
      <w:r w:rsidRPr="00804AD6">
        <w:rPr>
          <w:color w:val="000000"/>
          <w:sz w:val="28"/>
          <w:szCs w:val="28"/>
        </w:rPr>
        <w:t xml:space="preserve">(далее – Комитет) с предоставлением сопроводительных документов предусмотренных приказом Комитета </w:t>
      </w:r>
      <w:r w:rsidR="00603FA5" w:rsidRPr="00C92466">
        <w:rPr>
          <w:color w:val="000000"/>
          <w:sz w:val="28"/>
          <w:szCs w:val="28"/>
        </w:rPr>
        <w:t>от 23 августа 2018 года № 5</w:t>
      </w:r>
      <w:r w:rsidRPr="00804AD6">
        <w:rPr>
          <w:color w:val="000000"/>
          <w:sz w:val="28"/>
          <w:szCs w:val="28"/>
        </w:rPr>
        <w:t xml:space="preserve">. </w:t>
      </w:r>
    </w:p>
    <w:p w:rsidR="003A1559" w:rsidRPr="003A1559" w:rsidRDefault="003A1559" w:rsidP="0095787D">
      <w:pPr>
        <w:shd w:val="clear" w:color="auto" w:fill="FFFFFF"/>
        <w:ind w:firstLine="709"/>
        <w:jc w:val="both"/>
        <w:rPr>
          <w:sz w:val="28"/>
          <w:szCs w:val="28"/>
        </w:rPr>
      </w:pPr>
      <w:r w:rsidRPr="00C92466">
        <w:rPr>
          <w:sz w:val="28"/>
          <w:szCs w:val="28"/>
        </w:rPr>
        <w:t>В течение 4 рабочих дней со дня поступления Комитет осуществляет регистрацию градостроительного плана земельного участка и направляет зарегистрированный</w:t>
      </w:r>
      <w:r w:rsidRPr="00C92466">
        <w:rPr>
          <w:sz w:val="28"/>
          <w:szCs w:val="28"/>
        </w:rPr>
        <w:tab/>
        <w:t xml:space="preserve"> градостроительный план земельного участка в Администрацию или принимает решение об отказе в регистрации градостроительного плана земельного участка и возвращении его на доработку в Администрацию.</w:t>
      </w:r>
      <w:r>
        <w:rPr>
          <w:sz w:val="28"/>
          <w:szCs w:val="28"/>
        </w:rPr>
        <w:t xml:space="preserve"> </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 xml:space="preserve">Должностным лицом, ответственным за ведение документооборота в Администрации ОМСУ в течении </w:t>
      </w:r>
      <w:r w:rsidRPr="00C92466">
        <w:rPr>
          <w:color w:val="000000"/>
          <w:sz w:val="28"/>
          <w:szCs w:val="28"/>
        </w:rPr>
        <w:t>1</w:t>
      </w:r>
      <w:r w:rsidRPr="00804AD6">
        <w:rPr>
          <w:b/>
          <w:color w:val="000000"/>
          <w:sz w:val="28"/>
          <w:szCs w:val="28"/>
        </w:rPr>
        <w:t xml:space="preserve"> </w:t>
      </w:r>
      <w:r w:rsidRPr="00804AD6">
        <w:rPr>
          <w:color w:val="000000"/>
          <w:sz w:val="28"/>
          <w:szCs w:val="28"/>
        </w:rPr>
        <w:t>рабочего дня со дня получения, обеспечивается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электронного документооборота и делопроизводства Администрации.</w:t>
      </w:r>
    </w:p>
    <w:p w:rsidR="0095787D" w:rsidRPr="00804AD6" w:rsidRDefault="0095787D" w:rsidP="0095787D">
      <w:pPr>
        <w:shd w:val="clear" w:color="auto" w:fill="FFFFFF"/>
        <w:ind w:firstLine="709"/>
        <w:jc w:val="both"/>
        <w:rPr>
          <w:color w:val="000000"/>
          <w:sz w:val="28"/>
          <w:szCs w:val="28"/>
        </w:rPr>
      </w:pPr>
      <w:r w:rsidRPr="00804AD6">
        <w:rPr>
          <w:color w:val="000000"/>
          <w:sz w:val="28"/>
          <w:szCs w:val="28"/>
        </w:rPr>
        <w:t>Продолжительность действия не должна превышать 30 минут.</w:t>
      </w:r>
    </w:p>
    <w:p w:rsidR="0095787D" w:rsidRPr="00560284" w:rsidRDefault="0095787D" w:rsidP="0095787D">
      <w:pPr>
        <w:shd w:val="clear" w:color="auto" w:fill="FFFFFF"/>
        <w:ind w:firstLine="709"/>
        <w:jc w:val="both"/>
        <w:rPr>
          <w:color w:val="000000"/>
          <w:sz w:val="28"/>
          <w:szCs w:val="28"/>
        </w:rPr>
      </w:pPr>
      <w:r w:rsidRPr="00804AD6">
        <w:rPr>
          <w:color w:val="000000"/>
          <w:sz w:val="28"/>
          <w:szCs w:val="28"/>
        </w:rPr>
        <w:lastRenderedPageBreak/>
        <w:t>4.6.3. Ответственным</w:t>
      </w:r>
      <w:r w:rsidRPr="00560284">
        <w:rPr>
          <w:color w:val="000000"/>
          <w:sz w:val="28"/>
          <w:szCs w:val="28"/>
        </w:rPr>
        <w:t xml:space="preserve"> за выполнение административной процедуры является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4.6.4</w:t>
      </w:r>
      <w:r w:rsidRPr="00560284">
        <w:rPr>
          <w:color w:val="000000"/>
          <w:sz w:val="28"/>
          <w:szCs w:val="28"/>
        </w:rPr>
        <w:t>. Критерии принятия решения: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подготовке результата муниципальной услуги принимается на основании решения, принятого на стадии рассмотрения документов.</w:t>
      </w:r>
    </w:p>
    <w:p w:rsidR="0095787D" w:rsidRPr="00560284" w:rsidRDefault="0095787D" w:rsidP="0095787D">
      <w:pPr>
        <w:shd w:val="clear" w:color="auto" w:fill="FFFFFF"/>
        <w:ind w:firstLine="709"/>
        <w:jc w:val="both"/>
        <w:rPr>
          <w:color w:val="000000"/>
          <w:sz w:val="28"/>
          <w:szCs w:val="28"/>
        </w:rPr>
      </w:pPr>
      <w:r>
        <w:rPr>
          <w:color w:val="000000"/>
          <w:sz w:val="28"/>
          <w:szCs w:val="28"/>
        </w:rPr>
        <w:t>4.6.5</w:t>
      </w:r>
      <w:r w:rsidRPr="00560284">
        <w:rPr>
          <w:color w:val="000000"/>
          <w:sz w:val="28"/>
          <w:szCs w:val="28"/>
        </w:rPr>
        <w:t>. Результатом административной процедуры по подготовке результата муниципальной услуги является градостроительный план земельного участка.</w:t>
      </w:r>
    </w:p>
    <w:p w:rsidR="0095787D" w:rsidRPr="004C13D8" w:rsidRDefault="0095787D" w:rsidP="0095787D">
      <w:pPr>
        <w:shd w:val="clear" w:color="auto" w:fill="FFFFFF"/>
        <w:ind w:firstLine="709"/>
        <w:jc w:val="both"/>
        <w:rPr>
          <w:color w:val="000000"/>
          <w:sz w:val="28"/>
          <w:szCs w:val="28"/>
        </w:rPr>
      </w:pPr>
      <w:r w:rsidRPr="004C13D8">
        <w:rPr>
          <w:bCs/>
          <w:color w:val="000000"/>
          <w:sz w:val="28"/>
          <w:szCs w:val="28"/>
        </w:rPr>
        <w:t>4.7. Выдача заявителю результата предоставления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t>4.7.1</w:t>
      </w:r>
      <w:r w:rsidRPr="00560284">
        <w:rPr>
          <w:color w:val="000000"/>
          <w:sz w:val="28"/>
          <w:szCs w:val="28"/>
        </w:rPr>
        <w:t>.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95787D" w:rsidRPr="00560284" w:rsidRDefault="0095787D" w:rsidP="0095787D">
      <w:pPr>
        <w:shd w:val="clear" w:color="auto" w:fill="FFFFFF"/>
        <w:ind w:firstLine="709"/>
        <w:jc w:val="both"/>
        <w:rPr>
          <w:color w:val="000000"/>
          <w:sz w:val="28"/>
          <w:szCs w:val="28"/>
        </w:rPr>
      </w:pPr>
      <w:r>
        <w:rPr>
          <w:color w:val="000000"/>
          <w:sz w:val="28"/>
          <w:szCs w:val="28"/>
        </w:rPr>
        <w:t xml:space="preserve">4.7.2. </w:t>
      </w:r>
      <w:r w:rsidRPr="00560284">
        <w:rPr>
          <w:color w:val="000000"/>
          <w:sz w:val="28"/>
          <w:szCs w:val="28"/>
        </w:rPr>
        <w:t>Для получения результата муниципальной услуги заявители  в течение 3-х рабочих д</w:t>
      </w:r>
      <w:r w:rsidRPr="00D9335C">
        <w:rPr>
          <w:sz w:val="28"/>
          <w:szCs w:val="28"/>
        </w:rPr>
        <w:t>ней со дня истечения срока предоставления муниципальной услуги обращаются в Администрацию</w:t>
      </w:r>
      <w:r>
        <w:rPr>
          <w:color w:val="000000"/>
          <w:sz w:val="28"/>
          <w:szCs w:val="28"/>
        </w:rPr>
        <w:t xml:space="preserve"> </w:t>
      </w:r>
      <w:r w:rsidRPr="00560284">
        <w:rPr>
          <w:color w:val="000000"/>
          <w:sz w:val="28"/>
          <w:szCs w:val="28"/>
        </w:rPr>
        <w:t>в рабочее время согласно графику работы. При этом специалист</w:t>
      </w:r>
      <w:r>
        <w:rPr>
          <w:color w:val="0070C0"/>
          <w:sz w:val="28"/>
          <w:szCs w:val="28"/>
        </w:rPr>
        <w:t xml:space="preserve"> </w:t>
      </w:r>
      <w:r w:rsidR="00C92466">
        <w:rPr>
          <w:sz w:val="28"/>
          <w:szCs w:val="28"/>
        </w:rPr>
        <w:t>Сектора</w:t>
      </w:r>
      <w:r w:rsidRPr="00560284">
        <w:rPr>
          <w:color w:val="000000"/>
          <w:sz w:val="28"/>
          <w:szCs w:val="28"/>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б) выдает </w:t>
      </w:r>
      <w:r w:rsidR="00490C9A">
        <w:rPr>
          <w:color w:val="000000"/>
          <w:sz w:val="28"/>
          <w:szCs w:val="28"/>
        </w:rPr>
        <w:t xml:space="preserve">под подпись </w:t>
      </w:r>
      <w:r w:rsidRPr="00560284">
        <w:rPr>
          <w:color w:val="000000"/>
          <w:sz w:val="28"/>
          <w:szCs w:val="28"/>
        </w:rPr>
        <w:t>результат муниципальной услуги</w:t>
      </w:r>
      <w:r w:rsidRPr="00FF037D">
        <w:rPr>
          <w:color w:val="000000"/>
          <w:sz w:val="28"/>
          <w:szCs w:val="28"/>
        </w:rPr>
        <w:t>.</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xml:space="preserve">Время выполнения действия не должно превышать </w:t>
      </w:r>
      <w:r w:rsidR="00C92466">
        <w:rPr>
          <w:color w:val="000000"/>
          <w:sz w:val="28"/>
          <w:szCs w:val="28"/>
        </w:rPr>
        <w:t>15</w:t>
      </w:r>
      <w:r w:rsidRPr="00560284">
        <w:rPr>
          <w:color w:val="000000"/>
          <w:sz w:val="28"/>
          <w:szCs w:val="28"/>
        </w:rPr>
        <w:t xml:space="preserve"> минут.</w:t>
      </w:r>
    </w:p>
    <w:p w:rsidR="0095787D" w:rsidRPr="00560284" w:rsidRDefault="0095787D" w:rsidP="0095787D">
      <w:pPr>
        <w:shd w:val="clear" w:color="auto" w:fill="FFFFFF"/>
        <w:ind w:firstLine="709"/>
        <w:jc w:val="both"/>
        <w:rPr>
          <w:color w:val="000000"/>
          <w:sz w:val="28"/>
          <w:szCs w:val="28"/>
        </w:rPr>
      </w:pPr>
      <w:r>
        <w:rPr>
          <w:color w:val="000000"/>
          <w:sz w:val="28"/>
          <w:szCs w:val="28"/>
        </w:rPr>
        <w:t>4.7.3</w:t>
      </w:r>
      <w:r w:rsidRPr="00560284">
        <w:rPr>
          <w:color w:val="000000"/>
          <w:sz w:val="28"/>
          <w:szCs w:val="28"/>
        </w:rPr>
        <w:t xml:space="preserve">.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w:t>
      </w:r>
      <w:r>
        <w:rPr>
          <w:color w:val="000000"/>
          <w:sz w:val="28"/>
          <w:szCs w:val="28"/>
        </w:rPr>
        <w:t>по адресу</w:t>
      </w:r>
      <w:r w:rsidRPr="00560284">
        <w:rPr>
          <w:color w:val="000000"/>
          <w:sz w:val="28"/>
          <w:szCs w:val="28"/>
        </w:rPr>
        <w:t xml:space="preserve"> заявителя по почте.</w:t>
      </w:r>
    </w:p>
    <w:p w:rsidR="0095787D" w:rsidRPr="00560284" w:rsidRDefault="0095787D" w:rsidP="0095787D">
      <w:pPr>
        <w:shd w:val="clear" w:color="auto" w:fill="FFFFFF"/>
        <w:ind w:firstLine="709"/>
        <w:jc w:val="both"/>
        <w:rPr>
          <w:color w:val="000000"/>
          <w:sz w:val="28"/>
          <w:szCs w:val="28"/>
        </w:rPr>
      </w:pPr>
      <w:r>
        <w:rPr>
          <w:color w:val="000000"/>
          <w:sz w:val="28"/>
          <w:szCs w:val="28"/>
        </w:rPr>
        <w:t>4.7.4</w:t>
      </w:r>
      <w:r w:rsidRPr="00560284">
        <w:rPr>
          <w:color w:val="000000"/>
          <w:sz w:val="28"/>
          <w:szCs w:val="28"/>
        </w:rPr>
        <w:t xml:space="preserve">. Один экземпляр результата муниципальной услуги помещается в </w:t>
      </w:r>
      <w:r w:rsidR="00FF037D">
        <w:rPr>
          <w:color w:val="000000"/>
          <w:sz w:val="28"/>
          <w:szCs w:val="28"/>
        </w:rPr>
        <w:t xml:space="preserve">сформированное </w:t>
      </w:r>
      <w:r w:rsidRPr="00560284">
        <w:rPr>
          <w:color w:val="000000"/>
          <w:sz w:val="28"/>
          <w:szCs w:val="28"/>
        </w:rPr>
        <w:t>дело. Два экземпляра градостроительного плана земельного участка передаются специалистом</w:t>
      </w:r>
      <w:r>
        <w:rPr>
          <w:color w:val="0070C0"/>
          <w:sz w:val="28"/>
          <w:szCs w:val="28"/>
        </w:rPr>
        <w:t xml:space="preserve"> </w:t>
      </w:r>
      <w:r w:rsidR="002A3EA8">
        <w:rPr>
          <w:sz w:val="28"/>
          <w:szCs w:val="28"/>
        </w:rPr>
        <w:t>Сектора</w:t>
      </w:r>
      <w:r w:rsidRPr="00D9335C">
        <w:rPr>
          <w:sz w:val="28"/>
          <w:szCs w:val="28"/>
        </w:rPr>
        <w:t>,</w:t>
      </w:r>
      <w:r w:rsidRPr="00560284">
        <w:rPr>
          <w:color w:val="000000"/>
          <w:sz w:val="28"/>
          <w:szCs w:val="28"/>
        </w:rPr>
        <w:t xml:space="preserve"> ответственным за подготовку градостроительного плана земельного участка</w:t>
      </w:r>
      <w:r>
        <w:rPr>
          <w:color w:val="000000"/>
          <w:sz w:val="28"/>
          <w:szCs w:val="28"/>
        </w:rPr>
        <w:t>,</w:t>
      </w:r>
      <w:r w:rsidRPr="00560284">
        <w:rPr>
          <w:color w:val="000000"/>
          <w:sz w:val="28"/>
          <w:szCs w:val="28"/>
        </w:rPr>
        <w:t xml:space="preserve"> заявителю.</w:t>
      </w:r>
    </w:p>
    <w:p w:rsidR="0095787D" w:rsidRPr="00560284" w:rsidRDefault="0095787D" w:rsidP="0095787D">
      <w:pPr>
        <w:shd w:val="clear" w:color="auto" w:fill="FFFFFF"/>
        <w:ind w:firstLine="709"/>
        <w:jc w:val="both"/>
        <w:rPr>
          <w:color w:val="000000"/>
          <w:sz w:val="28"/>
          <w:szCs w:val="28"/>
        </w:rPr>
      </w:pPr>
      <w:r>
        <w:rPr>
          <w:color w:val="000000"/>
          <w:sz w:val="28"/>
          <w:szCs w:val="28"/>
        </w:rPr>
        <w:t>4.7.5</w:t>
      </w:r>
      <w:r w:rsidRPr="00560284">
        <w:rPr>
          <w:color w:val="000000"/>
          <w:sz w:val="28"/>
          <w:szCs w:val="28"/>
        </w:rPr>
        <w:t>. Ответственным за выполнение административной процедуры является специалист</w:t>
      </w:r>
      <w:r>
        <w:rPr>
          <w:color w:val="0070C0"/>
          <w:sz w:val="28"/>
          <w:szCs w:val="28"/>
        </w:rPr>
        <w:t xml:space="preserve"> </w:t>
      </w:r>
      <w:r w:rsidR="002A3EA8">
        <w:rPr>
          <w:sz w:val="28"/>
          <w:szCs w:val="28"/>
        </w:rPr>
        <w:t>Сектора</w:t>
      </w:r>
      <w:r w:rsidRPr="00560284">
        <w:rPr>
          <w:color w:val="000000"/>
          <w:sz w:val="28"/>
          <w:szCs w:val="28"/>
        </w:rPr>
        <w:t>, ответственный за подготовку градостроительного плана земельного участка.</w:t>
      </w:r>
    </w:p>
    <w:p w:rsidR="0095787D" w:rsidRPr="00560284" w:rsidRDefault="0095787D" w:rsidP="0095787D">
      <w:pPr>
        <w:shd w:val="clear" w:color="auto" w:fill="FFFFFF"/>
        <w:ind w:firstLine="709"/>
        <w:jc w:val="both"/>
        <w:rPr>
          <w:color w:val="000000"/>
          <w:sz w:val="28"/>
          <w:szCs w:val="28"/>
        </w:rPr>
      </w:pPr>
      <w:r>
        <w:rPr>
          <w:color w:val="000000"/>
          <w:sz w:val="28"/>
          <w:szCs w:val="28"/>
        </w:rPr>
        <w:t>4.7.6</w:t>
      </w:r>
      <w:r w:rsidRPr="00560284">
        <w:rPr>
          <w:color w:val="000000"/>
          <w:sz w:val="28"/>
          <w:szCs w:val="28"/>
        </w:rPr>
        <w:t>. Критерии принятия решений:</w:t>
      </w:r>
    </w:p>
    <w:p w:rsidR="0095787D" w:rsidRPr="00560284" w:rsidRDefault="0095787D" w:rsidP="0095787D">
      <w:pPr>
        <w:shd w:val="clear" w:color="auto" w:fill="FFFFFF"/>
        <w:ind w:firstLine="709"/>
        <w:jc w:val="both"/>
        <w:rPr>
          <w:color w:val="000000"/>
          <w:sz w:val="28"/>
          <w:szCs w:val="28"/>
        </w:rPr>
      </w:pPr>
      <w:r w:rsidRPr="00560284">
        <w:rPr>
          <w:color w:val="000000"/>
          <w:sz w:val="28"/>
          <w:szCs w:val="28"/>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95787D" w:rsidRPr="00560284" w:rsidRDefault="0095787D" w:rsidP="0095787D">
      <w:pPr>
        <w:shd w:val="clear" w:color="auto" w:fill="FFFFFF"/>
        <w:ind w:firstLine="709"/>
        <w:jc w:val="both"/>
        <w:rPr>
          <w:color w:val="000000"/>
          <w:sz w:val="28"/>
          <w:szCs w:val="28"/>
        </w:rPr>
      </w:pPr>
      <w:r>
        <w:rPr>
          <w:color w:val="000000"/>
          <w:sz w:val="28"/>
          <w:szCs w:val="28"/>
        </w:rPr>
        <w:lastRenderedPageBreak/>
        <w:t>4.7.7</w:t>
      </w:r>
      <w:r w:rsidRPr="00560284">
        <w:rPr>
          <w:color w:val="000000"/>
          <w:sz w:val="28"/>
          <w:szCs w:val="28"/>
        </w:rPr>
        <w:t>.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2A3EA8" w:rsidRDefault="002A3EA8" w:rsidP="0095787D">
      <w:pPr>
        <w:tabs>
          <w:tab w:val="left" w:pos="142"/>
          <w:tab w:val="left" w:pos="284"/>
        </w:tabs>
        <w:ind w:firstLine="709"/>
        <w:jc w:val="center"/>
        <w:rPr>
          <w:b/>
          <w:sz w:val="28"/>
          <w:szCs w:val="28"/>
        </w:rPr>
      </w:pPr>
    </w:p>
    <w:p w:rsidR="0095787D" w:rsidRPr="00560284" w:rsidRDefault="0095787D" w:rsidP="0095787D">
      <w:pPr>
        <w:tabs>
          <w:tab w:val="left" w:pos="142"/>
          <w:tab w:val="left" w:pos="284"/>
        </w:tabs>
        <w:ind w:firstLine="709"/>
        <w:jc w:val="center"/>
        <w:rPr>
          <w:b/>
          <w:sz w:val="28"/>
          <w:szCs w:val="28"/>
        </w:rPr>
      </w:pPr>
      <w:r w:rsidRPr="00560284">
        <w:rPr>
          <w:b/>
          <w:sz w:val="28"/>
          <w:szCs w:val="28"/>
        </w:rPr>
        <w:t>5. Формы контроля за исполнением административного регламента</w:t>
      </w:r>
    </w:p>
    <w:p w:rsidR="0095787D" w:rsidRPr="00560284" w:rsidRDefault="0095787D" w:rsidP="0095787D">
      <w:pPr>
        <w:tabs>
          <w:tab w:val="left" w:pos="142"/>
          <w:tab w:val="left" w:pos="284"/>
        </w:tabs>
        <w:ind w:firstLine="709"/>
        <w:jc w:val="center"/>
        <w:rPr>
          <w:sz w:val="28"/>
          <w:szCs w:val="28"/>
        </w:rPr>
      </w:pPr>
    </w:p>
    <w:p w:rsidR="0095787D" w:rsidRDefault="0095787D" w:rsidP="0095787D">
      <w:pPr>
        <w:tabs>
          <w:tab w:val="left" w:pos="142"/>
          <w:tab w:val="left" w:pos="284"/>
        </w:tabs>
        <w:ind w:firstLine="709"/>
        <w:jc w:val="both"/>
        <w:rPr>
          <w:sz w:val="28"/>
          <w:szCs w:val="28"/>
        </w:rPr>
      </w:pPr>
      <w:r w:rsidRPr="00560284">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5787D" w:rsidRPr="00B57EF2" w:rsidRDefault="0095787D" w:rsidP="0095787D">
      <w:pPr>
        <w:tabs>
          <w:tab w:val="left" w:pos="142"/>
          <w:tab w:val="left" w:pos="284"/>
        </w:tabs>
        <w:ind w:firstLine="709"/>
        <w:jc w:val="both"/>
        <w:rPr>
          <w:sz w:val="28"/>
          <w:szCs w:val="28"/>
        </w:rPr>
      </w:pPr>
      <w:r w:rsidRPr="00B57EF2">
        <w:rPr>
          <w:sz w:val="28"/>
          <w:szCs w:val="28"/>
        </w:rPr>
        <w:t>Т</w:t>
      </w:r>
      <w:r>
        <w:rPr>
          <w:sz w:val="28"/>
          <w:szCs w:val="28"/>
        </w:rPr>
        <w:t>екущий контроль за соблюдением за</w:t>
      </w:r>
      <w:r w:rsidRPr="00B57EF2">
        <w:rPr>
          <w:sz w:val="28"/>
          <w:szCs w:val="28"/>
        </w:rPr>
        <w:t xml:space="preserve"> исполнением должностными лицами </w:t>
      </w:r>
      <w:r>
        <w:rPr>
          <w:sz w:val="28"/>
          <w:szCs w:val="28"/>
        </w:rPr>
        <w:t>Администрации положений настоящего Административного р</w:t>
      </w:r>
      <w:r w:rsidRPr="00B57EF2">
        <w:rPr>
          <w:sz w:val="28"/>
          <w:szCs w:val="28"/>
        </w:rPr>
        <w:t xml:space="preserve">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w:t>
      </w:r>
      <w:r w:rsidR="00FF037D">
        <w:rPr>
          <w:sz w:val="28"/>
          <w:szCs w:val="28"/>
        </w:rPr>
        <w:t>Сектора</w:t>
      </w:r>
      <w:r>
        <w:rPr>
          <w:sz w:val="28"/>
          <w:szCs w:val="28"/>
        </w:rPr>
        <w:t xml:space="preserve"> </w:t>
      </w:r>
      <w:r w:rsidRPr="00B57EF2">
        <w:rPr>
          <w:sz w:val="28"/>
          <w:szCs w:val="28"/>
        </w:rPr>
        <w:t xml:space="preserve">(в отношении сотрудников </w:t>
      </w:r>
      <w:r w:rsidR="00FF037D">
        <w:rPr>
          <w:sz w:val="28"/>
          <w:szCs w:val="28"/>
        </w:rPr>
        <w:t>Сектора</w:t>
      </w:r>
      <w:r w:rsidRPr="00B57EF2">
        <w:rPr>
          <w:sz w:val="28"/>
          <w:szCs w:val="28"/>
        </w:rPr>
        <w:t xml:space="preserve">), а также заместитель руководителя Администрации, в непосредственном подчинении которого находится начальник </w:t>
      </w:r>
      <w:r w:rsidR="00FF037D">
        <w:rPr>
          <w:sz w:val="28"/>
          <w:szCs w:val="28"/>
        </w:rPr>
        <w:t>Сектора</w:t>
      </w:r>
      <w:r w:rsidRPr="00B57EF2">
        <w:rPr>
          <w:sz w:val="28"/>
          <w:szCs w:val="28"/>
        </w:rPr>
        <w:t>.</w:t>
      </w:r>
    </w:p>
    <w:p w:rsidR="0095787D" w:rsidRPr="00B57EF2" w:rsidRDefault="0095787D" w:rsidP="0095787D">
      <w:pPr>
        <w:tabs>
          <w:tab w:val="left" w:pos="142"/>
          <w:tab w:val="left" w:pos="284"/>
        </w:tabs>
        <w:ind w:firstLine="709"/>
        <w:jc w:val="both"/>
        <w:rPr>
          <w:sz w:val="28"/>
          <w:szCs w:val="28"/>
        </w:rPr>
      </w:pPr>
      <w:r w:rsidRPr="00B57EF2">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B57EF2">
        <w:rPr>
          <w:bCs/>
          <w:sz w:val="28"/>
          <w:szCs w:val="28"/>
        </w:rPr>
        <w:t>.</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Контроль за полнотой и качеством предоставления муниципальной услуги осуществляется в формах:</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1) проведения проверок;</w:t>
      </w:r>
    </w:p>
    <w:p w:rsidR="0095787D" w:rsidRPr="002947A6" w:rsidRDefault="0095787D" w:rsidP="0095787D">
      <w:pPr>
        <w:tabs>
          <w:tab w:val="left" w:pos="1276"/>
        </w:tabs>
        <w:autoSpaceDE w:val="0"/>
        <w:autoSpaceDN w:val="0"/>
        <w:adjustRightInd w:val="0"/>
        <w:ind w:firstLine="709"/>
        <w:contextualSpacing/>
        <w:jc w:val="both"/>
        <w:rPr>
          <w:sz w:val="28"/>
          <w:szCs w:val="28"/>
        </w:rPr>
      </w:pPr>
      <w:r w:rsidRPr="002947A6">
        <w:rPr>
          <w:sz w:val="28"/>
          <w:szCs w:val="28"/>
        </w:rPr>
        <w:t xml:space="preserve">2) рассмотрения жалоб на действия (бездействие) должностных лиц  администрации </w:t>
      </w:r>
      <w:proofErr w:type="spellStart"/>
      <w:r w:rsidR="00FF037D">
        <w:rPr>
          <w:sz w:val="28"/>
          <w:szCs w:val="28"/>
        </w:rPr>
        <w:t>Сланцевского</w:t>
      </w:r>
      <w:proofErr w:type="spellEnd"/>
      <w:r w:rsidR="00FF037D">
        <w:rPr>
          <w:sz w:val="28"/>
          <w:szCs w:val="28"/>
        </w:rPr>
        <w:t xml:space="preserve"> муниципального района,</w:t>
      </w:r>
      <w:r w:rsidRPr="002947A6">
        <w:rPr>
          <w:sz w:val="28"/>
          <w:szCs w:val="28"/>
        </w:rPr>
        <w:t xml:space="preserve"> ответственных за предоставление муниципальной услуги.</w:t>
      </w:r>
    </w:p>
    <w:p w:rsidR="0095787D" w:rsidRPr="00560284" w:rsidRDefault="0095787D" w:rsidP="0095787D">
      <w:pPr>
        <w:tabs>
          <w:tab w:val="left" w:pos="709"/>
        </w:tabs>
        <w:autoSpaceDE w:val="0"/>
        <w:autoSpaceDN w:val="0"/>
        <w:adjustRightInd w:val="0"/>
        <w:ind w:firstLine="709"/>
        <w:contextualSpacing/>
        <w:jc w:val="both"/>
        <w:rPr>
          <w:sz w:val="28"/>
          <w:szCs w:val="28"/>
        </w:rPr>
      </w:pPr>
      <w:r w:rsidRPr="00560284">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Предметом плановых и внеплановых проверок является полнота и качество предоставления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5787D" w:rsidRPr="003758A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95787D" w:rsidRPr="00B57EF2" w:rsidRDefault="0095787D" w:rsidP="0095787D">
      <w:pPr>
        <w:tabs>
          <w:tab w:val="left" w:pos="709"/>
        </w:tabs>
        <w:autoSpaceDE w:val="0"/>
        <w:autoSpaceDN w:val="0"/>
        <w:adjustRightInd w:val="0"/>
        <w:ind w:firstLine="709"/>
        <w:contextualSpacing/>
        <w:jc w:val="both"/>
        <w:rPr>
          <w:sz w:val="28"/>
          <w:szCs w:val="28"/>
        </w:rPr>
      </w:pPr>
      <w:r w:rsidRPr="003758A2">
        <w:rPr>
          <w:sz w:val="28"/>
          <w:szCs w:val="28"/>
        </w:rPr>
        <w:t>5.3. Ответственность должностных</w:t>
      </w:r>
      <w:r w:rsidRPr="00B57EF2">
        <w:rPr>
          <w:sz w:val="28"/>
          <w:szCs w:val="28"/>
        </w:rPr>
        <w:t xml:space="preserve"> лиц за решения и действия (бездействие), принимаемые (осуществляемые) в ходе предоставления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5787D" w:rsidRPr="00B57EF2" w:rsidRDefault="0095787D" w:rsidP="0095787D">
      <w:pPr>
        <w:shd w:val="clear" w:color="auto" w:fill="FFFFFF"/>
        <w:ind w:firstLine="709"/>
        <w:jc w:val="both"/>
        <w:rPr>
          <w:sz w:val="28"/>
          <w:szCs w:val="28"/>
        </w:rPr>
      </w:pPr>
      <w:r w:rsidRPr="00B57EF2">
        <w:rPr>
          <w:sz w:val="28"/>
          <w:szCs w:val="28"/>
        </w:rPr>
        <w:t>Руководитель Администрации несет персональную ответственность за обеспечение предоставления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Работники Администрации при предоставлении муниципальной услуги несут персональную ответственность:</w:t>
      </w:r>
    </w:p>
    <w:p w:rsidR="0095787D" w:rsidRPr="00B57EF2" w:rsidRDefault="0095787D" w:rsidP="0095787D">
      <w:pPr>
        <w:shd w:val="clear" w:color="auto" w:fill="FFFFFF"/>
        <w:ind w:firstLine="709"/>
        <w:jc w:val="both"/>
        <w:rPr>
          <w:sz w:val="28"/>
          <w:szCs w:val="28"/>
        </w:rPr>
      </w:pPr>
      <w:r w:rsidRPr="00B57EF2">
        <w:rPr>
          <w:sz w:val="28"/>
          <w:szCs w:val="28"/>
        </w:rPr>
        <w:t>- за неисполнение или ненадлежащее исполнение административных процедур при предоставлении муниципальной услуги;</w:t>
      </w:r>
    </w:p>
    <w:p w:rsidR="0095787D" w:rsidRPr="00B57EF2" w:rsidRDefault="0095787D" w:rsidP="0095787D">
      <w:pPr>
        <w:shd w:val="clear" w:color="auto" w:fill="FFFFFF"/>
        <w:ind w:firstLine="709"/>
        <w:jc w:val="both"/>
        <w:rPr>
          <w:sz w:val="28"/>
          <w:szCs w:val="28"/>
        </w:rPr>
      </w:pPr>
      <w:r w:rsidRPr="00B57EF2">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5787D" w:rsidRPr="00B57EF2" w:rsidRDefault="0095787D" w:rsidP="0095787D">
      <w:pPr>
        <w:tabs>
          <w:tab w:val="left" w:pos="284"/>
          <w:tab w:val="left" w:pos="709"/>
        </w:tabs>
        <w:ind w:firstLine="709"/>
        <w:jc w:val="both"/>
        <w:rPr>
          <w:sz w:val="28"/>
          <w:szCs w:val="28"/>
        </w:rPr>
      </w:pPr>
      <w:r w:rsidRPr="00B57EF2">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5787D" w:rsidRPr="00560284" w:rsidRDefault="0095787D" w:rsidP="0095787D">
      <w:pPr>
        <w:tabs>
          <w:tab w:val="left" w:pos="284"/>
          <w:tab w:val="left" w:pos="709"/>
        </w:tabs>
        <w:ind w:firstLine="709"/>
        <w:jc w:val="both"/>
        <w:rPr>
          <w:sz w:val="28"/>
          <w:szCs w:val="28"/>
        </w:rPr>
      </w:pPr>
      <w:r w:rsidRPr="00560284">
        <w:rPr>
          <w:sz w:val="28"/>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5787D" w:rsidRPr="00560284" w:rsidRDefault="0095787D" w:rsidP="0095787D">
      <w:pPr>
        <w:widowControl w:val="0"/>
        <w:tabs>
          <w:tab w:val="left" w:pos="709"/>
        </w:tabs>
        <w:autoSpaceDE w:val="0"/>
        <w:autoSpaceDN w:val="0"/>
        <w:adjustRightInd w:val="0"/>
        <w:ind w:firstLine="709"/>
        <w:jc w:val="both"/>
        <w:rPr>
          <w:sz w:val="28"/>
          <w:szCs w:val="28"/>
        </w:rPr>
      </w:pPr>
      <w:r w:rsidRPr="00560284">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5787D" w:rsidRPr="00560284" w:rsidRDefault="0095787D" w:rsidP="0095787D">
      <w:pPr>
        <w:tabs>
          <w:tab w:val="left" w:pos="142"/>
          <w:tab w:val="left" w:pos="284"/>
        </w:tabs>
        <w:jc w:val="center"/>
        <w:rPr>
          <w:bCs/>
          <w:sz w:val="28"/>
          <w:szCs w:val="28"/>
        </w:rPr>
      </w:pPr>
    </w:p>
    <w:p w:rsidR="0095787D" w:rsidRPr="00560284" w:rsidRDefault="0095787D" w:rsidP="0095787D">
      <w:pPr>
        <w:shd w:val="clear" w:color="auto" w:fill="FFFFFF"/>
        <w:jc w:val="center"/>
        <w:rPr>
          <w:b/>
          <w:bCs/>
          <w:color w:val="000000"/>
          <w:sz w:val="28"/>
          <w:szCs w:val="28"/>
        </w:rPr>
      </w:pPr>
      <w:r w:rsidRPr="00560284">
        <w:rPr>
          <w:b/>
          <w:bCs/>
          <w:color w:val="000000"/>
          <w:sz w:val="28"/>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95787D" w:rsidRDefault="0095787D" w:rsidP="0095787D">
      <w:pPr>
        <w:shd w:val="clear" w:color="auto" w:fill="FFFFFF"/>
        <w:jc w:val="both"/>
        <w:rPr>
          <w:b/>
          <w:bCs/>
          <w:color w:val="000000"/>
          <w:sz w:val="28"/>
          <w:szCs w:val="28"/>
        </w:rPr>
      </w:pPr>
    </w:p>
    <w:p w:rsidR="00E73CA6" w:rsidRPr="00E73CA6" w:rsidRDefault="00E73CA6" w:rsidP="00E73CA6">
      <w:pPr>
        <w:ind w:firstLine="540"/>
        <w:jc w:val="both"/>
        <w:rPr>
          <w:sz w:val="28"/>
          <w:szCs w:val="28"/>
        </w:rPr>
      </w:pPr>
      <w:r>
        <w:rPr>
          <w:sz w:val="28"/>
          <w:szCs w:val="28"/>
        </w:rPr>
        <w:t>6</w:t>
      </w:r>
      <w:r w:rsidRPr="00E73CA6">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3CA6" w:rsidRPr="00E73CA6" w:rsidRDefault="00E73CA6" w:rsidP="00E73CA6">
      <w:pPr>
        <w:ind w:firstLine="540"/>
        <w:jc w:val="both"/>
        <w:rPr>
          <w:sz w:val="28"/>
          <w:szCs w:val="28"/>
        </w:rPr>
      </w:pPr>
      <w:r>
        <w:rPr>
          <w:sz w:val="28"/>
          <w:szCs w:val="28"/>
        </w:rPr>
        <w:t>6</w:t>
      </w:r>
      <w:r w:rsidRPr="00E73CA6">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3CA6" w:rsidRPr="00E73CA6" w:rsidRDefault="00E73CA6" w:rsidP="00E73CA6">
      <w:pPr>
        <w:ind w:firstLine="540"/>
        <w:jc w:val="both"/>
        <w:rPr>
          <w:sz w:val="28"/>
          <w:szCs w:val="28"/>
        </w:rPr>
      </w:pPr>
      <w:r w:rsidRPr="00E73CA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3CA6" w:rsidRPr="00E73CA6" w:rsidRDefault="00E73CA6" w:rsidP="00E73CA6">
      <w:pPr>
        <w:ind w:firstLine="540"/>
        <w:jc w:val="both"/>
        <w:rPr>
          <w:sz w:val="28"/>
          <w:szCs w:val="28"/>
        </w:rPr>
      </w:pPr>
      <w:r w:rsidRPr="00E73CA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CA6" w:rsidRPr="00E73CA6" w:rsidRDefault="00E73CA6" w:rsidP="00E73CA6">
      <w:pPr>
        <w:ind w:firstLine="540"/>
        <w:jc w:val="both"/>
        <w:rPr>
          <w:sz w:val="28"/>
          <w:szCs w:val="28"/>
        </w:rPr>
      </w:pPr>
      <w:r w:rsidRPr="00E73CA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3CA6" w:rsidRPr="00E73CA6" w:rsidRDefault="00E73CA6" w:rsidP="00E73CA6">
      <w:pPr>
        <w:ind w:firstLine="540"/>
        <w:jc w:val="both"/>
        <w:rPr>
          <w:sz w:val="28"/>
          <w:szCs w:val="28"/>
        </w:rPr>
      </w:pPr>
      <w:r w:rsidRPr="00E73CA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3CA6" w:rsidRPr="00E73CA6" w:rsidRDefault="00E73CA6" w:rsidP="00E73CA6">
      <w:pPr>
        <w:ind w:firstLine="540"/>
        <w:jc w:val="both"/>
        <w:rPr>
          <w:sz w:val="28"/>
          <w:szCs w:val="28"/>
        </w:rPr>
      </w:pPr>
      <w:r w:rsidRPr="00E73CA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E73CA6">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CA6" w:rsidRPr="00E73CA6" w:rsidRDefault="00E73CA6" w:rsidP="00E73CA6">
      <w:pPr>
        <w:ind w:firstLine="540"/>
        <w:jc w:val="both"/>
        <w:rPr>
          <w:sz w:val="28"/>
          <w:szCs w:val="28"/>
        </w:rPr>
      </w:pPr>
      <w:r w:rsidRPr="00E73C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3CA6" w:rsidRPr="00E73CA6" w:rsidRDefault="00E73CA6" w:rsidP="00E73CA6">
      <w:pPr>
        <w:ind w:firstLine="540"/>
        <w:jc w:val="both"/>
        <w:rPr>
          <w:sz w:val="28"/>
          <w:szCs w:val="28"/>
        </w:rPr>
      </w:pPr>
      <w:r w:rsidRPr="00E73CA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CA6" w:rsidRPr="00E73CA6" w:rsidRDefault="00E73CA6" w:rsidP="00E73CA6">
      <w:pPr>
        <w:ind w:firstLine="540"/>
        <w:jc w:val="both"/>
        <w:rPr>
          <w:sz w:val="28"/>
          <w:szCs w:val="28"/>
        </w:rPr>
      </w:pPr>
      <w:r w:rsidRPr="00E73CA6">
        <w:rPr>
          <w:sz w:val="28"/>
          <w:szCs w:val="28"/>
        </w:rPr>
        <w:t>8) нарушение срока или порядка выдачи документов по результатам предоставления муниципальной услуги;</w:t>
      </w:r>
    </w:p>
    <w:p w:rsidR="00E73CA6" w:rsidRPr="00E73CA6" w:rsidRDefault="00E73CA6" w:rsidP="00E73CA6">
      <w:pPr>
        <w:ind w:firstLine="540"/>
        <w:jc w:val="both"/>
        <w:rPr>
          <w:sz w:val="28"/>
          <w:szCs w:val="28"/>
        </w:rPr>
      </w:pPr>
      <w:r w:rsidRPr="00E73CA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CA6" w:rsidRPr="00E73CA6" w:rsidRDefault="00E73CA6" w:rsidP="00E73CA6">
      <w:pPr>
        <w:ind w:firstLine="540"/>
        <w:jc w:val="both"/>
        <w:rPr>
          <w:sz w:val="28"/>
          <w:szCs w:val="28"/>
        </w:rPr>
      </w:pPr>
      <w:r w:rsidRPr="00E73CA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3CA6">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3CA6" w:rsidRPr="00E73CA6" w:rsidRDefault="004031B6" w:rsidP="00E73CA6">
      <w:pPr>
        <w:ind w:firstLine="540"/>
        <w:jc w:val="both"/>
        <w:rPr>
          <w:sz w:val="28"/>
          <w:szCs w:val="28"/>
        </w:rPr>
      </w:pPr>
      <w:r>
        <w:rPr>
          <w:sz w:val="28"/>
          <w:szCs w:val="28"/>
        </w:rPr>
        <w:t>6</w:t>
      </w:r>
      <w:r w:rsidR="00E73CA6" w:rsidRPr="00E73CA6">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3CA6" w:rsidRPr="00E73CA6" w:rsidRDefault="00E73CA6" w:rsidP="00E73CA6">
      <w:pPr>
        <w:ind w:firstLine="540"/>
        <w:jc w:val="both"/>
        <w:rPr>
          <w:sz w:val="28"/>
          <w:szCs w:val="28"/>
        </w:rPr>
      </w:pPr>
      <w:r w:rsidRPr="00E73CA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3CA6" w:rsidRPr="00E73CA6" w:rsidRDefault="004031B6" w:rsidP="00E73CA6">
      <w:pPr>
        <w:ind w:firstLine="540"/>
        <w:jc w:val="both"/>
        <w:rPr>
          <w:sz w:val="28"/>
          <w:szCs w:val="28"/>
        </w:rPr>
      </w:pPr>
      <w:r>
        <w:rPr>
          <w:sz w:val="28"/>
          <w:szCs w:val="28"/>
        </w:rPr>
        <w:t>6</w:t>
      </w:r>
      <w:r w:rsidR="00E73CA6" w:rsidRPr="00E73CA6">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E73CA6" w:rsidRPr="00E73CA6">
          <w:rPr>
            <w:sz w:val="28"/>
            <w:szCs w:val="28"/>
          </w:rPr>
          <w:t>части 5 статьи 11.2</w:t>
        </w:r>
      </w:hyperlink>
      <w:r w:rsidR="00E73CA6" w:rsidRPr="00E73CA6">
        <w:rPr>
          <w:sz w:val="28"/>
          <w:szCs w:val="28"/>
        </w:rPr>
        <w:t xml:space="preserve"> Федерального закона № 210-ФЗ.</w:t>
      </w:r>
    </w:p>
    <w:p w:rsidR="00E73CA6" w:rsidRPr="00E73CA6" w:rsidRDefault="00E73CA6" w:rsidP="00E73CA6">
      <w:pPr>
        <w:ind w:firstLine="540"/>
        <w:jc w:val="both"/>
        <w:rPr>
          <w:sz w:val="28"/>
          <w:szCs w:val="28"/>
        </w:rPr>
      </w:pPr>
      <w:r w:rsidRPr="00E73CA6">
        <w:rPr>
          <w:sz w:val="28"/>
          <w:szCs w:val="28"/>
        </w:rPr>
        <w:t>В письменной жалобе в обязательном порядке указываются:</w:t>
      </w:r>
    </w:p>
    <w:p w:rsidR="00E73CA6" w:rsidRPr="00E73CA6" w:rsidRDefault="00E73CA6" w:rsidP="00E73CA6">
      <w:pPr>
        <w:ind w:firstLine="540"/>
        <w:jc w:val="both"/>
        <w:rPr>
          <w:sz w:val="28"/>
          <w:szCs w:val="28"/>
        </w:rPr>
      </w:pPr>
      <w:r w:rsidRPr="00E73CA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3CA6" w:rsidRPr="00E73CA6" w:rsidRDefault="00E73CA6" w:rsidP="00E73CA6">
      <w:pPr>
        <w:ind w:firstLine="540"/>
        <w:jc w:val="both"/>
        <w:rPr>
          <w:sz w:val="28"/>
          <w:szCs w:val="28"/>
        </w:rPr>
      </w:pPr>
      <w:r w:rsidRPr="00E73CA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3CA6" w:rsidRPr="00E73CA6" w:rsidRDefault="00E73CA6" w:rsidP="00E73CA6">
      <w:pPr>
        <w:ind w:firstLine="540"/>
        <w:jc w:val="both"/>
        <w:rPr>
          <w:sz w:val="28"/>
          <w:szCs w:val="28"/>
        </w:rPr>
      </w:pPr>
      <w:r w:rsidRPr="00E73CA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3CA6" w:rsidRPr="00E73CA6" w:rsidRDefault="00E73CA6" w:rsidP="00E73CA6">
      <w:pPr>
        <w:ind w:firstLine="540"/>
        <w:jc w:val="both"/>
        <w:rPr>
          <w:sz w:val="28"/>
          <w:szCs w:val="28"/>
        </w:rPr>
      </w:pPr>
      <w:r w:rsidRPr="00E73CA6">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3CA6" w:rsidRPr="00E73CA6" w:rsidRDefault="004031B6" w:rsidP="00E73CA6">
      <w:pPr>
        <w:ind w:firstLine="540"/>
        <w:jc w:val="both"/>
        <w:rPr>
          <w:sz w:val="28"/>
          <w:szCs w:val="28"/>
        </w:rPr>
      </w:pPr>
      <w:r>
        <w:rPr>
          <w:sz w:val="28"/>
          <w:szCs w:val="28"/>
        </w:rPr>
        <w:t>6</w:t>
      </w:r>
      <w:r w:rsidR="00E73CA6" w:rsidRPr="00E73CA6">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E73CA6" w:rsidRPr="00E73CA6">
          <w:rPr>
            <w:sz w:val="28"/>
            <w:szCs w:val="28"/>
          </w:rPr>
          <w:t>статьей 11.1</w:t>
        </w:r>
      </w:hyperlink>
      <w:r w:rsidR="00E73CA6" w:rsidRPr="00E73CA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3CA6" w:rsidRPr="00E73CA6" w:rsidRDefault="004031B6" w:rsidP="00E73CA6">
      <w:pPr>
        <w:ind w:firstLine="540"/>
        <w:jc w:val="both"/>
        <w:rPr>
          <w:sz w:val="28"/>
          <w:szCs w:val="28"/>
        </w:rPr>
      </w:pPr>
      <w:r>
        <w:rPr>
          <w:sz w:val="28"/>
          <w:szCs w:val="28"/>
        </w:rPr>
        <w:t>6</w:t>
      </w:r>
      <w:r w:rsidR="00E73CA6" w:rsidRPr="00E73CA6">
        <w:rPr>
          <w:sz w:val="28"/>
          <w:szCs w:val="28"/>
        </w:rPr>
        <w:t>.6.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3CA6" w:rsidRPr="00E73CA6" w:rsidRDefault="004031B6" w:rsidP="00E73CA6">
      <w:pPr>
        <w:ind w:firstLine="540"/>
        <w:jc w:val="both"/>
        <w:rPr>
          <w:sz w:val="28"/>
          <w:szCs w:val="28"/>
        </w:rPr>
      </w:pPr>
      <w:r>
        <w:rPr>
          <w:sz w:val="28"/>
          <w:szCs w:val="28"/>
        </w:rPr>
        <w:t>6</w:t>
      </w:r>
      <w:r w:rsidR="00E73CA6" w:rsidRPr="00E73CA6">
        <w:rPr>
          <w:sz w:val="28"/>
          <w:szCs w:val="28"/>
        </w:rPr>
        <w:t>.7. По результатам рассмотрения жалобы принимается одно из следующих решений:</w:t>
      </w:r>
    </w:p>
    <w:p w:rsidR="00E73CA6" w:rsidRPr="00E73CA6" w:rsidRDefault="00E73CA6" w:rsidP="00E73CA6">
      <w:pPr>
        <w:ind w:firstLine="540"/>
        <w:jc w:val="both"/>
        <w:rPr>
          <w:sz w:val="28"/>
          <w:szCs w:val="28"/>
        </w:rPr>
      </w:pPr>
      <w:r w:rsidRPr="00E73CA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3CA6" w:rsidRPr="00E73CA6" w:rsidRDefault="00E73CA6" w:rsidP="00E73CA6">
      <w:pPr>
        <w:ind w:firstLine="540"/>
        <w:jc w:val="both"/>
        <w:rPr>
          <w:sz w:val="28"/>
          <w:szCs w:val="28"/>
        </w:rPr>
      </w:pPr>
      <w:r w:rsidRPr="00E73CA6">
        <w:rPr>
          <w:sz w:val="28"/>
          <w:szCs w:val="28"/>
        </w:rPr>
        <w:t>2) в удовлетворении жалобы отказывается.</w:t>
      </w:r>
    </w:p>
    <w:p w:rsidR="00E73CA6" w:rsidRPr="00E73CA6" w:rsidRDefault="00E73CA6" w:rsidP="00E73CA6">
      <w:pPr>
        <w:ind w:firstLine="709"/>
        <w:jc w:val="both"/>
        <w:rPr>
          <w:sz w:val="28"/>
          <w:szCs w:val="28"/>
        </w:rPr>
      </w:pPr>
      <w:r w:rsidRPr="00E73CA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CA6" w:rsidRPr="00E73CA6" w:rsidRDefault="00E73CA6" w:rsidP="00E73CA6">
      <w:pPr>
        <w:ind w:firstLine="709"/>
        <w:jc w:val="both"/>
        <w:rPr>
          <w:sz w:val="28"/>
          <w:szCs w:val="28"/>
        </w:rPr>
      </w:pPr>
      <w:r w:rsidRPr="00E73CA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3CA6" w:rsidRPr="00E73CA6" w:rsidRDefault="00E73CA6" w:rsidP="00E73CA6">
      <w:pPr>
        <w:ind w:firstLine="709"/>
        <w:jc w:val="both"/>
        <w:rPr>
          <w:sz w:val="28"/>
          <w:szCs w:val="28"/>
        </w:rPr>
      </w:pPr>
      <w:r w:rsidRPr="00E73CA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3CA6" w:rsidRPr="00E73CA6" w:rsidRDefault="00E73CA6" w:rsidP="00E73CA6">
      <w:pPr>
        <w:ind w:firstLine="540"/>
        <w:jc w:val="both"/>
        <w:rPr>
          <w:sz w:val="28"/>
          <w:szCs w:val="28"/>
        </w:rPr>
      </w:pPr>
      <w:r w:rsidRPr="00E73CA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E73CA6">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787D" w:rsidRPr="00E73CA6" w:rsidRDefault="0095787D" w:rsidP="0095787D">
      <w:pPr>
        <w:shd w:val="clear" w:color="auto" w:fill="FFFFFF"/>
        <w:ind w:firstLine="709"/>
        <w:jc w:val="both"/>
        <w:rPr>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Default="0095787D" w:rsidP="0095787D">
      <w:pPr>
        <w:shd w:val="clear" w:color="auto" w:fill="FFFFFF"/>
        <w:jc w:val="both"/>
        <w:rPr>
          <w:color w:val="000000"/>
          <w:sz w:val="28"/>
          <w:szCs w:val="28"/>
        </w:rPr>
      </w:pPr>
    </w:p>
    <w:p w:rsidR="0095787D" w:rsidRPr="009361C4" w:rsidRDefault="0095787D" w:rsidP="0095787D">
      <w:pPr>
        <w:autoSpaceDE w:val="0"/>
        <w:autoSpaceDN w:val="0"/>
        <w:adjustRightInd w:val="0"/>
        <w:ind w:firstLine="709"/>
        <w:jc w:val="right"/>
        <w:rPr>
          <w:sz w:val="24"/>
          <w:szCs w:val="24"/>
        </w:rPr>
      </w:pPr>
      <w:r>
        <w:rPr>
          <w:sz w:val="24"/>
          <w:szCs w:val="24"/>
        </w:rPr>
        <w:br w:type="page"/>
      </w:r>
      <w:r w:rsidRPr="009361C4">
        <w:rPr>
          <w:sz w:val="24"/>
          <w:szCs w:val="24"/>
        </w:rPr>
        <w:lastRenderedPageBreak/>
        <w:t>Приложение № 1</w:t>
      </w:r>
    </w:p>
    <w:p w:rsidR="0095787D" w:rsidRPr="009361C4" w:rsidRDefault="0095787D" w:rsidP="0095787D">
      <w:pPr>
        <w:autoSpaceDE w:val="0"/>
        <w:autoSpaceDN w:val="0"/>
        <w:adjustRightInd w:val="0"/>
        <w:ind w:firstLine="709"/>
        <w:jc w:val="right"/>
        <w:rPr>
          <w:sz w:val="24"/>
          <w:szCs w:val="24"/>
        </w:rPr>
      </w:pPr>
      <w:r w:rsidRPr="009361C4">
        <w:rPr>
          <w:sz w:val="24"/>
          <w:szCs w:val="24"/>
        </w:rPr>
        <w:t>к Административному регламенту</w:t>
      </w:r>
    </w:p>
    <w:p w:rsidR="0095787D" w:rsidRPr="009361C4" w:rsidRDefault="0095787D" w:rsidP="0095787D">
      <w:pPr>
        <w:autoSpaceDE w:val="0"/>
        <w:autoSpaceDN w:val="0"/>
        <w:adjustRightInd w:val="0"/>
        <w:jc w:val="right"/>
        <w:outlineLvl w:val="1"/>
        <w:rPr>
          <w:sz w:val="24"/>
          <w:szCs w:val="24"/>
        </w:rPr>
      </w:pPr>
    </w:p>
    <w:p w:rsidR="0095787D" w:rsidRPr="009361C4" w:rsidRDefault="0095787D" w:rsidP="0095787D">
      <w:pPr>
        <w:autoSpaceDE w:val="0"/>
        <w:autoSpaceDN w:val="0"/>
        <w:adjustRightInd w:val="0"/>
        <w:jc w:val="right"/>
        <w:rPr>
          <w:sz w:val="24"/>
          <w:szCs w:val="24"/>
        </w:rPr>
      </w:pPr>
    </w:p>
    <w:p w:rsidR="0095787D" w:rsidRPr="009361C4" w:rsidRDefault="0095787D" w:rsidP="0095787D">
      <w:pPr>
        <w:pStyle w:val="ConsPlusNonformat"/>
        <w:widowControl/>
        <w:jc w:val="right"/>
        <w:rPr>
          <w:rFonts w:ascii="Times New Roman" w:hAnsi="Times New Roman" w:cs="Times New Roman"/>
          <w:sz w:val="24"/>
          <w:szCs w:val="24"/>
        </w:rPr>
      </w:pPr>
      <w:r w:rsidRPr="00920E68">
        <w:rPr>
          <w:rFonts w:ascii="Times New Roman" w:hAnsi="Times New Roman" w:cs="Times New Roman"/>
          <w:sz w:val="24"/>
          <w:szCs w:val="24"/>
        </w:rPr>
        <w:t>В</w:t>
      </w:r>
      <w:r w:rsidRPr="009361C4">
        <w:rPr>
          <w:rFonts w:ascii="Times New Roman" w:hAnsi="Times New Roman" w:cs="Times New Roman"/>
          <w:sz w:val="24"/>
          <w:szCs w:val="24"/>
        </w:rPr>
        <w:t xml:space="preserve"> МО 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341F7D">
        <w:rPr>
          <w:rFonts w:ascii="Times New Roman" w:hAnsi="Times New Roman" w:cs="Times New Roman"/>
          <w:sz w:val="24"/>
          <w:szCs w:val="24"/>
        </w:rPr>
        <w:t>(</w:t>
      </w:r>
      <w:r w:rsidRPr="00920E68">
        <w:rPr>
          <w:rFonts w:ascii="Times New Roman" w:hAnsi="Times New Roman" w:cs="Times New Roman"/>
          <w:sz w:val="24"/>
          <w:szCs w:val="24"/>
        </w:rPr>
        <w:t>наименование муниципального образования)</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(полное наименование организации, юридический адрес,</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 - для юридических лиц,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Ф.И.О., адрес места регистрации</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_____________________________________________________ </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 xml:space="preserve"> для физических лиц (телефон, факс, адрес</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электронной почты, указываются по желанию</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_____________________________________________________</w:t>
      </w:r>
    </w:p>
    <w:p w:rsidR="0095787D" w:rsidRPr="009361C4" w:rsidRDefault="0095787D" w:rsidP="0095787D">
      <w:pPr>
        <w:pStyle w:val="ConsPlusNonformat"/>
        <w:widowControl/>
        <w:jc w:val="right"/>
        <w:rPr>
          <w:rFonts w:ascii="Times New Roman" w:hAnsi="Times New Roman" w:cs="Times New Roman"/>
          <w:sz w:val="24"/>
          <w:szCs w:val="24"/>
        </w:rPr>
      </w:pPr>
      <w:r w:rsidRPr="009361C4">
        <w:rPr>
          <w:rFonts w:ascii="Times New Roman" w:hAnsi="Times New Roman" w:cs="Times New Roman"/>
          <w:sz w:val="24"/>
          <w:szCs w:val="24"/>
        </w:rPr>
        <w:t>заявителя))</w:t>
      </w:r>
    </w:p>
    <w:p w:rsidR="0095787D" w:rsidRPr="009361C4" w:rsidRDefault="0095787D" w:rsidP="0095787D">
      <w:pPr>
        <w:autoSpaceDE w:val="0"/>
        <w:autoSpaceDN w:val="0"/>
        <w:adjustRightInd w:val="0"/>
        <w:ind w:firstLine="540"/>
        <w:jc w:val="center"/>
        <w:rPr>
          <w:sz w:val="24"/>
          <w:szCs w:val="24"/>
        </w:rPr>
      </w:pPr>
    </w:p>
    <w:p w:rsidR="0095787D" w:rsidRPr="009361C4" w:rsidRDefault="0095787D" w:rsidP="0095787D">
      <w:pPr>
        <w:autoSpaceDE w:val="0"/>
        <w:autoSpaceDN w:val="0"/>
        <w:adjustRightInd w:val="0"/>
        <w:ind w:firstLine="540"/>
        <w:jc w:val="center"/>
        <w:rPr>
          <w:sz w:val="24"/>
          <w:szCs w:val="24"/>
        </w:rPr>
      </w:pPr>
      <w:r w:rsidRPr="009361C4">
        <w:rPr>
          <w:sz w:val="24"/>
          <w:szCs w:val="24"/>
        </w:rPr>
        <w:t>Заявление</w:t>
      </w:r>
    </w:p>
    <w:p w:rsidR="0095787D" w:rsidRPr="009361C4" w:rsidRDefault="0095787D" w:rsidP="0095787D">
      <w:pPr>
        <w:autoSpaceDE w:val="0"/>
        <w:autoSpaceDN w:val="0"/>
        <w:adjustRightInd w:val="0"/>
        <w:ind w:firstLine="540"/>
        <w:jc w:val="center"/>
        <w:rPr>
          <w:sz w:val="24"/>
          <w:szCs w:val="24"/>
        </w:rPr>
      </w:pPr>
      <w:r w:rsidRPr="009361C4">
        <w:rPr>
          <w:sz w:val="24"/>
          <w:szCs w:val="24"/>
        </w:rPr>
        <w:t>о выдаче градостроительного плана земельного участка</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____________________________________________________________________________ в связи с</w:t>
      </w:r>
    </w:p>
    <w:p w:rsidR="0095787D" w:rsidRPr="009361C4" w:rsidRDefault="0095787D" w:rsidP="0095787D">
      <w:pPr>
        <w:autoSpaceDE w:val="0"/>
        <w:autoSpaceDN w:val="0"/>
        <w:adjustRightInd w:val="0"/>
        <w:jc w:val="center"/>
        <w:rPr>
          <w:sz w:val="24"/>
          <w:szCs w:val="24"/>
        </w:rPr>
      </w:pPr>
      <w:r w:rsidRPr="009361C4">
        <w:rPr>
          <w:sz w:val="24"/>
          <w:szCs w:val="24"/>
        </w:rPr>
        <w:t>(наименование юридического лица или Ф.И.О. физического лица)</w:t>
      </w:r>
    </w:p>
    <w:p w:rsidR="0095787D" w:rsidRDefault="0095787D" w:rsidP="0095787D">
      <w:pPr>
        <w:autoSpaceDE w:val="0"/>
        <w:autoSpaceDN w:val="0"/>
        <w:adjustRightInd w:val="0"/>
        <w:jc w:val="both"/>
        <w:rPr>
          <w:sz w:val="24"/>
          <w:szCs w:val="24"/>
        </w:rPr>
      </w:pPr>
      <w:r w:rsidRPr="009361C4">
        <w:rPr>
          <w:sz w:val="24"/>
          <w:szCs w:val="24"/>
        </w:rPr>
        <w:t>___________________________________________________________________________</w:t>
      </w:r>
    </w:p>
    <w:p w:rsidR="002A3EA8" w:rsidRPr="009361C4" w:rsidRDefault="002A3EA8"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просит  выдать</w:t>
      </w:r>
      <w:r w:rsidR="002A3EA8">
        <w:rPr>
          <w:sz w:val="24"/>
          <w:szCs w:val="24"/>
        </w:rPr>
        <w:t xml:space="preserve"> </w:t>
      </w:r>
      <w:r w:rsidRPr="009361C4">
        <w:rPr>
          <w:sz w:val="24"/>
          <w:szCs w:val="24"/>
        </w:rPr>
        <w:t>градостроительный  план  следующего  земельного  участка,  находящегося  по</w:t>
      </w:r>
    </w:p>
    <w:p w:rsidR="0095787D" w:rsidRPr="009361C4" w:rsidRDefault="0095787D" w:rsidP="0095787D">
      <w:pPr>
        <w:autoSpaceDE w:val="0"/>
        <w:autoSpaceDN w:val="0"/>
        <w:adjustRightInd w:val="0"/>
        <w:jc w:val="both"/>
        <w:rPr>
          <w:sz w:val="24"/>
          <w:szCs w:val="24"/>
        </w:rPr>
      </w:pPr>
      <w:r w:rsidRPr="009361C4">
        <w:rPr>
          <w:sz w:val="24"/>
          <w:szCs w:val="24"/>
        </w:rPr>
        <w:t>адресу: __________________________________________________________________,</w:t>
      </w:r>
    </w:p>
    <w:p w:rsidR="0095787D" w:rsidRPr="009361C4" w:rsidRDefault="0095787D" w:rsidP="0095787D">
      <w:pPr>
        <w:autoSpaceDE w:val="0"/>
        <w:autoSpaceDN w:val="0"/>
        <w:adjustRightInd w:val="0"/>
        <w:jc w:val="both"/>
        <w:rPr>
          <w:sz w:val="24"/>
          <w:szCs w:val="24"/>
        </w:rPr>
      </w:pPr>
      <w:r w:rsidRPr="009361C4">
        <w:rPr>
          <w:sz w:val="24"/>
          <w:szCs w:val="24"/>
        </w:rPr>
        <w:t>кадастровый номер ____________________, площадь ____________________ кв. м.</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Приложение:</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w:t>
      </w:r>
    </w:p>
    <w:p w:rsidR="0095787D" w:rsidRPr="001757D4" w:rsidRDefault="0095787D" w:rsidP="0095787D">
      <w:pPr>
        <w:autoSpaceDE w:val="0"/>
        <w:autoSpaceDN w:val="0"/>
        <w:adjustRightInd w:val="0"/>
        <w:jc w:val="both"/>
        <w:rPr>
          <w:sz w:val="24"/>
          <w:szCs w:val="24"/>
        </w:rPr>
      </w:pPr>
      <w:r w:rsidRPr="001757D4">
        <w:rPr>
          <w:sz w:val="24"/>
          <w:szCs w:val="24"/>
        </w:rPr>
        <w:t>_________________________________________________________________________________</w:t>
      </w:r>
    </w:p>
    <w:p w:rsidR="0095787D" w:rsidRPr="009361C4" w:rsidRDefault="0095787D" w:rsidP="0095787D">
      <w:pPr>
        <w:autoSpaceDE w:val="0"/>
        <w:autoSpaceDN w:val="0"/>
        <w:adjustRightInd w:val="0"/>
        <w:jc w:val="both"/>
        <w:rPr>
          <w:sz w:val="24"/>
          <w:szCs w:val="24"/>
        </w:rPr>
      </w:pPr>
    </w:p>
    <w:p w:rsidR="0095787D" w:rsidRPr="009361C4" w:rsidRDefault="0095787D" w:rsidP="0095787D">
      <w:pPr>
        <w:autoSpaceDE w:val="0"/>
        <w:autoSpaceDN w:val="0"/>
        <w:adjustRightInd w:val="0"/>
        <w:jc w:val="both"/>
        <w:rPr>
          <w:sz w:val="24"/>
          <w:szCs w:val="24"/>
        </w:rPr>
      </w:pPr>
      <w:r w:rsidRPr="009361C4">
        <w:rPr>
          <w:sz w:val="24"/>
          <w:szCs w:val="24"/>
        </w:rPr>
        <w:t>"____"___________ ____ г.</w:t>
      </w:r>
    </w:p>
    <w:p w:rsidR="0095787D" w:rsidRDefault="0095787D" w:rsidP="0095787D">
      <w:pPr>
        <w:autoSpaceDE w:val="0"/>
        <w:autoSpaceDN w:val="0"/>
        <w:adjustRightInd w:val="0"/>
        <w:jc w:val="right"/>
        <w:rPr>
          <w:sz w:val="24"/>
          <w:szCs w:val="24"/>
        </w:rPr>
      </w:pPr>
    </w:p>
    <w:p w:rsidR="0095787D" w:rsidRPr="00920E68" w:rsidRDefault="0095787D" w:rsidP="0095787D">
      <w:pPr>
        <w:autoSpaceDE w:val="0"/>
        <w:autoSpaceDN w:val="0"/>
        <w:adjustRightInd w:val="0"/>
        <w:rPr>
          <w:sz w:val="24"/>
          <w:szCs w:val="24"/>
        </w:rPr>
      </w:pPr>
      <w:r w:rsidRPr="00920E68">
        <w:rPr>
          <w:sz w:val="24"/>
          <w:szCs w:val="24"/>
        </w:rPr>
        <w:t>Документ прошу выдать на руки/направить по почте</w:t>
      </w:r>
    </w:p>
    <w:p w:rsidR="0095787D" w:rsidRPr="009361C4" w:rsidRDefault="0095787D" w:rsidP="0095787D">
      <w:pPr>
        <w:autoSpaceDE w:val="0"/>
        <w:autoSpaceDN w:val="0"/>
        <w:adjustRightInd w:val="0"/>
        <w:jc w:val="right"/>
        <w:rPr>
          <w:sz w:val="24"/>
          <w:szCs w:val="24"/>
        </w:rPr>
      </w:pPr>
      <w:r w:rsidRPr="009361C4">
        <w:rPr>
          <w:sz w:val="24"/>
          <w:szCs w:val="24"/>
        </w:rPr>
        <w:t>Заявитель:</w:t>
      </w:r>
    </w:p>
    <w:p w:rsidR="0095787D" w:rsidRPr="009361C4" w:rsidRDefault="0095787D" w:rsidP="0095787D">
      <w:pPr>
        <w:autoSpaceDE w:val="0"/>
        <w:autoSpaceDN w:val="0"/>
        <w:adjustRightInd w:val="0"/>
        <w:jc w:val="right"/>
        <w:rPr>
          <w:sz w:val="24"/>
          <w:szCs w:val="24"/>
        </w:rPr>
      </w:pPr>
      <w:r w:rsidRPr="009361C4">
        <w:rPr>
          <w:sz w:val="24"/>
          <w:szCs w:val="24"/>
        </w:rPr>
        <w:t>____________________________</w:t>
      </w:r>
    </w:p>
    <w:p w:rsidR="0095787D" w:rsidRPr="009361C4" w:rsidRDefault="0095787D" w:rsidP="0095787D">
      <w:pPr>
        <w:autoSpaceDE w:val="0"/>
        <w:autoSpaceDN w:val="0"/>
        <w:adjustRightInd w:val="0"/>
        <w:jc w:val="right"/>
        <w:rPr>
          <w:sz w:val="24"/>
          <w:szCs w:val="24"/>
        </w:rPr>
      </w:pPr>
      <w:r w:rsidRPr="009361C4">
        <w:rPr>
          <w:sz w:val="24"/>
          <w:szCs w:val="24"/>
        </w:rPr>
        <w:t>(подпись, Ф.И.О.)</w:t>
      </w: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Pr="009361C4" w:rsidRDefault="0095787D" w:rsidP="0095787D">
      <w:pPr>
        <w:rPr>
          <w:sz w:val="24"/>
          <w:szCs w:val="24"/>
        </w:rPr>
      </w:pPr>
    </w:p>
    <w:p w:rsidR="0095787D" w:rsidRDefault="0095787D" w:rsidP="0095787D"/>
    <w:p w:rsidR="0095787D" w:rsidRDefault="0095787D" w:rsidP="0095787D">
      <w:pPr>
        <w:sectPr w:rsidR="0095787D" w:rsidSect="00C70FBC">
          <w:pgSz w:w="11905" w:h="16838"/>
          <w:pgMar w:top="1134" w:right="706" w:bottom="1134" w:left="1276" w:header="720" w:footer="720" w:gutter="0"/>
          <w:cols w:space="720"/>
        </w:sectPr>
      </w:pPr>
    </w:p>
    <w:p w:rsidR="0095787D" w:rsidRPr="009361C4" w:rsidRDefault="0095787D" w:rsidP="0095787D">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lastRenderedPageBreak/>
        <w:t xml:space="preserve">Приложение № </w:t>
      </w:r>
      <w:r w:rsidR="002A3EA8">
        <w:rPr>
          <w:rFonts w:ascii="Times New Roman" w:hAnsi="Times New Roman" w:cs="Times New Roman"/>
          <w:sz w:val="24"/>
          <w:szCs w:val="24"/>
        </w:rPr>
        <w:t>2</w:t>
      </w:r>
    </w:p>
    <w:p w:rsidR="0095787D" w:rsidRPr="009361C4" w:rsidRDefault="0095787D" w:rsidP="0095787D">
      <w:pPr>
        <w:pStyle w:val="ConsPlusNormal"/>
        <w:widowControl/>
        <w:ind w:firstLine="0"/>
        <w:jc w:val="right"/>
        <w:rPr>
          <w:rFonts w:ascii="Times New Roman" w:hAnsi="Times New Roman" w:cs="Times New Roman"/>
          <w:sz w:val="24"/>
          <w:szCs w:val="24"/>
        </w:rPr>
      </w:pPr>
      <w:r w:rsidRPr="009361C4">
        <w:rPr>
          <w:rFonts w:ascii="Times New Roman" w:hAnsi="Times New Roman" w:cs="Times New Roman"/>
          <w:sz w:val="24"/>
          <w:szCs w:val="24"/>
        </w:rPr>
        <w:t>к Административному регламенту</w:t>
      </w: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0"/>
        <w:jc w:val="center"/>
        <w:rPr>
          <w:rFonts w:ascii="Times New Roman" w:hAnsi="Times New Roman" w:cs="Times New Roman"/>
          <w:sz w:val="22"/>
          <w:szCs w:val="22"/>
        </w:rPr>
      </w:pPr>
    </w:p>
    <w:p w:rsidR="0095787D" w:rsidRPr="009361C4" w:rsidRDefault="0095787D" w:rsidP="0095787D">
      <w:pPr>
        <w:pStyle w:val="ConsPlusNormal"/>
        <w:widowControl/>
        <w:ind w:firstLine="540"/>
        <w:jc w:val="center"/>
        <w:rPr>
          <w:rFonts w:ascii="Times New Roman" w:hAnsi="Times New Roman" w:cs="Times New Roman"/>
          <w:sz w:val="24"/>
          <w:szCs w:val="24"/>
        </w:rPr>
      </w:pPr>
      <w:r w:rsidRPr="009361C4">
        <w:rPr>
          <w:rFonts w:ascii="Times New Roman" w:hAnsi="Times New Roman" w:cs="Times New Roman"/>
          <w:sz w:val="24"/>
          <w:szCs w:val="24"/>
        </w:rPr>
        <w:t>БЛОК-СХЕМА</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последовательности выполнения административных процедур </w:t>
      </w:r>
    </w:p>
    <w:p w:rsidR="0095787D" w:rsidRPr="009361C4" w:rsidRDefault="0095787D" w:rsidP="0095787D">
      <w:pPr>
        <w:pStyle w:val="ConsPlusNormal"/>
        <w:widowControl/>
        <w:ind w:firstLine="0"/>
        <w:jc w:val="center"/>
        <w:rPr>
          <w:rFonts w:ascii="Times New Roman" w:hAnsi="Times New Roman" w:cs="Times New Roman"/>
          <w:sz w:val="24"/>
          <w:szCs w:val="24"/>
        </w:rPr>
      </w:pPr>
      <w:r w:rsidRPr="009361C4">
        <w:rPr>
          <w:rFonts w:ascii="Times New Roman" w:hAnsi="Times New Roman" w:cs="Times New Roman"/>
          <w:sz w:val="24"/>
          <w:szCs w:val="24"/>
        </w:rPr>
        <w:t xml:space="preserve">по предоставлению муниципальной услуги </w:t>
      </w:r>
    </w:p>
    <w:p w:rsidR="0095787D" w:rsidRPr="009361C4" w:rsidRDefault="0095787D" w:rsidP="0095787D">
      <w:pPr>
        <w:pStyle w:val="ConsPlusNormal"/>
        <w:widowControl/>
        <w:ind w:firstLine="0"/>
        <w:jc w:val="center"/>
        <w:rPr>
          <w:rFonts w:ascii="Times New Roman" w:hAnsi="Times New Roman" w:cs="Times New Roman"/>
          <w:strike/>
          <w:color w:val="F79646"/>
          <w:sz w:val="24"/>
          <w:szCs w:val="24"/>
        </w:rPr>
      </w:pPr>
      <w:r w:rsidRPr="009361C4">
        <w:rPr>
          <w:rFonts w:ascii="Times New Roman" w:hAnsi="Times New Roman" w:cs="Times New Roman"/>
          <w:sz w:val="24"/>
          <w:szCs w:val="24"/>
        </w:rPr>
        <w:t xml:space="preserve">«Выдача градостроительного плана земельного участка» </w:t>
      </w:r>
    </w:p>
    <w:p w:rsidR="0095787D" w:rsidRPr="009361C4" w:rsidRDefault="0095787D" w:rsidP="0095787D">
      <w:pPr>
        <w:pStyle w:val="ConsPlusNormal"/>
        <w:widowControl/>
        <w:ind w:firstLine="540"/>
        <w:jc w:val="center"/>
        <w:rPr>
          <w:rFonts w:ascii="Times New Roman" w:hAnsi="Times New Roman" w:cs="Times New Roman"/>
        </w:rPr>
      </w:pPr>
      <w:r w:rsidRPr="009361C4">
        <w:rPr>
          <w:rFonts w:ascii="Times New Roman" w:hAnsi="Times New Roman" w:cs="Times New Roman"/>
        </w:rPr>
        <w:t xml:space="preserve"> </w:t>
      </w:r>
    </w:p>
    <w:p w:rsidR="0095787D" w:rsidRPr="009361C4" w:rsidRDefault="0095787D" w:rsidP="0095787D">
      <w:pPr>
        <w:tabs>
          <w:tab w:val="left" w:pos="6420"/>
        </w:tabs>
      </w:pPr>
    </w:p>
    <w:p w:rsidR="0095787D" w:rsidRPr="009361C4" w:rsidRDefault="00D60066" w:rsidP="0095787D">
      <w:pPr>
        <w:tabs>
          <w:tab w:val="left" w:pos="6420"/>
        </w:tabs>
      </w:pPr>
      <w:r>
        <w:rPr>
          <w:noProof/>
        </w:rPr>
        <w:pict>
          <v:shapetype id="_x0000_t202" coordsize="21600,21600" o:spt="202" path="m,l,21600r21600,l21600,xe">
            <v:stroke joinstyle="miter"/>
            <v:path gradientshapeok="t" o:connecttype="rect"/>
          </v:shapetype>
          <v:shape id="Поле 7" o:spid="_x0000_s1026" type="#_x0000_t202" style="position:absolute;margin-left:44.15pt;margin-top:3.7pt;width:440.25pt;height:56.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2E247B" w:rsidRDefault="002E247B" w:rsidP="0095787D">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w:r>
    </w:p>
    <w:p w:rsidR="0095787D" w:rsidRPr="009361C4" w:rsidRDefault="0095787D" w:rsidP="0095787D">
      <w:pPr>
        <w:tabs>
          <w:tab w:val="left" w:pos="6420"/>
        </w:tabs>
      </w:pPr>
    </w:p>
    <w:p w:rsidR="0095787D" w:rsidRPr="009361C4" w:rsidRDefault="0095787D" w:rsidP="0095787D">
      <w:pPr>
        <w:tabs>
          <w:tab w:val="left" w:pos="6420"/>
        </w:tabs>
        <w:jc w:val="center"/>
      </w:pPr>
    </w:p>
    <w:p w:rsidR="0095787D" w:rsidRPr="009361C4" w:rsidRDefault="0095787D" w:rsidP="0095787D">
      <w:pPr>
        <w:tabs>
          <w:tab w:val="left" w:pos="6420"/>
        </w:tabs>
      </w:pPr>
    </w:p>
    <w:p w:rsidR="0095787D" w:rsidRPr="009361C4" w:rsidRDefault="0095787D" w:rsidP="0095787D">
      <w:pPr>
        <w:tabs>
          <w:tab w:val="left" w:pos="6420"/>
        </w:tabs>
      </w:pPr>
      <w:r w:rsidRPr="009361C4">
        <w:tab/>
      </w:r>
    </w:p>
    <w:p w:rsidR="0095787D" w:rsidRPr="009361C4" w:rsidRDefault="00D60066" w:rsidP="0095787D">
      <w:pPr>
        <w:tabs>
          <w:tab w:val="left" w:pos="6420"/>
        </w:tabs>
        <w:rPr>
          <w:highlight w:val="yellow"/>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32" type="#_x0000_t67" style="position:absolute;margin-left:237.2pt;margin-top:2.9pt;width:28.35pt;height:4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p>
    <w:p w:rsidR="0095787D" w:rsidRPr="009361C4" w:rsidRDefault="0095787D" w:rsidP="0095787D">
      <w:pPr>
        <w:tabs>
          <w:tab w:val="left" w:pos="6420"/>
        </w:tabs>
        <w:rPr>
          <w:highlight w:val="yellow"/>
        </w:rPr>
      </w:pPr>
    </w:p>
    <w:p w:rsidR="0095787D" w:rsidRPr="009361C4" w:rsidRDefault="0095787D" w:rsidP="0095787D">
      <w:pPr>
        <w:tabs>
          <w:tab w:val="left" w:pos="6420"/>
        </w:tabs>
        <w:jc w:val="center"/>
        <w:rPr>
          <w:highlight w:val="yellow"/>
        </w:rPr>
      </w:pPr>
    </w:p>
    <w:p w:rsidR="0095787D" w:rsidRPr="009361C4" w:rsidRDefault="00D60066" w:rsidP="0095787D">
      <w:pPr>
        <w:rPr>
          <w:highlight w:val="yellow"/>
        </w:rPr>
      </w:pPr>
      <w:r>
        <w:rPr>
          <w:noProof/>
        </w:rPr>
        <w:pict>
          <v:shape id="Стрелка вниз 5" o:spid="_x0000_s1031" type="#_x0000_t67" style="position:absolute;margin-left:234pt;margin-top:185.7pt;width:28.35pt;height:4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rPr>
          <w:noProof/>
        </w:rPr>
        <w:pict>
          <v:shape id="Поле 4" o:spid="_x0000_s1027" type="#_x0000_t202" style="position:absolute;margin-left:44.15pt;margin-top:11.95pt;width:429.1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2E247B" w:rsidRDefault="002E247B" w:rsidP="0095787D">
                  <w:pPr>
                    <w:pStyle w:val="ConsPlusNormal"/>
                    <w:widowControl/>
                    <w:ind w:firstLine="540"/>
                    <w:jc w:val="center"/>
                    <w:rPr>
                      <w:color w:val="F79646"/>
                      <w:sz w:val="26"/>
                      <w:szCs w:val="26"/>
                    </w:rPr>
                  </w:pPr>
                  <w:r>
                    <w:rPr>
                      <w:color w:val="F79646"/>
                      <w:sz w:val="26"/>
                      <w:szCs w:val="26"/>
                    </w:rPr>
                    <w:t xml:space="preserve"> </w:t>
                  </w:r>
                </w:p>
                <w:p w:rsidR="002E247B" w:rsidRDefault="002E247B" w:rsidP="0095787D">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rPr>
          <w:noProof/>
        </w:rPr>
        <w:pict>
          <v:shape id="Стрелка вниз 3" o:spid="_x0000_s1030" type="#_x0000_t67" style="position:absolute;margin-left:237.2pt;margin-top:68.55pt;width:28.35pt;height:45.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rPr>
          <w:noProof/>
        </w:rPr>
        <w:pict>
          <v:shape id="Поле 2" o:spid="_x0000_s1028" type="#_x0000_t202" style="position:absolute;margin-left:44.15pt;margin-top:119pt;width:429.15pt;height:6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2E247B" w:rsidRDefault="002E247B" w:rsidP="0095787D">
                  <w:pPr>
                    <w:pStyle w:val="ConsPlusNormal"/>
                    <w:widowControl/>
                    <w:ind w:firstLine="540"/>
                    <w:jc w:val="center"/>
                    <w:rPr>
                      <w:sz w:val="26"/>
                      <w:szCs w:val="26"/>
                    </w:rPr>
                  </w:pPr>
                  <w:r>
                    <w:rPr>
                      <w:sz w:val="26"/>
                      <w:szCs w:val="26"/>
                    </w:rPr>
                    <w:t xml:space="preserve"> </w:t>
                  </w:r>
                </w:p>
                <w:p w:rsidR="002E247B" w:rsidRDefault="002E247B" w:rsidP="0095787D">
                  <w:pPr>
                    <w:pStyle w:val="ConsPlusNormal"/>
                    <w:widowControl/>
                    <w:ind w:firstLine="540"/>
                    <w:jc w:val="center"/>
                    <w:rPr>
                      <w:sz w:val="26"/>
                      <w:szCs w:val="26"/>
                    </w:rPr>
                  </w:pPr>
                  <w:r>
                    <w:rPr>
                      <w:sz w:val="26"/>
                      <w:szCs w:val="26"/>
                    </w:rPr>
                    <w:t>проверка представленных документов</w:t>
                  </w:r>
                </w:p>
                <w:p w:rsidR="002E247B" w:rsidRDefault="002E247B" w:rsidP="0095787D">
                  <w:pPr>
                    <w:rPr>
                      <w:sz w:val="24"/>
                      <w:szCs w:val="24"/>
                    </w:rPr>
                  </w:pPr>
                </w:p>
              </w:txbxContent>
            </v:textbox>
          </v:shape>
        </w:pict>
      </w:r>
      <w:r>
        <w:rPr>
          <w:noProof/>
        </w:rPr>
        <w:pict>
          <v:shape id="Поле 1" o:spid="_x0000_s1029" type="#_x0000_t202" style="position:absolute;margin-left:120.25pt;margin-top:244.7pt;width:279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">
            <v:textbox>
              <w:txbxContent>
                <w:p w:rsidR="002E247B" w:rsidRDefault="002E247B" w:rsidP="0095787D">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2E247B" w:rsidRDefault="002E247B" w:rsidP="0095787D">
                  <w:pPr>
                    <w:pStyle w:val="ConsPlusNormal"/>
                    <w:widowControl/>
                    <w:ind w:firstLine="540"/>
                    <w:jc w:val="center"/>
                    <w:rPr>
                      <w:sz w:val="26"/>
                      <w:szCs w:val="26"/>
                    </w:rPr>
                  </w:pPr>
                  <w:r>
                    <w:rPr>
                      <w:sz w:val="26"/>
                      <w:szCs w:val="26"/>
                    </w:rPr>
                    <w:t>земельного участка</w:t>
                  </w:r>
                </w:p>
                <w:p w:rsidR="002E247B" w:rsidRDefault="002E247B" w:rsidP="0095787D">
                  <w:pPr>
                    <w:rPr>
                      <w:sz w:val="24"/>
                      <w:szCs w:val="24"/>
                    </w:rPr>
                  </w:pPr>
                </w:p>
                <w:p w:rsidR="002E247B" w:rsidRDefault="002E247B" w:rsidP="0095787D"/>
              </w:txbxContent>
            </v:textbox>
          </v:shape>
        </w:pict>
      </w: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highlight w:val="yellow"/>
        </w:rPr>
      </w:pPr>
    </w:p>
    <w:p w:rsidR="0095787D" w:rsidRPr="009361C4" w:rsidRDefault="0095787D" w:rsidP="0095787D">
      <w:pPr>
        <w:tabs>
          <w:tab w:val="left" w:pos="6420"/>
        </w:tabs>
        <w:jc w:val="both"/>
        <w:rPr>
          <w:b/>
          <w:color w:val="FF0000"/>
          <w:highlight w:val="yellow"/>
        </w:rPr>
      </w:pPr>
    </w:p>
    <w:p w:rsidR="0095787D" w:rsidRPr="009361C4" w:rsidRDefault="0095787D" w:rsidP="0095787D">
      <w:pPr>
        <w:tabs>
          <w:tab w:val="left" w:pos="6420"/>
        </w:tabs>
        <w:jc w:val="both"/>
        <w:rPr>
          <w:highlight w:val="yellow"/>
        </w:rPr>
      </w:pPr>
    </w:p>
    <w:p w:rsidR="0095787D" w:rsidRPr="009361C4" w:rsidRDefault="0095787D" w:rsidP="0095787D">
      <w:pPr>
        <w:pStyle w:val="ConsPlusNormal"/>
        <w:widowControl/>
        <w:ind w:firstLine="0"/>
        <w:jc w:val="center"/>
        <w:rPr>
          <w:rFonts w:ascii="Times New Roman" w:hAnsi="Times New Roman" w:cs="Times New Roman"/>
          <w:highlight w:val="yellow"/>
        </w:rPr>
      </w:pPr>
    </w:p>
    <w:p w:rsidR="0095787D" w:rsidRPr="009361C4" w:rsidRDefault="0095787D" w:rsidP="0095787D">
      <w:pPr>
        <w:autoSpaceDE w:val="0"/>
        <w:autoSpaceDN w:val="0"/>
        <w:adjustRightInd w:val="0"/>
        <w:ind w:firstLine="540"/>
        <w:jc w:val="both"/>
        <w:rPr>
          <w:highlight w:val="yellow"/>
        </w:rPr>
      </w:pPr>
    </w:p>
    <w:p w:rsidR="0095787D" w:rsidRPr="009361C4" w:rsidRDefault="0095787D" w:rsidP="0095787D"/>
    <w:p w:rsidR="0095787D" w:rsidRPr="009361C4" w:rsidRDefault="0095787D" w:rsidP="0095787D"/>
    <w:p w:rsidR="0095787D" w:rsidRPr="009361C4" w:rsidRDefault="0095787D" w:rsidP="0095787D">
      <w:pPr>
        <w:tabs>
          <w:tab w:val="left" w:pos="6420"/>
        </w:tabs>
        <w:jc w:val="both"/>
      </w:pPr>
    </w:p>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Pr="009361C4" w:rsidRDefault="0095787D" w:rsidP="0095787D"/>
    <w:p w:rsidR="0095787D" w:rsidRDefault="0095787D" w:rsidP="0095787D"/>
    <w:p w:rsidR="0095787D" w:rsidRDefault="0095787D" w:rsidP="0095787D">
      <w:pPr>
        <w:tabs>
          <w:tab w:val="left" w:pos="5780"/>
        </w:tabs>
      </w:pPr>
      <w:r>
        <w:tab/>
      </w: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tabs>
          <w:tab w:val="left" w:pos="5780"/>
        </w:tabs>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jc w:val="right"/>
        <w:outlineLvl w:val="1"/>
        <w:rPr>
          <w:rFonts w:ascii="Arial" w:hAnsi="Arial" w:cs="Arial"/>
        </w:rPr>
      </w:pPr>
    </w:p>
    <w:p w:rsidR="0095787D" w:rsidRDefault="0095787D" w:rsidP="0095787D">
      <w:pPr>
        <w:autoSpaceDE w:val="0"/>
        <w:autoSpaceDN w:val="0"/>
        <w:adjustRightInd w:val="0"/>
        <w:ind w:right="-142"/>
        <w:jc w:val="right"/>
        <w:outlineLvl w:val="1"/>
        <w:rPr>
          <w:rFonts w:ascii="Arial" w:hAnsi="Arial" w:cs="Arial"/>
        </w:rPr>
      </w:pPr>
    </w:p>
    <w:p w:rsidR="0095787D" w:rsidRPr="009361C4" w:rsidRDefault="0095787D" w:rsidP="0095787D">
      <w:pPr>
        <w:autoSpaceDE w:val="0"/>
        <w:autoSpaceDN w:val="0"/>
        <w:adjustRightInd w:val="0"/>
        <w:jc w:val="right"/>
        <w:outlineLvl w:val="1"/>
        <w:rPr>
          <w:sz w:val="24"/>
          <w:szCs w:val="24"/>
        </w:rPr>
      </w:pPr>
      <w:r>
        <w:rPr>
          <w:rFonts w:ascii="Arial" w:hAnsi="Arial" w:cs="Arial"/>
        </w:rPr>
        <w:br w:type="page"/>
      </w:r>
    </w:p>
    <w:p w:rsidR="0095787D" w:rsidRPr="009361C4" w:rsidRDefault="0095787D" w:rsidP="0095787D">
      <w:pPr>
        <w:autoSpaceDE w:val="0"/>
        <w:autoSpaceDN w:val="0"/>
        <w:adjustRightInd w:val="0"/>
        <w:jc w:val="right"/>
        <w:outlineLvl w:val="1"/>
        <w:rPr>
          <w:sz w:val="24"/>
          <w:szCs w:val="24"/>
        </w:rPr>
      </w:pPr>
      <w:r w:rsidRPr="009361C4">
        <w:rPr>
          <w:sz w:val="24"/>
          <w:szCs w:val="24"/>
        </w:rPr>
        <w:lastRenderedPageBreak/>
        <w:t xml:space="preserve">Приложение № </w:t>
      </w:r>
      <w:r w:rsidR="002A3EA8">
        <w:rPr>
          <w:sz w:val="24"/>
          <w:szCs w:val="24"/>
        </w:rPr>
        <w:t>3</w:t>
      </w:r>
    </w:p>
    <w:p w:rsidR="0095787D" w:rsidRPr="009361C4" w:rsidRDefault="0095787D" w:rsidP="0095787D">
      <w:pPr>
        <w:autoSpaceDE w:val="0"/>
        <w:autoSpaceDN w:val="0"/>
        <w:adjustRightInd w:val="0"/>
        <w:jc w:val="right"/>
        <w:rPr>
          <w:sz w:val="24"/>
          <w:szCs w:val="24"/>
        </w:rPr>
      </w:pPr>
      <w:r w:rsidRPr="009361C4">
        <w:rPr>
          <w:sz w:val="24"/>
          <w:szCs w:val="24"/>
        </w:rPr>
        <w:t>к Административному регламенту</w:t>
      </w:r>
    </w:p>
    <w:p w:rsidR="0095787D" w:rsidRPr="009361C4" w:rsidRDefault="0095787D" w:rsidP="0095787D">
      <w:pPr>
        <w:autoSpaceDE w:val="0"/>
        <w:autoSpaceDN w:val="0"/>
        <w:adjustRightInd w:val="0"/>
        <w:jc w:val="right"/>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r w:rsidRPr="009361C4">
        <w:rPr>
          <w:sz w:val="24"/>
          <w:szCs w:val="24"/>
        </w:rPr>
        <w:t>Расписка о получении документов</w:t>
      </w:r>
    </w:p>
    <w:p w:rsidR="0095787D" w:rsidRPr="009361C4" w:rsidRDefault="0095787D" w:rsidP="0095787D">
      <w:pPr>
        <w:autoSpaceDE w:val="0"/>
        <w:autoSpaceDN w:val="0"/>
        <w:adjustRightInd w:val="0"/>
        <w:jc w:val="center"/>
        <w:rPr>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136"/>
        <w:gridCol w:w="2512"/>
      </w:tblGrid>
      <w:tr w:rsidR="0095787D" w:rsidRPr="009361C4" w:rsidTr="00C70FBC">
        <w:tc>
          <w:tcPr>
            <w:tcW w:w="468"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C70FBC">
            <w:pPr>
              <w:autoSpaceDE w:val="0"/>
              <w:autoSpaceDN w:val="0"/>
              <w:adjustRightInd w:val="0"/>
              <w:jc w:val="center"/>
              <w:rPr>
                <w:sz w:val="24"/>
                <w:szCs w:val="24"/>
              </w:rPr>
            </w:pPr>
            <w:r w:rsidRPr="009361C4">
              <w:rPr>
                <w:sz w:val="24"/>
                <w:szCs w:val="24"/>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C70FBC">
            <w:pPr>
              <w:autoSpaceDE w:val="0"/>
              <w:autoSpaceDN w:val="0"/>
              <w:adjustRightInd w:val="0"/>
              <w:jc w:val="center"/>
              <w:rPr>
                <w:sz w:val="24"/>
                <w:szCs w:val="24"/>
              </w:rPr>
            </w:pPr>
            <w:r w:rsidRPr="009361C4">
              <w:rPr>
                <w:sz w:val="24"/>
                <w:szCs w:val="24"/>
              </w:rPr>
              <w:t>Наименование документа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95787D" w:rsidRPr="009361C4" w:rsidRDefault="0095787D" w:rsidP="00C70FBC">
            <w:pPr>
              <w:autoSpaceDE w:val="0"/>
              <w:autoSpaceDN w:val="0"/>
              <w:adjustRightInd w:val="0"/>
              <w:jc w:val="center"/>
              <w:rPr>
                <w:sz w:val="24"/>
                <w:szCs w:val="24"/>
              </w:rPr>
            </w:pPr>
            <w:r w:rsidRPr="009361C4">
              <w:rPr>
                <w:sz w:val="24"/>
                <w:szCs w:val="24"/>
              </w:rPr>
              <w:t>Оригинал/копия</w:t>
            </w:r>
          </w:p>
          <w:p w:rsidR="0095787D" w:rsidRPr="009361C4" w:rsidRDefault="0095787D" w:rsidP="00C70FBC">
            <w:pPr>
              <w:autoSpaceDE w:val="0"/>
              <w:autoSpaceDN w:val="0"/>
              <w:adjustRightInd w:val="0"/>
              <w:jc w:val="center"/>
              <w:rPr>
                <w:sz w:val="24"/>
                <w:szCs w:val="24"/>
              </w:rPr>
            </w:pPr>
            <w:r w:rsidRPr="009361C4">
              <w:rPr>
                <w:sz w:val="24"/>
                <w:szCs w:val="24"/>
              </w:rPr>
              <w:t>количество листов</w:t>
            </w:r>
          </w:p>
        </w:tc>
      </w:tr>
      <w:tr w:rsidR="0095787D" w:rsidRPr="009361C4" w:rsidTr="00C70FBC">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C70FBC">
            <w:pPr>
              <w:autoSpaceDE w:val="0"/>
              <w:autoSpaceDN w:val="0"/>
              <w:adjustRightInd w:val="0"/>
              <w:jc w:val="center"/>
              <w:rPr>
                <w:sz w:val="24"/>
                <w:szCs w:val="24"/>
              </w:rPr>
            </w:pPr>
            <w:r w:rsidRPr="009361C4">
              <w:rPr>
                <w:sz w:val="24"/>
                <w:szCs w:val="24"/>
              </w:rPr>
              <w:t>1</w:t>
            </w:r>
          </w:p>
        </w:tc>
        <w:tc>
          <w:tcPr>
            <w:tcW w:w="720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C70FBC">
            <w:pPr>
              <w:autoSpaceDE w:val="0"/>
              <w:autoSpaceDN w:val="0"/>
              <w:adjustRightInd w:val="0"/>
              <w:rPr>
                <w:sz w:val="24"/>
                <w:szCs w:val="24"/>
              </w:rPr>
            </w:pPr>
            <w:r w:rsidRPr="009361C4">
              <w:rPr>
                <w:sz w:val="24"/>
                <w:szCs w:val="24"/>
              </w:rPr>
              <w:t>заявление</w:t>
            </w: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C70FBC">
            <w:pPr>
              <w:autoSpaceDE w:val="0"/>
              <w:autoSpaceDN w:val="0"/>
              <w:adjustRightInd w:val="0"/>
              <w:jc w:val="center"/>
              <w:rPr>
                <w:sz w:val="24"/>
                <w:szCs w:val="24"/>
              </w:rPr>
            </w:pPr>
          </w:p>
        </w:tc>
      </w:tr>
      <w:tr w:rsidR="0095787D" w:rsidRPr="009361C4" w:rsidTr="00C70FBC">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C70FBC">
            <w:pPr>
              <w:autoSpaceDE w:val="0"/>
              <w:autoSpaceDN w:val="0"/>
              <w:adjustRightInd w:val="0"/>
              <w:jc w:val="center"/>
              <w:rPr>
                <w:sz w:val="24"/>
                <w:szCs w:val="24"/>
              </w:rPr>
            </w:pPr>
            <w:r w:rsidRPr="009361C4">
              <w:rPr>
                <w:sz w:val="24"/>
                <w:szCs w:val="24"/>
              </w:rPr>
              <w:t>2</w:t>
            </w:r>
          </w:p>
        </w:tc>
        <w:tc>
          <w:tcPr>
            <w:tcW w:w="7200" w:type="dxa"/>
            <w:tcBorders>
              <w:top w:val="single" w:sz="4" w:space="0" w:color="auto"/>
              <w:left w:val="single" w:sz="4" w:space="0" w:color="auto"/>
              <w:bottom w:val="single" w:sz="4" w:space="0" w:color="auto"/>
              <w:right w:val="single" w:sz="4" w:space="0" w:color="auto"/>
            </w:tcBorders>
            <w:hideMark/>
          </w:tcPr>
          <w:p w:rsidR="0095787D" w:rsidRPr="009361C4" w:rsidRDefault="0095787D" w:rsidP="00C70FBC">
            <w:pPr>
              <w:autoSpaceDE w:val="0"/>
              <w:autoSpaceDN w:val="0"/>
              <w:adjustRightInd w:val="0"/>
              <w:rPr>
                <w:sz w:val="24"/>
                <w:szCs w:val="24"/>
              </w:rPr>
            </w:pPr>
            <w:r w:rsidRPr="009361C4">
              <w:rPr>
                <w:sz w:val="24"/>
                <w:szCs w:val="24"/>
              </w:rPr>
              <w:t>документ, подтверждающий полномочия представителя заявителя</w:t>
            </w: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C70FBC">
            <w:pPr>
              <w:autoSpaceDE w:val="0"/>
              <w:autoSpaceDN w:val="0"/>
              <w:adjustRightInd w:val="0"/>
              <w:jc w:val="center"/>
              <w:rPr>
                <w:sz w:val="24"/>
                <w:szCs w:val="24"/>
              </w:rPr>
            </w:pPr>
          </w:p>
        </w:tc>
      </w:tr>
      <w:tr w:rsidR="0095787D" w:rsidRPr="009361C4" w:rsidTr="00C70FBC">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C70FBC">
            <w:pPr>
              <w:autoSpaceDE w:val="0"/>
              <w:autoSpaceDN w:val="0"/>
              <w:adjustRightInd w:val="0"/>
              <w:jc w:val="center"/>
              <w:rPr>
                <w:sz w:val="24"/>
                <w:szCs w:val="24"/>
              </w:rPr>
            </w:pPr>
            <w:r w:rsidRPr="009361C4">
              <w:rPr>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95787D" w:rsidRPr="009361C4" w:rsidRDefault="0095787D" w:rsidP="00C70FBC">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C70FBC">
            <w:pPr>
              <w:autoSpaceDE w:val="0"/>
              <w:autoSpaceDN w:val="0"/>
              <w:adjustRightInd w:val="0"/>
              <w:jc w:val="center"/>
              <w:rPr>
                <w:sz w:val="24"/>
                <w:szCs w:val="24"/>
              </w:rPr>
            </w:pPr>
          </w:p>
        </w:tc>
      </w:tr>
      <w:tr w:rsidR="0095787D" w:rsidRPr="009361C4" w:rsidTr="00C70FBC">
        <w:tc>
          <w:tcPr>
            <w:tcW w:w="468" w:type="dxa"/>
            <w:tcBorders>
              <w:top w:val="single" w:sz="4" w:space="0" w:color="auto"/>
              <w:left w:val="single" w:sz="4" w:space="0" w:color="auto"/>
              <w:bottom w:val="single" w:sz="4" w:space="0" w:color="auto"/>
              <w:right w:val="single" w:sz="4" w:space="0" w:color="auto"/>
            </w:tcBorders>
            <w:hideMark/>
          </w:tcPr>
          <w:p w:rsidR="0095787D" w:rsidRPr="009361C4" w:rsidRDefault="0095787D" w:rsidP="00C70FBC">
            <w:pPr>
              <w:autoSpaceDE w:val="0"/>
              <w:autoSpaceDN w:val="0"/>
              <w:adjustRightInd w:val="0"/>
              <w:jc w:val="center"/>
              <w:rPr>
                <w:sz w:val="24"/>
                <w:szCs w:val="24"/>
              </w:rPr>
            </w:pPr>
            <w:r w:rsidRPr="009361C4">
              <w:rPr>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95787D" w:rsidRPr="009361C4" w:rsidRDefault="0095787D" w:rsidP="00C70FBC">
            <w:pPr>
              <w:autoSpaceDE w:val="0"/>
              <w:autoSpaceDN w:val="0"/>
              <w:adjustRightInd w:val="0"/>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95787D" w:rsidRPr="009361C4" w:rsidRDefault="0095787D" w:rsidP="00C70FBC">
            <w:pPr>
              <w:autoSpaceDE w:val="0"/>
              <w:autoSpaceDN w:val="0"/>
              <w:adjustRightInd w:val="0"/>
              <w:jc w:val="center"/>
              <w:rPr>
                <w:sz w:val="24"/>
                <w:szCs w:val="24"/>
              </w:rPr>
            </w:pPr>
          </w:p>
        </w:tc>
      </w:tr>
    </w:tbl>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autoSpaceDE w:val="0"/>
        <w:autoSpaceDN w:val="0"/>
        <w:adjustRightInd w:val="0"/>
        <w:jc w:val="center"/>
        <w:rPr>
          <w:sz w:val="24"/>
          <w:szCs w:val="24"/>
        </w:rPr>
      </w:pPr>
    </w:p>
    <w:p w:rsidR="0095787D" w:rsidRPr="009361C4" w:rsidRDefault="0095787D" w:rsidP="0095787D">
      <w:pPr>
        <w:tabs>
          <w:tab w:val="left" w:pos="5780"/>
        </w:tabs>
        <w:rPr>
          <w:sz w:val="24"/>
          <w:szCs w:val="24"/>
        </w:rPr>
      </w:pPr>
    </w:p>
    <w:p w:rsidR="0095787D" w:rsidRPr="009361C4" w:rsidRDefault="0095787D" w:rsidP="0095787D">
      <w:pPr>
        <w:tabs>
          <w:tab w:val="left" w:pos="7620"/>
        </w:tabs>
        <w:rPr>
          <w:b/>
          <w:sz w:val="24"/>
          <w:szCs w:val="24"/>
        </w:rPr>
      </w:pPr>
      <w:r w:rsidRPr="009361C4">
        <w:rPr>
          <w:b/>
          <w:sz w:val="24"/>
          <w:szCs w:val="24"/>
        </w:rPr>
        <w:t>________________                                                                                     __________________</w:t>
      </w:r>
    </w:p>
    <w:p w:rsidR="0095787D" w:rsidRPr="009361C4" w:rsidRDefault="0095787D" w:rsidP="0095787D">
      <w:pPr>
        <w:tabs>
          <w:tab w:val="left" w:pos="5780"/>
        </w:tabs>
        <w:rPr>
          <w:sz w:val="24"/>
          <w:szCs w:val="24"/>
        </w:rPr>
      </w:pPr>
      <w:r w:rsidRPr="009361C4">
        <w:rPr>
          <w:sz w:val="24"/>
          <w:szCs w:val="24"/>
        </w:rPr>
        <w:t xml:space="preserve">дата                                                                                           </w:t>
      </w:r>
      <w:r>
        <w:rPr>
          <w:sz w:val="24"/>
          <w:szCs w:val="24"/>
        </w:rPr>
        <w:t xml:space="preserve">                              </w:t>
      </w:r>
      <w:r w:rsidRPr="009361C4">
        <w:rPr>
          <w:sz w:val="24"/>
          <w:szCs w:val="24"/>
        </w:rPr>
        <w:t xml:space="preserve">   </w:t>
      </w:r>
      <w:proofErr w:type="spellStart"/>
      <w:r w:rsidRPr="009361C4">
        <w:rPr>
          <w:sz w:val="24"/>
          <w:szCs w:val="24"/>
        </w:rPr>
        <w:t>дата</w:t>
      </w:r>
      <w:proofErr w:type="spellEnd"/>
    </w:p>
    <w:p w:rsidR="0095787D" w:rsidRPr="009361C4" w:rsidRDefault="0095787D" w:rsidP="0095787D">
      <w:pPr>
        <w:tabs>
          <w:tab w:val="left" w:pos="5780"/>
        </w:tabs>
        <w:rPr>
          <w:sz w:val="24"/>
          <w:szCs w:val="24"/>
        </w:rPr>
      </w:pPr>
    </w:p>
    <w:p w:rsidR="0095787D" w:rsidRPr="009361C4" w:rsidRDefault="0095787D" w:rsidP="0095787D">
      <w:pPr>
        <w:tabs>
          <w:tab w:val="left" w:pos="5780"/>
        </w:tabs>
        <w:rPr>
          <w:sz w:val="24"/>
          <w:szCs w:val="24"/>
        </w:rPr>
      </w:pPr>
      <w:r w:rsidRPr="009361C4">
        <w:rPr>
          <w:sz w:val="24"/>
          <w:szCs w:val="24"/>
        </w:rPr>
        <w:t>_____________</w:t>
      </w:r>
      <w:r>
        <w:rPr>
          <w:sz w:val="24"/>
          <w:szCs w:val="24"/>
        </w:rPr>
        <w:t xml:space="preserve">_____________               </w:t>
      </w:r>
      <w:r w:rsidRPr="009361C4">
        <w:rPr>
          <w:sz w:val="24"/>
          <w:szCs w:val="24"/>
        </w:rPr>
        <w:t xml:space="preserve">                </w:t>
      </w:r>
      <w:r>
        <w:rPr>
          <w:sz w:val="24"/>
          <w:szCs w:val="24"/>
        </w:rPr>
        <w:t xml:space="preserve">  </w:t>
      </w:r>
      <w:r w:rsidRPr="009361C4">
        <w:rPr>
          <w:sz w:val="24"/>
          <w:szCs w:val="24"/>
        </w:rPr>
        <w:t xml:space="preserve">                               __________________</w:t>
      </w:r>
    </w:p>
    <w:p w:rsidR="0095787D" w:rsidRDefault="0095787D" w:rsidP="0095787D">
      <w:pPr>
        <w:tabs>
          <w:tab w:val="left" w:pos="5780"/>
        </w:tabs>
        <w:rPr>
          <w:sz w:val="24"/>
          <w:szCs w:val="24"/>
        </w:rPr>
      </w:pPr>
      <w:r w:rsidRPr="009361C4">
        <w:rPr>
          <w:sz w:val="24"/>
          <w:szCs w:val="24"/>
        </w:rPr>
        <w:t xml:space="preserve">подпись должностного лица               </w:t>
      </w:r>
      <w:r>
        <w:rPr>
          <w:sz w:val="24"/>
          <w:szCs w:val="24"/>
        </w:rPr>
        <w:t xml:space="preserve">                         </w:t>
      </w:r>
      <w:r w:rsidRPr="009361C4">
        <w:rPr>
          <w:sz w:val="24"/>
          <w:szCs w:val="24"/>
        </w:rPr>
        <w:t xml:space="preserve">                                  (подпись, Ф.И.О.) </w:t>
      </w:r>
    </w:p>
    <w:p w:rsidR="0095787D" w:rsidRPr="009361C4" w:rsidRDefault="0095787D" w:rsidP="0095787D">
      <w:pPr>
        <w:tabs>
          <w:tab w:val="left" w:pos="5780"/>
        </w:tabs>
        <w:rPr>
          <w:sz w:val="24"/>
          <w:szCs w:val="24"/>
        </w:rPr>
      </w:pPr>
      <w:r w:rsidRPr="009361C4">
        <w:rPr>
          <w:sz w:val="24"/>
          <w:szCs w:val="24"/>
        </w:rPr>
        <w:t>органа местного самоуправления</w:t>
      </w:r>
    </w:p>
    <w:p w:rsidR="0095787D" w:rsidRPr="009361C4" w:rsidRDefault="0095787D" w:rsidP="0095787D">
      <w:pPr>
        <w:shd w:val="clear" w:color="auto" w:fill="FFFFFF"/>
        <w:jc w:val="both"/>
        <w:rPr>
          <w:color w:val="000000"/>
          <w:sz w:val="24"/>
          <w:szCs w:val="24"/>
        </w:rPr>
      </w:pPr>
    </w:p>
    <w:p w:rsidR="0095787D" w:rsidRPr="009361C4" w:rsidRDefault="0095787D" w:rsidP="0095787D">
      <w:pPr>
        <w:rPr>
          <w:sz w:val="24"/>
          <w:szCs w:val="24"/>
        </w:rPr>
      </w:pPr>
    </w:p>
    <w:p w:rsidR="0040657A" w:rsidRDefault="0040657A"/>
    <w:sectPr w:rsidR="0040657A" w:rsidSect="00C70FBC">
      <w:pgSz w:w="11906" w:h="16838"/>
      <w:pgMar w:top="851" w:right="1274"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0E1E00"/>
    <w:multiLevelType w:val="multilevel"/>
    <w:tmpl w:val="44C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44E3F"/>
    <w:multiLevelType w:val="hybridMultilevel"/>
    <w:tmpl w:val="2C9262A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6C3D8B"/>
    <w:multiLevelType w:val="hybridMultilevel"/>
    <w:tmpl w:val="EC367D22"/>
    <w:lvl w:ilvl="0" w:tplc="0E2E7584">
      <w:start w:val="1"/>
      <w:numFmt w:val="decimal"/>
      <w:lvlText w:val="%1."/>
      <w:lvlJc w:val="left"/>
      <w:pPr>
        <w:ind w:left="76" w:hanging="360"/>
      </w:pPr>
      <w:rPr>
        <w:rFonts w:hint="default"/>
        <w:color w:val="auto"/>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60B727D7"/>
    <w:multiLevelType w:val="multilevel"/>
    <w:tmpl w:val="520C2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F31756"/>
    <w:multiLevelType w:val="hybridMultilevel"/>
    <w:tmpl w:val="F4F05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8"/>
  </w:num>
  <w:num w:numId="3">
    <w:abstractNumId w:val="7"/>
  </w:num>
  <w:num w:numId="4">
    <w:abstractNumId w:val="1"/>
  </w:num>
  <w:num w:numId="5">
    <w:abstractNumId w:val="9"/>
  </w:num>
  <w:num w:numId="6">
    <w:abstractNumId w:val="3"/>
  </w:num>
  <w:num w:numId="7">
    <w:abstractNumId w:val="5"/>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6253"/>
    <w:rsid w:val="00057669"/>
    <w:rsid w:val="00072506"/>
    <w:rsid w:val="00083420"/>
    <w:rsid w:val="00091647"/>
    <w:rsid w:val="0012215E"/>
    <w:rsid w:val="00127AE3"/>
    <w:rsid w:val="00173291"/>
    <w:rsid w:val="001B6348"/>
    <w:rsid w:val="001C1B7A"/>
    <w:rsid w:val="001D6B12"/>
    <w:rsid w:val="00204BF2"/>
    <w:rsid w:val="002363E7"/>
    <w:rsid w:val="002A3EA8"/>
    <w:rsid w:val="002B14A3"/>
    <w:rsid w:val="002E03C0"/>
    <w:rsid w:val="002E247B"/>
    <w:rsid w:val="003A1559"/>
    <w:rsid w:val="003C6017"/>
    <w:rsid w:val="004031B6"/>
    <w:rsid w:val="0040657A"/>
    <w:rsid w:val="00490C9A"/>
    <w:rsid w:val="004C12D0"/>
    <w:rsid w:val="004D3992"/>
    <w:rsid w:val="005B5867"/>
    <w:rsid w:val="005E04E3"/>
    <w:rsid w:val="00603FA5"/>
    <w:rsid w:val="00605894"/>
    <w:rsid w:val="00606253"/>
    <w:rsid w:val="006D6BD5"/>
    <w:rsid w:val="007018ED"/>
    <w:rsid w:val="007550F9"/>
    <w:rsid w:val="00773958"/>
    <w:rsid w:val="0080639A"/>
    <w:rsid w:val="00863A69"/>
    <w:rsid w:val="0089141C"/>
    <w:rsid w:val="00892C64"/>
    <w:rsid w:val="0095787D"/>
    <w:rsid w:val="00A446DE"/>
    <w:rsid w:val="00AC0429"/>
    <w:rsid w:val="00B15FF0"/>
    <w:rsid w:val="00B92B64"/>
    <w:rsid w:val="00BC0F08"/>
    <w:rsid w:val="00C047C1"/>
    <w:rsid w:val="00C70FBC"/>
    <w:rsid w:val="00C84928"/>
    <w:rsid w:val="00C92466"/>
    <w:rsid w:val="00C930D1"/>
    <w:rsid w:val="00CA1A72"/>
    <w:rsid w:val="00CC6DA6"/>
    <w:rsid w:val="00D60066"/>
    <w:rsid w:val="00DC10CA"/>
    <w:rsid w:val="00DE680F"/>
    <w:rsid w:val="00E73CA6"/>
    <w:rsid w:val="00F11F02"/>
    <w:rsid w:val="00F31CDB"/>
    <w:rsid w:val="00F34749"/>
    <w:rsid w:val="00F66C6A"/>
    <w:rsid w:val="00FA43B1"/>
    <w:rsid w:val="00FF0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uiPriority w:val="99"/>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rPr>
  </w:style>
  <w:style w:type="character" w:customStyle="1" w:styleId="ab">
    <w:name w:val="Текст выноски Знак"/>
    <w:basedOn w:val="a0"/>
    <w:link w:val="aa"/>
    <w:rsid w:val="0095787D"/>
    <w:rPr>
      <w:rFonts w:ascii="Tahoma" w:eastAsia="Times New Roman" w:hAnsi="Tahoma" w:cs="Times New Roman"/>
      <w:sz w:val="16"/>
      <w:szCs w:val="16"/>
    </w:rPr>
  </w:style>
  <w:style w:type="paragraph" w:styleId="ac">
    <w:name w:val="Title"/>
    <w:basedOn w:val="a"/>
    <w:link w:val="ad"/>
    <w:qFormat/>
    <w:rsid w:val="0095787D"/>
    <w:pPr>
      <w:jc w:val="center"/>
    </w:pPr>
    <w:rPr>
      <w:sz w:val="28"/>
      <w:szCs w:val="24"/>
    </w:rPr>
  </w:style>
  <w:style w:type="character" w:customStyle="1" w:styleId="ad">
    <w:name w:val="Название Знак"/>
    <w:basedOn w:val="a0"/>
    <w:link w:val="ac"/>
    <w:rsid w:val="0095787D"/>
    <w:rPr>
      <w:rFonts w:ascii="Times New Roman" w:eastAsia="Times New Roman" w:hAnsi="Times New Roman" w:cs="Times New Roman"/>
      <w:sz w:val="28"/>
      <w:szCs w:val="24"/>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rPr>
  </w:style>
  <w:style w:type="paragraph" w:styleId="af3">
    <w:name w:val="List Paragraph"/>
    <w:basedOn w:val="a"/>
    <w:uiPriority w:val="34"/>
    <w:qFormat/>
    <w:rsid w:val="001D6B12"/>
    <w:pPr>
      <w:ind w:left="720"/>
      <w:contextualSpacing/>
    </w:pPr>
  </w:style>
  <w:style w:type="paragraph" w:customStyle="1" w:styleId="af4">
    <w:name w:val="Содержимое таблицы"/>
    <w:basedOn w:val="a"/>
    <w:uiPriority w:val="99"/>
    <w:rsid w:val="00057669"/>
    <w:pPr>
      <w:suppressLineNumbers/>
      <w:suppressAutoHyphens/>
      <w:spacing w:after="200" w:line="276" w:lineRule="auto"/>
    </w:pPr>
    <w:rPr>
      <w:rFonts w:ascii="Calibri" w:hAnsi="Calibri"/>
      <w:sz w:val="22"/>
      <w:szCs w:val="22"/>
      <w:lang w:eastAsia="zh-CN"/>
    </w:rPr>
  </w:style>
  <w:style w:type="paragraph" w:customStyle="1" w:styleId="12">
    <w:name w:val="Название1"/>
    <w:basedOn w:val="a"/>
    <w:next w:val="a5"/>
    <w:uiPriority w:val="99"/>
    <w:rsid w:val="00057669"/>
    <w:pPr>
      <w:widowControl w:val="0"/>
      <w:suppressLineNumbers/>
      <w:suppressAutoHyphens/>
      <w:spacing w:before="567" w:after="567"/>
      <w:jc w:val="both"/>
    </w:pPr>
    <w:rPr>
      <w:rFonts w:cs="Mangal"/>
      <w:iCs/>
      <w:kern w:val="2"/>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7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787D"/>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95787D"/>
    <w:pPr>
      <w:keepNext/>
      <w:jc w:val="center"/>
      <w:outlineLvl w:val="1"/>
    </w:pPr>
    <w:rPr>
      <w:b/>
      <w:sz w:val="24"/>
    </w:rPr>
  </w:style>
  <w:style w:type="paragraph" w:styleId="3">
    <w:name w:val="heading 3"/>
    <w:basedOn w:val="a"/>
    <w:next w:val="a"/>
    <w:link w:val="30"/>
    <w:qFormat/>
    <w:rsid w:val="0095787D"/>
    <w:pPr>
      <w:keepNext/>
      <w:jc w:val="center"/>
      <w:outlineLvl w:val="2"/>
    </w:pPr>
    <w:rPr>
      <w:b/>
      <w:caps/>
      <w:spacing w:val="20"/>
      <w:sz w:val="32"/>
    </w:rPr>
  </w:style>
  <w:style w:type="paragraph" w:styleId="5">
    <w:name w:val="heading 5"/>
    <w:basedOn w:val="a"/>
    <w:next w:val="a"/>
    <w:link w:val="50"/>
    <w:qFormat/>
    <w:rsid w:val="0095787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87D"/>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95787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787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787D"/>
    <w:rPr>
      <w:rFonts w:ascii="Times New Roman" w:eastAsia="Times New Roman" w:hAnsi="Times New Roman" w:cs="Times New Roman"/>
      <w:b/>
      <w:spacing w:val="20"/>
      <w:sz w:val="32"/>
      <w:szCs w:val="20"/>
      <w:u w:val="single"/>
      <w:lang w:eastAsia="ru-RU"/>
    </w:rPr>
  </w:style>
  <w:style w:type="paragraph" w:styleId="a3">
    <w:name w:val="Body Text Indent"/>
    <w:basedOn w:val="a"/>
    <w:link w:val="a4"/>
    <w:rsid w:val="0095787D"/>
    <w:pPr>
      <w:spacing w:after="120"/>
      <w:ind w:left="283"/>
    </w:pPr>
    <w:rPr>
      <w:rFonts w:eastAsia="Calibri"/>
      <w:sz w:val="24"/>
      <w:szCs w:val="24"/>
      <w:lang w:val="x-none" w:eastAsia="x-none"/>
    </w:rPr>
  </w:style>
  <w:style w:type="character" w:customStyle="1" w:styleId="a4">
    <w:name w:val="Основной текст с отступом Знак"/>
    <w:basedOn w:val="a0"/>
    <w:link w:val="a3"/>
    <w:rsid w:val="0095787D"/>
    <w:rPr>
      <w:rFonts w:ascii="Times New Roman" w:eastAsia="Calibri" w:hAnsi="Times New Roman" w:cs="Times New Roman"/>
      <w:sz w:val="24"/>
      <w:szCs w:val="24"/>
      <w:lang w:val="x-none" w:eastAsia="x-none"/>
    </w:rPr>
  </w:style>
  <w:style w:type="paragraph" w:customStyle="1" w:styleId="ConsPlusNormal">
    <w:name w:val="ConsPlusNormal"/>
    <w:rsid w:val="0095787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31">
    <w:name w:val="List 3"/>
    <w:basedOn w:val="a"/>
    <w:rsid w:val="0095787D"/>
    <w:pPr>
      <w:ind w:left="849" w:hanging="283"/>
    </w:pPr>
    <w:rPr>
      <w:rFonts w:eastAsia="Calibri"/>
      <w:sz w:val="24"/>
      <w:szCs w:val="24"/>
    </w:rPr>
  </w:style>
  <w:style w:type="paragraph" w:styleId="a5">
    <w:name w:val="Body Text"/>
    <w:basedOn w:val="a"/>
    <w:link w:val="a6"/>
    <w:rsid w:val="0095787D"/>
    <w:pPr>
      <w:suppressAutoHyphens/>
      <w:spacing w:after="120"/>
    </w:pPr>
    <w:rPr>
      <w:rFonts w:eastAsia="Calibri"/>
      <w:sz w:val="24"/>
      <w:szCs w:val="24"/>
      <w:lang w:val="x-none" w:eastAsia="ar-SA"/>
    </w:rPr>
  </w:style>
  <w:style w:type="character" w:customStyle="1" w:styleId="a6">
    <w:name w:val="Основной текст Знак"/>
    <w:basedOn w:val="a0"/>
    <w:link w:val="a5"/>
    <w:rsid w:val="0095787D"/>
    <w:rPr>
      <w:rFonts w:ascii="Times New Roman" w:eastAsia="Calibri" w:hAnsi="Times New Roman" w:cs="Times New Roman"/>
      <w:sz w:val="24"/>
      <w:szCs w:val="24"/>
      <w:lang w:val="x-none" w:eastAsia="ar-SA"/>
    </w:rPr>
  </w:style>
  <w:style w:type="paragraph" w:customStyle="1" w:styleId="11">
    <w:name w:val="Без интервала1"/>
    <w:rsid w:val="0095787D"/>
    <w:pPr>
      <w:spacing w:after="0" w:line="240" w:lineRule="auto"/>
    </w:pPr>
    <w:rPr>
      <w:rFonts w:ascii="Calibri" w:eastAsia="Times New Roman" w:hAnsi="Calibri" w:cs="Calibri"/>
    </w:rPr>
  </w:style>
  <w:style w:type="paragraph" w:customStyle="1" w:styleId="21">
    <w:name w:val="Основной текст с отступом 21"/>
    <w:basedOn w:val="a"/>
    <w:rsid w:val="0095787D"/>
    <w:pPr>
      <w:suppressAutoHyphens/>
      <w:spacing w:line="360" w:lineRule="auto"/>
      <w:ind w:firstLine="540"/>
      <w:jc w:val="both"/>
    </w:pPr>
    <w:rPr>
      <w:rFonts w:eastAsia="Calibri"/>
      <w:sz w:val="24"/>
      <w:szCs w:val="24"/>
      <w:lang w:eastAsia="ar-SA"/>
    </w:rPr>
  </w:style>
  <w:style w:type="paragraph" w:customStyle="1" w:styleId="Heading">
    <w:name w:val="Heading"/>
    <w:rsid w:val="0095787D"/>
    <w:pPr>
      <w:autoSpaceDE w:val="0"/>
      <w:autoSpaceDN w:val="0"/>
      <w:adjustRightInd w:val="0"/>
      <w:spacing w:after="0" w:line="240" w:lineRule="auto"/>
    </w:pPr>
    <w:rPr>
      <w:rFonts w:ascii="Arial" w:eastAsia="Calibri" w:hAnsi="Arial" w:cs="Arial"/>
      <w:b/>
      <w:bCs/>
      <w:lang w:eastAsia="ru-RU"/>
    </w:rPr>
  </w:style>
  <w:style w:type="paragraph" w:customStyle="1" w:styleId="ConsPlusTitle">
    <w:name w:val="ConsPlusTitle"/>
    <w:rsid w:val="0095787D"/>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rsid w:val="0095787D"/>
    <w:rPr>
      <w:rFonts w:cs="Times New Roman"/>
      <w:color w:val="000080"/>
      <w:u w:val="single"/>
    </w:rPr>
  </w:style>
  <w:style w:type="character" w:customStyle="1" w:styleId="apple-converted-space">
    <w:name w:val="apple-converted-space"/>
    <w:rsid w:val="0095787D"/>
  </w:style>
  <w:style w:type="paragraph" w:styleId="a8">
    <w:name w:val="Normal (Web)"/>
    <w:basedOn w:val="a"/>
    <w:uiPriority w:val="99"/>
    <w:unhideWhenUsed/>
    <w:rsid w:val="0095787D"/>
    <w:pPr>
      <w:spacing w:before="100" w:beforeAutospacing="1" w:after="100" w:afterAutospacing="1"/>
    </w:pPr>
    <w:rPr>
      <w:sz w:val="24"/>
      <w:szCs w:val="24"/>
    </w:rPr>
  </w:style>
  <w:style w:type="paragraph" w:customStyle="1" w:styleId="ConsPlusNonformat">
    <w:name w:val="ConsPlusNonformat"/>
    <w:rsid w:val="009578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Revision"/>
    <w:hidden/>
    <w:uiPriority w:val="99"/>
    <w:semiHidden/>
    <w:rsid w:val="0095787D"/>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95787D"/>
    <w:rPr>
      <w:rFonts w:ascii="Tahoma" w:hAnsi="Tahoma"/>
      <w:sz w:val="16"/>
      <w:szCs w:val="16"/>
      <w:lang w:val="x-none" w:eastAsia="x-none"/>
    </w:rPr>
  </w:style>
  <w:style w:type="character" w:customStyle="1" w:styleId="ab">
    <w:name w:val="Текст выноски Знак"/>
    <w:basedOn w:val="a0"/>
    <w:link w:val="aa"/>
    <w:rsid w:val="0095787D"/>
    <w:rPr>
      <w:rFonts w:ascii="Tahoma" w:eastAsia="Times New Roman" w:hAnsi="Tahoma" w:cs="Times New Roman"/>
      <w:sz w:val="16"/>
      <w:szCs w:val="16"/>
      <w:lang w:val="x-none" w:eastAsia="x-none"/>
    </w:rPr>
  </w:style>
  <w:style w:type="paragraph" w:styleId="ac">
    <w:name w:val="Title"/>
    <w:basedOn w:val="a"/>
    <w:link w:val="ad"/>
    <w:qFormat/>
    <w:rsid w:val="0095787D"/>
    <w:pPr>
      <w:jc w:val="center"/>
    </w:pPr>
    <w:rPr>
      <w:sz w:val="28"/>
      <w:szCs w:val="24"/>
      <w:lang w:val="x-none" w:eastAsia="x-none"/>
    </w:rPr>
  </w:style>
  <w:style w:type="character" w:customStyle="1" w:styleId="ad">
    <w:name w:val="Название Знак"/>
    <w:basedOn w:val="a0"/>
    <w:link w:val="ac"/>
    <w:rsid w:val="0095787D"/>
    <w:rPr>
      <w:rFonts w:ascii="Times New Roman" w:eastAsia="Times New Roman" w:hAnsi="Times New Roman" w:cs="Times New Roman"/>
      <w:sz w:val="28"/>
      <w:szCs w:val="24"/>
      <w:lang w:val="x-none" w:eastAsia="x-none"/>
    </w:rPr>
  </w:style>
  <w:style w:type="character" w:styleId="ae">
    <w:name w:val="annotation reference"/>
    <w:rsid w:val="0095787D"/>
    <w:rPr>
      <w:sz w:val="16"/>
      <w:szCs w:val="16"/>
    </w:rPr>
  </w:style>
  <w:style w:type="paragraph" w:styleId="af">
    <w:name w:val="annotation text"/>
    <w:basedOn w:val="a"/>
    <w:link w:val="af0"/>
    <w:rsid w:val="0095787D"/>
  </w:style>
  <w:style w:type="character" w:customStyle="1" w:styleId="af0">
    <w:name w:val="Текст примечания Знак"/>
    <w:basedOn w:val="a0"/>
    <w:link w:val="af"/>
    <w:rsid w:val="0095787D"/>
    <w:rPr>
      <w:rFonts w:ascii="Times New Roman" w:eastAsia="Times New Roman" w:hAnsi="Times New Roman" w:cs="Times New Roman"/>
      <w:sz w:val="20"/>
      <w:szCs w:val="20"/>
      <w:lang w:eastAsia="ru-RU"/>
    </w:rPr>
  </w:style>
  <w:style w:type="paragraph" w:styleId="af1">
    <w:name w:val="annotation subject"/>
    <w:basedOn w:val="af"/>
    <w:next w:val="af"/>
    <w:link w:val="af2"/>
    <w:rsid w:val="0095787D"/>
    <w:rPr>
      <w:b/>
      <w:bCs/>
      <w:lang w:val="x-none" w:eastAsia="x-none"/>
    </w:rPr>
  </w:style>
  <w:style w:type="character" w:customStyle="1" w:styleId="af2">
    <w:name w:val="Тема примечания Знак"/>
    <w:basedOn w:val="af0"/>
    <w:link w:val="af1"/>
    <w:rsid w:val="0095787D"/>
    <w:rPr>
      <w:rFonts w:ascii="Times New Roman" w:eastAsia="Times New Roman" w:hAnsi="Times New Roman" w:cs="Times New Roman"/>
      <w:b/>
      <w:bCs/>
      <w:sz w:val="20"/>
      <w:szCs w:val="20"/>
      <w:lang w:val="x-none" w:eastAsia="x-none"/>
    </w:rPr>
  </w:style>
  <w:style w:type="paragraph" w:styleId="af3">
    <w:name w:val="List Paragraph"/>
    <w:basedOn w:val="a"/>
    <w:uiPriority w:val="34"/>
    <w:qFormat/>
    <w:rsid w:val="001D6B1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consultantplus://offline/main?base=RLAW026;n=58446;fld=134;dst=100180"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main?base=RLAW026;n=54381;fld=134;dst=101558"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6n8E7J" TargetMode="External"/><Relationship Id="rId23" Type="http://schemas.microsoft.com/office/2007/relationships/stylesWithEffects" Target="stylesWithEffects.xml"/><Relationship Id="rId10" Type="http://schemas.openxmlformats.org/officeDocument/2006/relationships/hyperlink" Target="consultantplus://offline/main?base=LAW;n=117669;fld=134" TargetMode="External"/><Relationship Id="rId4" Type="http://schemas.openxmlformats.org/officeDocument/2006/relationships/webSettings" Target="webSettings.xml"/><Relationship Id="rId9" Type="http://schemas.openxmlformats.org/officeDocument/2006/relationships/hyperlink" Target="consultantplus://offline/main?base=LAW;n=117782;fld=134;dst=100087"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30</Pages>
  <Words>10739</Words>
  <Characters>61215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Зурабович Твалашвили</dc:creator>
  <cp:lastModifiedBy>arh5</cp:lastModifiedBy>
  <cp:revision>21</cp:revision>
  <dcterms:created xsi:type="dcterms:W3CDTF">2020-03-20T08:22:00Z</dcterms:created>
  <dcterms:modified xsi:type="dcterms:W3CDTF">2020-04-07T06:30:00Z</dcterms:modified>
</cp:coreProperties>
</file>